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3A9" w:rsidRDefault="003E03A9" w:rsidP="003E03A9">
      <w:pPr>
        <w:rPr>
          <w:rFonts w:ascii="Engravers MT" w:hAnsi="Engravers MT"/>
          <w:b/>
          <w:sz w:val="52"/>
          <w:szCs w:val="52"/>
        </w:rPr>
      </w:pPr>
      <w:r w:rsidRPr="003E03A9">
        <w:rPr>
          <w:rFonts w:ascii="Engravers MT" w:hAnsi="Engravers MT"/>
          <w:b/>
          <w:sz w:val="72"/>
          <w:szCs w:val="72"/>
        </w:rPr>
        <w:t>Blood and Iron</w:t>
      </w:r>
      <w:r w:rsidR="00F21A05" w:rsidRPr="00F21A05">
        <w:rPr>
          <w:rFonts w:ascii="Engravers MT" w:hAnsi="Engravers MT"/>
          <w:b/>
          <w:sz w:val="72"/>
          <w:szCs w:val="72"/>
          <w:lang w:val="en-IE"/>
        </w:rPr>
        <w:t xml:space="preserve">: Paths of Steam and Sorcery </w:t>
      </w:r>
      <w:r w:rsidRPr="003E03A9">
        <w:rPr>
          <w:rFonts w:ascii="Engravers MT" w:hAnsi="Engravers MT"/>
          <w:b/>
          <w:sz w:val="52"/>
          <w:szCs w:val="52"/>
        </w:rPr>
        <w:t xml:space="preserve">- </w:t>
      </w:r>
    </w:p>
    <w:p w:rsidR="003E03A9" w:rsidRPr="003E03A9" w:rsidRDefault="003E03A9" w:rsidP="003E03A9">
      <w:pPr>
        <w:rPr>
          <w:rFonts w:ascii="Engravers MT" w:hAnsi="Engravers MT"/>
          <w:b/>
          <w:sz w:val="52"/>
          <w:szCs w:val="52"/>
        </w:rPr>
      </w:pPr>
      <w:r w:rsidRPr="003E03A9">
        <w:rPr>
          <w:rFonts w:ascii="Engravers MT" w:hAnsi="Engravers MT"/>
          <w:b/>
          <w:sz w:val="52"/>
          <w:szCs w:val="52"/>
        </w:rPr>
        <w:t>A Victorian Steampunk Scenario of Adventure and Intrigue</w:t>
      </w:r>
      <w:r>
        <w:rPr>
          <w:rFonts w:ascii="Engravers MT" w:hAnsi="Engravers MT"/>
          <w:b/>
          <w:sz w:val="52"/>
          <w:szCs w:val="52"/>
        </w:rPr>
        <w:t xml:space="preserve"> using a variation of the Victoriana system.</w:t>
      </w:r>
    </w:p>
    <w:p w:rsidR="003E03A9" w:rsidRDefault="003E03A9" w:rsidP="003E03A9"/>
    <w:p w:rsidR="00F21A05" w:rsidRDefault="00F21A05" w:rsidP="003E03A9">
      <w:pPr>
        <w:rPr>
          <w:rFonts w:ascii="Engravers MT" w:hAnsi="Engravers MT"/>
          <w:i/>
        </w:rPr>
      </w:pPr>
    </w:p>
    <w:p w:rsidR="00F21A05" w:rsidRDefault="00F21A05" w:rsidP="003E03A9">
      <w:pPr>
        <w:rPr>
          <w:rFonts w:ascii="Engravers MT" w:hAnsi="Engravers MT"/>
          <w:i/>
        </w:rPr>
      </w:pPr>
    </w:p>
    <w:p w:rsidR="00F21A05" w:rsidRDefault="00F21A05" w:rsidP="003E03A9">
      <w:pPr>
        <w:rPr>
          <w:rFonts w:ascii="Engravers MT" w:hAnsi="Engravers MT"/>
          <w:i/>
        </w:rPr>
      </w:pPr>
    </w:p>
    <w:p w:rsidR="00F21A05" w:rsidRDefault="00F21A05" w:rsidP="003E03A9">
      <w:pPr>
        <w:rPr>
          <w:rFonts w:ascii="Engravers MT" w:hAnsi="Engravers MT"/>
          <w:i/>
        </w:rPr>
      </w:pPr>
    </w:p>
    <w:p w:rsidR="003E03A9" w:rsidRPr="003E03A9" w:rsidRDefault="00F21A05" w:rsidP="003E03A9">
      <w:pPr>
        <w:rPr>
          <w:rFonts w:ascii="Engravers MT" w:hAnsi="Engravers MT"/>
          <w:i/>
        </w:rPr>
      </w:pPr>
      <w:r>
        <w:rPr>
          <w:rFonts w:ascii="Engravers MT" w:hAnsi="Engravers MT"/>
          <w:i/>
        </w:rPr>
        <w:t>“</w:t>
      </w:r>
      <w:r w:rsidR="003E03A9" w:rsidRPr="003E03A9">
        <w:rPr>
          <w:rFonts w:ascii="Engravers MT" w:hAnsi="Engravers MT"/>
          <w:i/>
        </w:rPr>
        <w:t>Not through speeches and majority decisions will the great questions of the day be decided... but by iron and blood.</w:t>
      </w:r>
      <w:r>
        <w:rPr>
          <w:rFonts w:ascii="Engravers MT" w:hAnsi="Engravers MT"/>
          <w:i/>
        </w:rPr>
        <w:t>”</w:t>
      </w:r>
    </w:p>
    <w:p w:rsidR="003E03A9" w:rsidRPr="003E03A9" w:rsidRDefault="003E03A9" w:rsidP="003E03A9">
      <w:pPr>
        <w:rPr>
          <w:rFonts w:ascii="Engravers MT" w:hAnsi="Engravers MT"/>
        </w:rPr>
      </w:pPr>
      <w:r w:rsidRPr="003E03A9">
        <w:rPr>
          <w:rFonts w:ascii="Engravers MT" w:hAnsi="Engravers MT"/>
        </w:rPr>
        <w:t>Otto Von Bismarck</w:t>
      </w:r>
    </w:p>
    <w:p w:rsidR="003E03A9" w:rsidRDefault="003E03A9" w:rsidP="003E03A9"/>
    <w:p w:rsidR="003E03A9" w:rsidRDefault="003E03A9" w:rsidP="003E03A9"/>
    <w:p w:rsidR="003E03A9" w:rsidRDefault="003E03A9" w:rsidP="003E03A9"/>
    <w:p w:rsidR="003E03A9" w:rsidRPr="004B1285" w:rsidRDefault="004B1285" w:rsidP="003E03A9">
      <w:pPr>
        <w:rPr>
          <w:rFonts w:ascii="Arial Rounded MT Bold" w:hAnsi="Arial Rounded MT Bold"/>
        </w:rPr>
      </w:pPr>
      <w:r w:rsidRPr="004B1285">
        <w:rPr>
          <w:rFonts w:ascii="Arial Rounded MT Bold" w:hAnsi="Arial Rounded MT Bold"/>
        </w:rPr>
        <w:t>Game by Dudley Martin</w:t>
      </w:r>
    </w:p>
    <w:p w:rsidR="003E03A9" w:rsidRDefault="003E03A9" w:rsidP="003E03A9"/>
    <w:p w:rsidR="003E03A9" w:rsidRDefault="003E03A9" w:rsidP="003E03A9"/>
    <w:p w:rsidR="003E03A9" w:rsidRDefault="003E03A9" w:rsidP="003E03A9"/>
    <w:p w:rsidR="003E03A9" w:rsidRDefault="003E03A9" w:rsidP="003E03A9"/>
    <w:p w:rsidR="003E03A9" w:rsidRPr="00F21A05" w:rsidRDefault="003E03A9" w:rsidP="000E666B">
      <w:pPr>
        <w:pStyle w:val="Heading1"/>
      </w:pPr>
      <w:bookmarkStart w:id="0" w:name="_Toc400925931"/>
      <w:r w:rsidRPr="00F21A05">
        <w:t>Game Blurb:</w:t>
      </w:r>
      <w:bookmarkEnd w:id="0"/>
    </w:p>
    <w:p w:rsidR="00F21A05" w:rsidRDefault="00F21A05" w:rsidP="00F21A05">
      <w:r>
        <w:t xml:space="preserve">The year is 1862. Britannia rules the waves and the skies through the force of her ironclad Battleships and aerial Dreadnaughts. The Royal Guild of </w:t>
      </w:r>
      <w:proofErr w:type="spellStart"/>
      <w:r>
        <w:t>Thaumaturges</w:t>
      </w:r>
      <w:proofErr w:type="spellEnd"/>
      <w:r>
        <w:t xml:space="preserve"> uses the Royal Academy to train those who would use their powers for the good of the Empire. In concert these powers of metal and magic have expanded the Empire and have heralded a golden age of prosperity and peace.  But darker forces work on the continent and they threaten that peace and prosperity. You have been summoned to aid in stopping one such plan.  Can you afford to fail? The Empire depends on you…</w:t>
      </w:r>
    </w:p>
    <w:p w:rsidR="003E03A9" w:rsidRDefault="003E03A9" w:rsidP="003E03A9"/>
    <w:p w:rsidR="003E03A9" w:rsidRDefault="003E03A9" w:rsidP="003E03A9"/>
    <w:p w:rsidR="003E03A9" w:rsidRDefault="003E03A9" w:rsidP="003E03A9"/>
    <w:p w:rsidR="003E03A9" w:rsidRDefault="003E03A9" w:rsidP="003E03A9"/>
    <w:p w:rsidR="003E03A9" w:rsidRDefault="003E03A9" w:rsidP="003E03A9"/>
    <w:p w:rsidR="003E03A9" w:rsidRDefault="003E03A9"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p w:rsidR="003F6071" w:rsidRDefault="003F6071" w:rsidP="003E03A9"/>
    <w:sdt>
      <w:sdtPr>
        <w:rPr>
          <w:rFonts w:asciiTheme="minorHAnsi" w:eastAsiaTheme="minorHAnsi" w:hAnsiTheme="minorHAnsi" w:cstheme="minorBidi"/>
          <w:color w:val="auto"/>
          <w:sz w:val="22"/>
          <w:szCs w:val="22"/>
        </w:rPr>
        <w:id w:val="-290903094"/>
        <w:docPartObj>
          <w:docPartGallery w:val="Table of Contents"/>
          <w:docPartUnique/>
        </w:docPartObj>
      </w:sdtPr>
      <w:sdtEndPr>
        <w:rPr>
          <w:b/>
          <w:bCs/>
          <w:noProof/>
        </w:rPr>
      </w:sdtEndPr>
      <w:sdtContent>
        <w:p w:rsidR="000E666B" w:rsidRDefault="000E666B">
          <w:pPr>
            <w:pStyle w:val="TOCHeading"/>
          </w:pPr>
          <w:r>
            <w:t>Contents</w:t>
          </w:r>
        </w:p>
        <w:p w:rsidR="00B41E30" w:rsidRDefault="000E666B">
          <w:pPr>
            <w:pStyle w:val="TOC1"/>
            <w:tabs>
              <w:tab w:val="right" w:leader="dot" w:pos="9350"/>
            </w:tabs>
            <w:rPr>
              <w:rFonts w:eastAsiaTheme="minorEastAsia"/>
              <w:noProof/>
              <w:lang w:val="en-IE" w:eastAsia="en-IE"/>
            </w:rPr>
          </w:pPr>
          <w:r>
            <w:fldChar w:fldCharType="begin"/>
          </w:r>
          <w:r>
            <w:instrText xml:space="preserve"> TOC \o "1-3" \h \z \u </w:instrText>
          </w:r>
          <w:r>
            <w:fldChar w:fldCharType="separate"/>
          </w:r>
          <w:hyperlink w:anchor="_Toc400925931" w:history="1">
            <w:r w:rsidR="00B41E30" w:rsidRPr="00A42842">
              <w:rPr>
                <w:rStyle w:val="Hyperlink"/>
                <w:noProof/>
              </w:rPr>
              <w:t>Game Blurb:</w:t>
            </w:r>
            <w:r w:rsidR="00B41E30">
              <w:rPr>
                <w:noProof/>
                <w:webHidden/>
              </w:rPr>
              <w:tab/>
            </w:r>
            <w:r w:rsidR="00B41E30">
              <w:rPr>
                <w:noProof/>
                <w:webHidden/>
              </w:rPr>
              <w:fldChar w:fldCharType="begin"/>
            </w:r>
            <w:r w:rsidR="00B41E30">
              <w:rPr>
                <w:noProof/>
                <w:webHidden/>
              </w:rPr>
              <w:instrText xml:space="preserve"> PAGEREF _Toc400925931 \h </w:instrText>
            </w:r>
            <w:r w:rsidR="00B41E30">
              <w:rPr>
                <w:noProof/>
                <w:webHidden/>
              </w:rPr>
            </w:r>
            <w:r w:rsidR="00B41E30">
              <w:rPr>
                <w:noProof/>
                <w:webHidden/>
              </w:rPr>
              <w:fldChar w:fldCharType="separate"/>
            </w:r>
            <w:r w:rsidR="00B41E30">
              <w:rPr>
                <w:noProof/>
                <w:webHidden/>
              </w:rPr>
              <w:t>2</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32" w:history="1">
            <w:r w:rsidR="00B41E30" w:rsidRPr="00A42842">
              <w:rPr>
                <w:rStyle w:val="Hyperlink"/>
                <w:noProof/>
              </w:rPr>
              <w:t>System Basics</w:t>
            </w:r>
            <w:r w:rsidR="00B41E30">
              <w:rPr>
                <w:noProof/>
                <w:webHidden/>
              </w:rPr>
              <w:tab/>
            </w:r>
            <w:r w:rsidR="00B41E30">
              <w:rPr>
                <w:noProof/>
                <w:webHidden/>
              </w:rPr>
              <w:fldChar w:fldCharType="begin"/>
            </w:r>
            <w:r w:rsidR="00B41E30">
              <w:rPr>
                <w:noProof/>
                <w:webHidden/>
              </w:rPr>
              <w:instrText xml:space="preserve"> PAGEREF _Toc400925932 \h </w:instrText>
            </w:r>
            <w:r w:rsidR="00B41E30">
              <w:rPr>
                <w:noProof/>
                <w:webHidden/>
              </w:rPr>
            </w:r>
            <w:r w:rsidR="00B41E30">
              <w:rPr>
                <w:noProof/>
                <w:webHidden/>
              </w:rPr>
              <w:fldChar w:fldCharType="separate"/>
            </w:r>
            <w:r w:rsidR="00B41E30">
              <w:rPr>
                <w:noProof/>
                <w:webHidden/>
              </w:rPr>
              <w:t>4</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33" w:history="1">
            <w:r w:rsidR="00B41E30" w:rsidRPr="00A42842">
              <w:rPr>
                <w:rStyle w:val="Hyperlink"/>
                <w:noProof/>
              </w:rPr>
              <w:t>USING SKILLS</w:t>
            </w:r>
            <w:r w:rsidR="00B41E30">
              <w:rPr>
                <w:noProof/>
                <w:webHidden/>
              </w:rPr>
              <w:tab/>
            </w:r>
            <w:r w:rsidR="00B41E30">
              <w:rPr>
                <w:noProof/>
                <w:webHidden/>
              </w:rPr>
              <w:fldChar w:fldCharType="begin"/>
            </w:r>
            <w:r w:rsidR="00B41E30">
              <w:rPr>
                <w:noProof/>
                <w:webHidden/>
              </w:rPr>
              <w:instrText xml:space="preserve"> PAGEREF _Toc400925933 \h </w:instrText>
            </w:r>
            <w:r w:rsidR="00B41E30">
              <w:rPr>
                <w:noProof/>
                <w:webHidden/>
              </w:rPr>
            </w:r>
            <w:r w:rsidR="00B41E30">
              <w:rPr>
                <w:noProof/>
                <w:webHidden/>
              </w:rPr>
              <w:fldChar w:fldCharType="separate"/>
            </w:r>
            <w:r w:rsidR="00B41E30">
              <w:rPr>
                <w:noProof/>
                <w:webHidden/>
              </w:rPr>
              <w:t>4</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34" w:history="1">
            <w:r w:rsidR="00B41E30" w:rsidRPr="00A42842">
              <w:rPr>
                <w:rStyle w:val="Hyperlink"/>
                <w:noProof/>
              </w:rPr>
              <w:t>Characteristics</w:t>
            </w:r>
            <w:r w:rsidR="00B41E30">
              <w:rPr>
                <w:noProof/>
                <w:webHidden/>
              </w:rPr>
              <w:tab/>
            </w:r>
            <w:r w:rsidR="00B41E30">
              <w:rPr>
                <w:noProof/>
                <w:webHidden/>
              </w:rPr>
              <w:fldChar w:fldCharType="begin"/>
            </w:r>
            <w:r w:rsidR="00B41E30">
              <w:rPr>
                <w:noProof/>
                <w:webHidden/>
              </w:rPr>
              <w:instrText xml:space="preserve"> PAGEREF _Toc400925934 \h </w:instrText>
            </w:r>
            <w:r w:rsidR="00B41E30">
              <w:rPr>
                <w:noProof/>
                <w:webHidden/>
              </w:rPr>
            </w:r>
            <w:r w:rsidR="00B41E30">
              <w:rPr>
                <w:noProof/>
                <w:webHidden/>
              </w:rPr>
              <w:fldChar w:fldCharType="separate"/>
            </w:r>
            <w:r w:rsidR="00B41E30">
              <w:rPr>
                <w:noProof/>
                <w:webHidden/>
              </w:rPr>
              <w:t>4</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35" w:history="1">
            <w:r w:rsidR="00B41E30" w:rsidRPr="00A42842">
              <w:rPr>
                <w:rStyle w:val="Hyperlink"/>
                <w:b/>
                <w:noProof/>
              </w:rPr>
              <w:t>Effect and damage rolls</w:t>
            </w:r>
            <w:r w:rsidR="00B41E30">
              <w:rPr>
                <w:noProof/>
                <w:webHidden/>
              </w:rPr>
              <w:tab/>
            </w:r>
            <w:r w:rsidR="00B41E30">
              <w:rPr>
                <w:noProof/>
                <w:webHidden/>
              </w:rPr>
              <w:fldChar w:fldCharType="begin"/>
            </w:r>
            <w:r w:rsidR="00B41E30">
              <w:rPr>
                <w:noProof/>
                <w:webHidden/>
              </w:rPr>
              <w:instrText xml:space="preserve"> PAGEREF _Toc400925935 \h </w:instrText>
            </w:r>
            <w:r w:rsidR="00B41E30">
              <w:rPr>
                <w:noProof/>
                <w:webHidden/>
              </w:rPr>
            </w:r>
            <w:r w:rsidR="00B41E30">
              <w:rPr>
                <w:noProof/>
                <w:webHidden/>
              </w:rPr>
              <w:fldChar w:fldCharType="separate"/>
            </w:r>
            <w:r w:rsidR="00B41E30">
              <w:rPr>
                <w:noProof/>
                <w:webHidden/>
              </w:rPr>
              <w:t>5</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36" w:history="1">
            <w:r w:rsidR="00B41E30" w:rsidRPr="00A42842">
              <w:rPr>
                <w:rStyle w:val="Hyperlink"/>
                <w:noProof/>
              </w:rPr>
              <w:t>Combat:</w:t>
            </w:r>
            <w:r w:rsidR="00B41E30">
              <w:rPr>
                <w:noProof/>
                <w:webHidden/>
              </w:rPr>
              <w:tab/>
            </w:r>
            <w:r w:rsidR="00B41E30">
              <w:rPr>
                <w:noProof/>
                <w:webHidden/>
              </w:rPr>
              <w:fldChar w:fldCharType="begin"/>
            </w:r>
            <w:r w:rsidR="00B41E30">
              <w:rPr>
                <w:noProof/>
                <w:webHidden/>
              </w:rPr>
              <w:instrText xml:space="preserve"> PAGEREF _Toc400925936 \h </w:instrText>
            </w:r>
            <w:r w:rsidR="00B41E30">
              <w:rPr>
                <w:noProof/>
                <w:webHidden/>
              </w:rPr>
            </w:r>
            <w:r w:rsidR="00B41E30">
              <w:rPr>
                <w:noProof/>
                <w:webHidden/>
              </w:rPr>
              <w:fldChar w:fldCharType="separate"/>
            </w:r>
            <w:r w:rsidR="00B41E30">
              <w:rPr>
                <w:noProof/>
                <w:webHidden/>
              </w:rPr>
              <w:t>5</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37" w:history="1">
            <w:r w:rsidR="00B41E30" w:rsidRPr="00A42842">
              <w:rPr>
                <w:rStyle w:val="Hyperlink"/>
                <w:noProof/>
              </w:rPr>
              <w:t>INITIATIVE</w:t>
            </w:r>
            <w:r w:rsidR="00B41E30">
              <w:rPr>
                <w:noProof/>
                <w:webHidden/>
              </w:rPr>
              <w:tab/>
            </w:r>
            <w:r w:rsidR="00B41E30">
              <w:rPr>
                <w:noProof/>
                <w:webHidden/>
              </w:rPr>
              <w:fldChar w:fldCharType="begin"/>
            </w:r>
            <w:r w:rsidR="00B41E30">
              <w:rPr>
                <w:noProof/>
                <w:webHidden/>
              </w:rPr>
              <w:instrText xml:space="preserve"> PAGEREF _Toc400925937 \h </w:instrText>
            </w:r>
            <w:r w:rsidR="00B41E30">
              <w:rPr>
                <w:noProof/>
                <w:webHidden/>
              </w:rPr>
            </w:r>
            <w:r w:rsidR="00B41E30">
              <w:rPr>
                <w:noProof/>
                <w:webHidden/>
              </w:rPr>
              <w:fldChar w:fldCharType="separate"/>
            </w:r>
            <w:r w:rsidR="00B41E30">
              <w:rPr>
                <w:noProof/>
                <w:webHidden/>
              </w:rPr>
              <w:t>5</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38" w:history="1">
            <w:r w:rsidR="00B41E30" w:rsidRPr="00A42842">
              <w:rPr>
                <w:rStyle w:val="Hyperlink"/>
                <w:noProof/>
              </w:rPr>
              <w:t>What can I do as an action?</w:t>
            </w:r>
            <w:r w:rsidR="00B41E30">
              <w:rPr>
                <w:noProof/>
                <w:webHidden/>
              </w:rPr>
              <w:tab/>
            </w:r>
            <w:r w:rsidR="00B41E30">
              <w:rPr>
                <w:noProof/>
                <w:webHidden/>
              </w:rPr>
              <w:fldChar w:fldCharType="begin"/>
            </w:r>
            <w:r w:rsidR="00B41E30">
              <w:rPr>
                <w:noProof/>
                <w:webHidden/>
              </w:rPr>
              <w:instrText xml:space="preserve"> PAGEREF _Toc400925938 \h </w:instrText>
            </w:r>
            <w:r w:rsidR="00B41E30">
              <w:rPr>
                <w:noProof/>
                <w:webHidden/>
              </w:rPr>
            </w:r>
            <w:r w:rsidR="00B41E30">
              <w:rPr>
                <w:noProof/>
                <w:webHidden/>
              </w:rPr>
              <w:fldChar w:fldCharType="separate"/>
            </w:r>
            <w:r w:rsidR="00B41E30">
              <w:rPr>
                <w:noProof/>
                <w:webHidden/>
              </w:rPr>
              <w:t>5</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39" w:history="1">
            <w:r w:rsidR="00B41E30" w:rsidRPr="00A42842">
              <w:rPr>
                <w:rStyle w:val="Hyperlink"/>
                <w:noProof/>
              </w:rPr>
              <w:t>Melee &amp; hand-to-hand attacks</w:t>
            </w:r>
            <w:r w:rsidR="00B41E30">
              <w:rPr>
                <w:noProof/>
                <w:webHidden/>
              </w:rPr>
              <w:tab/>
            </w:r>
            <w:r w:rsidR="00B41E30">
              <w:rPr>
                <w:noProof/>
                <w:webHidden/>
              </w:rPr>
              <w:fldChar w:fldCharType="begin"/>
            </w:r>
            <w:r w:rsidR="00B41E30">
              <w:rPr>
                <w:noProof/>
                <w:webHidden/>
              </w:rPr>
              <w:instrText xml:space="preserve"> PAGEREF _Toc400925939 \h </w:instrText>
            </w:r>
            <w:r w:rsidR="00B41E30">
              <w:rPr>
                <w:noProof/>
                <w:webHidden/>
              </w:rPr>
            </w:r>
            <w:r w:rsidR="00B41E30">
              <w:rPr>
                <w:noProof/>
                <w:webHidden/>
              </w:rPr>
              <w:fldChar w:fldCharType="separate"/>
            </w:r>
            <w:r w:rsidR="00B41E30">
              <w:rPr>
                <w:noProof/>
                <w:webHidden/>
              </w:rPr>
              <w:t>6</w:t>
            </w:r>
            <w:r w:rsidR="00B41E30">
              <w:rPr>
                <w:noProof/>
                <w:webHidden/>
              </w:rPr>
              <w:fldChar w:fldCharType="end"/>
            </w:r>
          </w:hyperlink>
        </w:p>
        <w:p w:rsidR="00B41E30" w:rsidRDefault="00EB727D">
          <w:pPr>
            <w:pStyle w:val="TOC3"/>
            <w:tabs>
              <w:tab w:val="right" w:leader="dot" w:pos="9350"/>
            </w:tabs>
            <w:rPr>
              <w:rFonts w:eastAsiaTheme="minorEastAsia"/>
              <w:noProof/>
              <w:lang w:val="en-IE" w:eastAsia="en-IE"/>
            </w:rPr>
          </w:pPr>
          <w:hyperlink w:anchor="_Toc400925940" w:history="1">
            <w:r w:rsidR="00B41E30" w:rsidRPr="00A42842">
              <w:rPr>
                <w:rStyle w:val="Hyperlink"/>
                <w:b/>
                <w:noProof/>
              </w:rPr>
              <w:t>Making the attack</w:t>
            </w:r>
            <w:r w:rsidR="00B41E30">
              <w:rPr>
                <w:noProof/>
                <w:webHidden/>
              </w:rPr>
              <w:tab/>
            </w:r>
            <w:r w:rsidR="00B41E30">
              <w:rPr>
                <w:noProof/>
                <w:webHidden/>
              </w:rPr>
              <w:fldChar w:fldCharType="begin"/>
            </w:r>
            <w:r w:rsidR="00B41E30">
              <w:rPr>
                <w:noProof/>
                <w:webHidden/>
              </w:rPr>
              <w:instrText xml:space="preserve"> PAGEREF _Toc400925940 \h </w:instrText>
            </w:r>
            <w:r w:rsidR="00B41E30">
              <w:rPr>
                <w:noProof/>
                <w:webHidden/>
              </w:rPr>
            </w:r>
            <w:r w:rsidR="00B41E30">
              <w:rPr>
                <w:noProof/>
                <w:webHidden/>
              </w:rPr>
              <w:fldChar w:fldCharType="separate"/>
            </w:r>
            <w:r w:rsidR="00B41E30">
              <w:rPr>
                <w:noProof/>
                <w:webHidden/>
              </w:rPr>
              <w:t>6</w:t>
            </w:r>
            <w:r w:rsidR="00B41E30">
              <w:rPr>
                <w:noProof/>
                <w:webHidden/>
              </w:rPr>
              <w:fldChar w:fldCharType="end"/>
            </w:r>
          </w:hyperlink>
        </w:p>
        <w:p w:rsidR="00B41E30" w:rsidRDefault="00EB727D">
          <w:pPr>
            <w:pStyle w:val="TOC3"/>
            <w:tabs>
              <w:tab w:val="right" w:leader="dot" w:pos="9350"/>
            </w:tabs>
            <w:rPr>
              <w:rFonts w:eastAsiaTheme="minorEastAsia"/>
              <w:noProof/>
              <w:lang w:val="en-IE" w:eastAsia="en-IE"/>
            </w:rPr>
          </w:pPr>
          <w:hyperlink w:anchor="_Toc400925941" w:history="1">
            <w:r w:rsidR="00B41E30" w:rsidRPr="00A42842">
              <w:rPr>
                <w:rStyle w:val="Hyperlink"/>
                <w:noProof/>
              </w:rPr>
              <w:t>Making the attack</w:t>
            </w:r>
            <w:r w:rsidR="00B41E30">
              <w:rPr>
                <w:noProof/>
                <w:webHidden/>
              </w:rPr>
              <w:tab/>
            </w:r>
            <w:r w:rsidR="00B41E30">
              <w:rPr>
                <w:noProof/>
                <w:webHidden/>
              </w:rPr>
              <w:fldChar w:fldCharType="begin"/>
            </w:r>
            <w:r w:rsidR="00B41E30">
              <w:rPr>
                <w:noProof/>
                <w:webHidden/>
              </w:rPr>
              <w:instrText xml:space="preserve"> PAGEREF _Toc400925941 \h </w:instrText>
            </w:r>
            <w:r w:rsidR="00B41E30">
              <w:rPr>
                <w:noProof/>
                <w:webHidden/>
              </w:rPr>
            </w:r>
            <w:r w:rsidR="00B41E30">
              <w:rPr>
                <w:noProof/>
                <w:webHidden/>
              </w:rPr>
              <w:fldChar w:fldCharType="separate"/>
            </w:r>
            <w:r w:rsidR="00B41E30">
              <w:rPr>
                <w:noProof/>
                <w:webHidden/>
              </w:rPr>
              <w:t>6</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42" w:history="1">
            <w:r w:rsidR="00B41E30" w:rsidRPr="00A42842">
              <w:rPr>
                <w:rStyle w:val="Hyperlink"/>
                <w:noProof/>
              </w:rPr>
              <w:t>Determining damage</w:t>
            </w:r>
            <w:r w:rsidR="00B41E30">
              <w:rPr>
                <w:noProof/>
                <w:webHidden/>
              </w:rPr>
              <w:tab/>
            </w:r>
            <w:r w:rsidR="00B41E30">
              <w:rPr>
                <w:noProof/>
                <w:webHidden/>
              </w:rPr>
              <w:fldChar w:fldCharType="begin"/>
            </w:r>
            <w:r w:rsidR="00B41E30">
              <w:rPr>
                <w:noProof/>
                <w:webHidden/>
              </w:rPr>
              <w:instrText xml:space="preserve"> PAGEREF _Toc400925942 \h </w:instrText>
            </w:r>
            <w:r w:rsidR="00B41E30">
              <w:rPr>
                <w:noProof/>
                <w:webHidden/>
              </w:rPr>
            </w:r>
            <w:r w:rsidR="00B41E30">
              <w:rPr>
                <w:noProof/>
                <w:webHidden/>
              </w:rPr>
              <w:fldChar w:fldCharType="separate"/>
            </w:r>
            <w:r w:rsidR="00B41E30">
              <w:rPr>
                <w:noProof/>
                <w:webHidden/>
              </w:rPr>
              <w:t>6</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43" w:history="1">
            <w:r w:rsidR="00B41E30" w:rsidRPr="00A42842">
              <w:rPr>
                <w:rStyle w:val="Hyperlink"/>
                <w:noProof/>
              </w:rPr>
              <w:t>ALL OUT DODGE</w:t>
            </w:r>
            <w:r w:rsidR="00B41E30">
              <w:rPr>
                <w:noProof/>
                <w:webHidden/>
              </w:rPr>
              <w:tab/>
            </w:r>
            <w:r w:rsidR="00B41E30">
              <w:rPr>
                <w:noProof/>
                <w:webHidden/>
              </w:rPr>
              <w:fldChar w:fldCharType="begin"/>
            </w:r>
            <w:r w:rsidR="00B41E30">
              <w:rPr>
                <w:noProof/>
                <w:webHidden/>
              </w:rPr>
              <w:instrText xml:space="preserve"> PAGEREF _Toc400925943 \h </w:instrText>
            </w:r>
            <w:r w:rsidR="00B41E30">
              <w:rPr>
                <w:noProof/>
                <w:webHidden/>
              </w:rPr>
            </w:r>
            <w:r w:rsidR="00B41E30">
              <w:rPr>
                <w:noProof/>
                <w:webHidden/>
              </w:rPr>
              <w:fldChar w:fldCharType="separate"/>
            </w:r>
            <w:r w:rsidR="00B41E30">
              <w:rPr>
                <w:noProof/>
                <w:webHidden/>
              </w:rPr>
              <w:t>7</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44" w:history="1">
            <w:r w:rsidR="00B41E30" w:rsidRPr="00A42842">
              <w:rPr>
                <w:rStyle w:val="Hyperlink"/>
                <w:noProof/>
              </w:rPr>
              <w:t>Taking cover</w:t>
            </w:r>
            <w:r w:rsidR="00B41E30">
              <w:rPr>
                <w:noProof/>
                <w:webHidden/>
              </w:rPr>
              <w:tab/>
            </w:r>
            <w:r w:rsidR="00B41E30">
              <w:rPr>
                <w:noProof/>
                <w:webHidden/>
              </w:rPr>
              <w:fldChar w:fldCharType="begin"/>
            </w:r>
            <w:r w:rsidR="00B41E30">
              <w:rPr>
                <w:noProof/>
                <w:webHidden/>
              </w:rPr>
              <w:instrText xml:space="preserve"> PAGEREF _Toc400925944 \h </w:instrText>
            </w:r>
            <w:r w:rsidR="00B41E30">
              <w:rPr>
                <w:noProof/>
                <w:webHidden/>
              </w:rPr>
            </w:r>
            <w:r w:rsidR="00B41E30">
              <w:rPr>
                <w:noProof/>
                <w:webHidden/>
              </w:rPr>
              <w:fldChar w:fldCharType="separate"/>
            </w:r>
            <w:r w:rsidR="00B41E30">
              <w:rPr>
                <w:noProof/>
                <w:webHidden/>
              </w:rPr>
              <w:t>7</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45" w:history="1">
            <w:r w:rsidR="00B41E30" w:rsidRPr="00A42842">
              <w:rPr>
                <w:rStyle w:val="Hyperlink"/>
                <w:noProof/>
              </w:rPr>
              <w:t>Diving for cover</w:t>
            </w:r>
            <w:r w:rsidR="00B41E30">
              <w:rPr>
                <w:noProof/>
                <w:webHidden/>
              </w:rPr>
              <w:tab/>
            </w:r>
            <w:r w:rsidR="00B41E30">
              <w:rPr>
                <w:noProof/>
                <w:webHidden/>
              </w:rPr>
              <w:fldChar w:fldCharType="begin"/>
            </w:r>
            <w:r w:rsidR="00B41E30">
              <w:rPr>
                <w:noProof/>
                <w:webHidden/>
              </w:rPr>
              <w:instrText xml:space="preserve"> PAGEREF _Toc400925945 \h </w:instrText>
            </w:r>
            <w:r w:rsidR="00B41E30">
              <w:rPr>
                <w:noProof/>
                <w:webHidden/>
              </w:rPr>
            </w:r>
            <w:r w:rsidR="00B41E30">
              <w:rPr>
                <w:noProof/>
                <w:webHidden/>
              </w:rPr>
              <w:fldChar w:fldCharType="separate"/>
            </w:r>
            <w:r w:rsidR="00B41E30">
              <w:rPr>
                <w:noProof/>
                <w:webHidden/>
              </w:rPr>
              <w:t>7</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46" w:history="1">
            <w:r w:rsidR="00B41E30" w:rsidRPr="00A42842">
              <w:rPr>
                <w:rStyle w:val="Hyperlink"/>
                <w:noProof/>
              </w:rPr>
              <w:t>EXPLOSIONS</w:t>
            </w:r>
            <w:r w:rsidR="00B41E30">
              <w:rPr>
                <w:noProof/>
                <w:webHidden/>
              </w:rPr>
              <w:tab/>
            </w:r>
            <w:r w:rsidR="00B41E30">
              <w:rPr>
                <w:noProof/>
                <w:webHidden/>
              </w:rPr>
              <w:fldChar w:fldCharType="begin"/>
            </w:r>
            <w:r w:rsidR="00B41E30">
              <w:rPr>
                <w:noProof/>
                <w:webHidden/>
              </w:rPr>
              <w:instrText xml:space="preserve"> PAGEREF _Toc400925946 \h </w:instrText>
            </w:r>
            <w:r w:rsidR="00B41E30">
              <w:rPr>
                <w:noProof/>
                <w:webHidden/>
              </w:rPr>
            </w:r>
            <w:r w:rsidR="00B41E30">
              <w:rPr>
                <w:noProof/>
                <w:webHidden/>
              </w:rPr>
              <w:fldChar w:fldCharType="separate"/>
            </w:r>
            <w:r w:rsidR="00B41E30">
              <w:rPr>
                <w:noProof/>
                <w:webHidden/>
              </w:rPr>
              <w:t>7</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47" w:history="1">
            <w:r w:rsidR="00B41E30" w:rsidRPr="00A42842">
              <w:rPr>
                <w:rStyle w:val="Hyperlink"/>
                <w:noProof/>
              </w:rPr>
              <w:t>Special Abilites</w:t>
            </w:r>
            <w:r w:rsidR="00B41E30">
              <w:rPr>
                <w:noProof/>
                <w:webHidden/>
              </w:rPr>
              <w:tab/>
            </w:r>
            <w:r w:rsidR="00B41E30">
              <w:rPr>
                <w:noProof/>
                <w:webHidden/>
              </w:rPr>
              <w:fldChar w:fldCharType="begin"/>
            </w:r>
            <w:r w:rsidR="00B41E30">
              <w:rPr>
                <w:noProof/>
                <w:webHidden/>
              </w:rPr>
              <w:instrText xml:space="preserve"> PAGEREF _Toc400925947 \h </w:instrText>
            </w:r>
            <w:r w:rsidR="00B41E30">
              <w:rPr>
                <w:noProof/>
                <w:webHidden/>
              </w:rPr>
            </w:r>
            <w:r w:rsidR="00B41E30">
              <w:rPr>
                <w:noProof/>
                <w:webHidden/>
              </w:rPr>
              <w:fldChar w:fldCharType="separate"/>
            </w:r>
            <w:r w:rsidR="00B41E30">
              <w:rPr>
                <w:noProof/>
                <w:webHidden/>
              </w:rPr>
              <w:t>8</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48" w:history="1">
            <w:r w:rsidR="00B41E30" w:rsidRPr="00A42842">
              <w:rPr>
                <w:rStyle w:val="Hyperlink"/>
                <w:noProof/>
              </w:rPr>
              <w:t>Sensate abilities</w:t>
            </w:r>
            <w:r w:rsidR="00B41E30">
              <w:rPr>
                <w:noProof/>
                <w:webHidden/>
              </w:rPr>
              <w:tab/>
            </w:r>
            <w:r w:rsidR="00B41E30">
              <w:rPr>
                <w:noProof/>
                <w:webHidden/>
              </w:rPr>
              <w:fldChar w:fldCharType="begin"/>
            </w:r>
            <w:r w:rsidR="00B41E30">
              <w:rPr>
                <w:noProof/>
                <w:webHidden/>
              </w:rPr>
              <w:instrText xml:space="preserve"> PAGEREF _Toc400925948 \h </w:instrText>
            </w:r>
            <w:r w:rsidR="00B41E30">
              <w:rPr>
                <w:noProof/>
                <w:webHidden/>
              </w:rPr>
            </w:r>
            <w:r w:rsidR="00B41E30">
              <w:rPr>
                <w:noProof/>
                <w:webHidden/>
              </w:rPr>
              <w:fldChar w:fldCharType="separate"/>
            </w:r>
            <w:r w:rsidR="00B41E30">
              <w:rPr>
                <w:noProof/>
                <w:webHidden/>
              </w:rPr>
              <w:t>8</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49" w:history="1">
            <w:r w:rsidR="00B41E30" w:rsidRPr="00A42842">
              <w:rPr>
                <w:rStyle w:val="Hyperlink"/>
                <w:noProof/>
              </w:rPr>
              <w:t>Miracles of Faith</w:t>
            </w:r>
            <w:r w:rsidR="00B41E30">
              <w:rPr>
                <w:noProof/>
                <w:webHidden/>
              </w:rPr>
              <w:tab/>
            </w:r>
            <w:r w:rsidR="00B41E30">
              <w:rPr>
                <w:noProof/>
                <w:webHidden/>
              </w:rPr>
              <w:fldChar w:fldCharType="begin"/>
            </w:r>
            <w:r w:rsidR="00B41E30">
              <w:rPr>
                <w:noProof/>
                <w:webHidden/>
              </w:rPr>
              <w:instrText xml:space="preserve"> PAGEREF _Toc400925949 \h </w:instrText>
            </w:r>
            <w:r w:rsidR="00B41E30">
              <w:rPr>
                <w:noProof/>
                <w:webHidden/>
              </w:rPr>
            </w:r>
            <w:r w:rsidR="00B41E30">
              <w:rPr>
                <w:noProof/>
                <w:webHidden/>
              </w:rPr>
              <w:fldChar w:fldCharType="separate"/>
            </w:r>
            <w:r w:rsidR="00B41E30">
              <w:rPr>
                <w:noProof/>
                <w:webHidden/>
              </w:rPr>
              <w:t>9</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50" w:history="1">
            <w:r w:rsidR="00B41E30" w:rsidRPr="00A42842">
              <w:rPr>
                <w:rStyle w:val="Hyperlink"/>
                <w:noProof/>
              </w:rPr>
              <w:t>THAUMATURGY SPELLS</w:t>
            </w:r>
            <w:r w:rsidR="00B41E30">
              <w:rPr>
                <w:noProof/>
                <w:webHidden/>
              </w:rPr>
              <w:tab/>
            </w:r>
            <w:r w:rsidR="00B41E30">
              <w:rPr>
                <w:noProof/>
                <w:webHidden/>
              </w:rPr>
              <w:fldChar w:fldCharType="begin"/>
            </w:r>
            <w:r w:rsidR="00B41E30">
              <w:rPr>
                <w:noProof/>
                <w:webHidden/>
              </w:rPr>
              <w:instrText xml:space="preserve"> PAGEREF _Toc400925950 \h </w:instrText>
            </w:r>
            <w:r w:rsidR="00B41E30">
              <w:rPr>
                <w:noProof/>
                <w:webHidden/>
              </w:rPr>
            </w:r>
            <w:r w:rsidR="00B41E30">
              <w:rPr>
                <w:noProof/>
                <w:webHidden/>
              </w:rPr>
              <w:fldChar w:fldCharType="separate"/>
            </w:r>
            <w:r w:rsidR="00B41E30">
              <w:rPr>
                <w:noProof/>
                <w:webHidden/>
              </w:rPr>
              <w:t>9</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51" w:history="1">
            <w:r w:rsidR="00B41E30" w:rsidRPr="00A42842">
              <w:rPr>
                <w:rStyle w:val="Hyperlink"/>
                <w:b/>
                <w:noProof/>
              </w:rPr>
              <w:t>Setting mood:</w:t>
            </w:r>
            <w:r w:rsidR="00B41E30">
              <w:rPr>
                <w:noProof/>
                <w:webHidden/>
              </w:rPr>
              <w:tab/>
            </w:r>
            <w:r w:rsidR="00B41E30">
              <w:rPr>
                <w:noProof/>
                <w:webHidden/>
              </w:rPr>
              <w:fldChar w:fldCharType="begin"/>
            </w:r>
            <w:r w:rsidR="00B41E30">
              <w:rPr>
                <w:noProof/>
                <w:webHidden/>
              </w:rPr>
              <w:instrText xml:space="preserve"> PAGEREF _Toc400925951 \h </w:instrText>
            </w:r>
            <w:r w:rsidR="00B41E30">
              <w:rPr>
                <w:noProof/>
                <w:webHidden/>
              </w:rPr>
            </w:r>
            <w:r w:rsidR="00B41E30">
              <w:rPr>
                <w:noProof/>
                <w:webHidden/>
              </w:rPr>
              <w:fldChar w:fldCharType="separate"/>
            </w:r>
            <w:r w:rsidR="00B41E30">
              <w:rPr>
                <w:noProof/>
                <w:webHidden/>
              </w:rPr>
              <w:t>13</w:t>
            </w:r>
            <w:r w:rsidR="00B41E30">
              <w:rPr>
                <w:noProof/>
                <w:webHidden/>
              </w:rPr>
              <w:fldChar w:fldCharType="end"/>
            </w:r>
          </w:hyperlink>
        </w:p>
        <w:p w:rsidR="00B41E30" w:rsidRDefault="00EB727D">
          <w:pPr>
            <w:pStyle w:val="TOC2"/>
            <w:tabs>
              <w:tab w:val="right" w:leader="dot" w:pos="9350"/>
            </w:tabs>
            <w:rPr>
              <w:rFonts w:eastAsiaTheme="minorEastAsia"/>
              <w:noProof/>
              <w:lang w:val="en-IE" w:eastAsia="en-IE"/>
            </w:rPr>
          </w:pPr>
          <w:hyperlink w:anchor="_Toc400925952" w:history="1">
            <w:r w:rsidR="00B41E30" w:rsidRPr="00A42842">
              <w:rPr>
                <w:rStyle w:val="Hyperlink"/>
                <w:noProof/>
              </w:rPr>
              <w:t>The Characters (Read to players before they choose their character)</w:t>
            </w:r>
            <w:r w:rsidR="00B41E30">
              <w:rPr>
                <w:noProof/>
                <w:webHidden/>
              </w:rPr>
              <w:tab/>
            </w:r>
            <w:r w:rsidR="00B41E30">
              <w:rPr>
                <w:noProof/>
                <w:webHidden/>
              </w:rPr>
              <w:fldChar w:fldCharType="begin"/>
            </w:r>
            <w:r w:rsidR="00B41E30">
              <w:rPr>
                <w:noProof/>
                <w:webHidden/>
              </w:rPr>
              <w:instrText xml:space="preserve"> PAGEREF _Toc400925952 \h </w:instrText>
            </w:r>
            <w:r w:rsidR="00B41E30">
              <w:rPr>
                <w:noProof/>
                <w:webHidden/>
              </w:rPr>
            </w:r>
            <w:r w:rsidR="00B41E30">
              <w:rPr>
                <w:noProof/>
                <w:webHidden/>
              </w:rPr>
              <w:fldChar w:fldCharType="separate"/>
            </w:r>
            <w:r w:rsidR="00B41E30">
              <w:rPr>
                <w:noProof/>
                <w:webHidden/>
              </w:rPr>
              <w:t>13</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53" w:history="1">
            <w:r w:rsidR="00B41E30" w:rsidRPr="00A42842">
              <w:rPr>
                <w:rStyle w:val="Hyperlink"/>
                <w:noProof/>
              </w:rPr>
              <w:t>Opening Scene: In the House of Lord Gibbons</w:t>
            </w:r>
            <w:r w:rsidR="00B41E30">
              <w:rPr>
                <w:noProof/>
                <w:webHidden/>
              </w:rPr>
              <w:tab/>
            </w:r>
            <w:r w:rsidR="00B41E30">
              <w:rPr>
                <w:noProof/>
                <w:webHidden/>
              </w:rPr>
              <w:fldChar w:fldCharType="begin"/>
            </w:r>
            <w:r w:rsidR="00B41E30">
              <w:rPr>
                <w:noProof/>
                <w:webHidden/>
              </w:rPr>
              <w:instrText xml:space="preserve"> PAGEREF _Toc400925953 \h </w:instrText>
            </w:r>
            <w:r w:rsidR="00B41E30">
              <w:rPr>
                <w:noProof/>
                <w:webHidden/>
              </w:rPr>
            </w:r>
            <w:r w:rsidR="00B41E30">
              <w:rPr>
                <w:noProof/>
                <w:webHidden/>
              </w:rPr>
              <w:fldChar w:fldCharType="separate"/>
            </w:r>
            <w:r w:rsidR="00B41E30">
              <w:rPr>
                <w:noProof/>
                <w:webHidden/>
              </w:rPr>
              <w:t>15</w:t>
            </w:r>
            <w:r w:rsidR="00B41E30">
              <w:rPr>
                <w:noProof/>
                <w:webHidden/>
              </w:rPr>
              <w:fldChar w:fldCharType="end"/>
            </w:r>
          </w:hyperlink>
        </w:p>
        <w:p w:rsidR="00B41E30" w:rsidRDefault="00EB727D">
          <w:pPr>
            <w:pStyle w:val="TOC3"/>
            <w:tabs>
              <w:tab w:val="right" w:leader="dot" w:pos="9350"/>
            </w:tabs>
            <w:rPr>
              <w:rFonts w:eastAsiaTheme="minorEastAsia"/>
              <w:noProof/>
              <w:lang w:val="en-IE" w:eastAsia="en-IE"/>
            </w:rPr>
          </w:pPr>
          <w:hyperlink w:anchor="_Toc400925954" w:history="1">
            <w:r w:rsidR="00B41E30" w:rsidRPr="00A42842">
              <w:rPr>
                <w:rStyle w:val="Hyperlink"/>
                <w:noProof/>
              </w:rPr>
              <w:t>Information for players on Contessa Victoria</w:t>
            </w:r>
            <w:r w:rsidR="00B41E30">
              <w:rPr>
                <w:noProof/>
                <w:webHidden/>
              </w:rPr>
              <w:tab/>
            </w:r>
            <w:r w:rsidR="00B41E30">
              <w:rPr>
                <w:noProof/>
                <w:webHidden/>
              </w:rPr>
              <w:fldChar w:fldCharType="begin"/>
            </w:r>
            <w:r w:rsidR="00B41E30">
              <w:rPr>
                <w:noProof/>
                <w:webHidden/>
              </w:rPr>
              <w:instrText xml:space="preserve"> PAGEREF _Toc400925954 \h </w:instrText>
            </w:r>
            <w:r w:rsidR="00B41E30">
              <w:rPr>
                <w:noProof/>
                <w:webHidden/>
              </w:rPr>
            </w:r>
            <w:r w:rsidR="00B41E30">
              <w:rPr>
                <w:noProof/>
                <w:webHidden/>
              </w:rPr>
              <w:fldChar w:fldCharType="separate"/>
            </w:r>
            <w:r w:rsidR="00B41E30">
              <w:rPr>
                <w:noProof/>
                <w:webHidden/>
              </w:rPr>
              <w:t>17</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55" w:history="1">
            <w:r w:rsidR="00B41E30" w:rsidRPr="00A42842">
              <w:rPr>
                <w:rStyle w:val="Hyperlink"/>
                <w:noProof/>
              </w:rPr>
              <w:t>Scene 2: Encounter at the Airship docks</w:t>
            </w:r>
            <w:r w:rsidR="00B41E30">
              <w:rPr>
                <w:noProof/>
                <w:webHidden/>
              </w:rPr>
              <w:tab/>
            </w:r>
            <w:r w:rsidR="00B41E30">
              <w:rPr>
                <w:noProof/>
                <w:webHidden/>
              </w:rPr>
              <w:fldChar w:fldCharType="begin"/>
            </w:r>
            <w:r w:rsidR="00B41E30">
              <w:rPr>
                <w:noProof/>
                <w:webHidden/>
              </w:rPr>
              <w:instrText xml:space="preserve"> PAGEREF _Toc400925955 \h </w:instrText>
            </w:r>
            <w:r w:rsidR="00B41E30">
              <w:rPr>
                <w:noProof/>
                <w:webHidden/>
              </w:rPr>
            </w:r>
            <w:r w:rsidR="00B41E30">
              <w:rPr>
                <w:noProof/>
                <w:webHidden/>
              </w:rPr>
              <w:fldChar w:fldCharType="separate"/>
            </w:r>
            <w:r w:rsidR="00B41E30">
              <w:rPr>
                <w:noProof/>
                <w:webHidden/>
              </w:rPr>
              <w:t>18</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56" w:history="1">
            <w:r w:rsidR="00B41E30" w:rsidRPr="00A42842">
              <w:rPr>
                <w:rStyle w:val="Hyperlink"/>
                <w:noProof/>
              </w:rPr>
              <w:t>Scene 3: A brief Interlude on the Airship</w:t>
            </w:r>
            <w:r w:rsidR="00B41E30">
              <w:rPr>
                <w:noProof/>
                <w:webHidden/>
              </w:rPr>
              <w:tab/>
            </w:r>
            <w:r w:rsidR="00B41E30">
              <w:rPr>
                <w:noProof/>
                <w:webHidden/>
              </w:rPr>
              <w:fldChar w:fldCharType="begin"/>
            </w:r>
            <w:r w:rsidR="00B41E30">
              <w:rPr>
                <w:noProof/>
                <w:webHidden/>
              </w:rPr>
              <w:instrText xml:space="preserve"> PAGEREF _Toc400925956 \h </w:instrText>
            </w:r>
            <w:r w:rsidR="00B41E30">
              <w:rPr>
                <w:noProof/>
                <w:webHidden/>
              </w:rPr>
            </w:r>
            <w:r w:rsidR="00B41E30">
              <w:rPr>
                <w:noProof/>
                <w:webHidden/>
              </w:rPr>
              <w:fldChar w:fldCharType="separate"/>
            </w:r>
            <w:r w:rsidR="00B41E30">
              <w:rPr>
                <w:noProof/>
                <w:webHidden/>
              </w:rPr>
              <w:t>19</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57" w:history="1">
            <w:r w:rsidR="00B41E30" w:rsidRPr="00A42842">
              <w:rPr>
                <w:rStyle w:val="Hyperlink"/>
                <w:noProof/>
              </w:rPr>
              <w:t>Scene 4: Let’s visit the Prussian embassy</w:t>
            </w:r>
            <w:r w:rsidR="00B41E30">
              <w:rPr>
                <w:noProof/>
                <w:webHidden/>
              </w:rPr>
              <w:tab/>
            </w:r>
            <w:r w:rsidR="00B41E30">
              <w:rPr>
                <w:noProof/>
                <w:webHidden/>
              </w:rPr>
              <w:fldChar w:fldCharType="begin"/>
            </w:r>
            <w:r w:rsidR="00B41E30">
              <w:rPr>
                <w:noProof/>
                <w:webHidden/>
              </w:rPr>
              <w:instrText xml:space="preserve"> PAGEREF _Toc400925957 \h </w:instrText>
            </w:r>
            <w:r w:rsidR="00B41E30">
              <w:rPr>
                <w:noProof/>
                <w:webHidden/>
              </w:rPr>
            </w:r>
            <w:r w:rsidR="00B41E30">
              <w:rPr>
                <w:noProof/>
                <w:webHidden/>
              </w:rPr>
              <w:fldChar w:fldCharType="separate"/>
            </w:r>
            <w:r w:rsidR="00B41E30">
              <w:rPr>
                <w:noProof/>
                <w:webHidden/>
              </w:rPr>
              <w:t>20</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58" w:history="1">
            <w:r w:rsidR="00B41E30" w:rsidRPr="00A42842">
              <w:rPr>
                <w:rStyle w:val="Hyperlink"/>
                <w:noProof/>
              </w:rPr>
              <w:t>Scene 5: Truths, Lies and Weapons of Mass Destruction</w:t>
            </w:r>
            <w:r w:rsidR="00B41E30">
              <w:rPr>
                <w:noProof/>
                <w:webHidden/>
              </w:rPr>
              <w:tab/>
            </w:r>
            <w:r w:rsidR="00B41E30">
              <w:rPr>
                <w:noProof/>
                <w:webHidden/>
              </w:rPr>
              <w:fldChar w:fldCharType="begin"/>
            </w:r>
            <w:r w:rsidR="00B41E30">
              <w:rPr>
                <w:noProof/>
                <w:webHidden/>
              </w:rPr>
              <w:instrText xml:space="preserve"> PAGEREF _Toc400925958 \h </w:instrText>
            </w:r>
            <w:r w:rsidR="00B41E30">
              <w:rPr>
                <w:noProof/>
                <w:webHidden/>
              </w:rPr>
            </w:r>
            <w:r w:rsidR="00B41E30">
              <w:rPr>
                <w:noProof/>
                <w:webHidden/>
              </w:rPr>
              <w:fldChar w:fldCharType="separate"/>
            </w:r>
            <w:r w:rsidR="00B41E30">
              <w:rPr>
                <w:noProof/>
                <w:webHidden/>
              </w:rPr>
              <w:t>24</w:t>
            </w:r>
            <w:r w:rsidR="00B41E30">
              <w:rPr>
                <w:noProof/>
                <w:webHidden/>
              </w:rPr>
              <w:fldChar w:fldCharType="end"/>
            </w:r>
          </w:hyperlink>
        </w:p>
        <w:p w:rsidR="00B41E30" w:rsidRDefault="00EB727D">
          <w:pPr>
            <w:pStyle w:val="TOC1"/>
            <w:tabs>
              <w:tab w:val="right" w:leader="dot" w:pos="9350"/>
            </w:tabs>
            <w:rPr>
              <w:rFonts w:eastAsiaTheme="minorEastAsia"/>
              <w:noProof/>
              <w:lang w:val="en-IE" w:eastAsia="en-IE"/>
            </w:rPr>
          </w:pPr>
          <w:hyperlink w:anchor="_Toc400925959" w:history="1">
            <w:r w:rsidR="00B41E30" w:rsidRPr="00A42842">
              <w:rPr>
                <w:rStyle w:val="Hyperlink"/>
                <w:noProof/>
              </w:rPr>
              <w:t>The Final Battle</w:t>
            </w:r>
            <w:r w:rsidR="00B41E30">
              <w:rPr>
                <w:noProof/>
                <w:webHidden/>
              </w:rPr>
              <w:tab/>
            </w:r>
            <w:r w:rsidR="00B41E30">
              <w:rPr>
                <w:noProof/>
                <w:webHidden/>
              </w:rPr>
              <w:fldChar w:fldCharType="begin"/>
            </w:r>
            <w:r w:rsidR="00B41E30">
              <w:rPr>
                <w:noProof/>
                <w:webHidden/>
              </w:rPr>
              <w:instrText xml:space="preserve"> PAGEREF _Toc400925959 \h </w:instrText>
            </w:r>
            <w:r w:rsidR="00B41E30">
              <w:rPr>
                <w:noProof/>
                <w:webHidden/>
              </w:rPr>
            </w:r>
            <w:r w:rsidR="00B41E30">
              <w:rPr>
                <w:noProof/>
                <w:webHidden/>
              </w:rPr>
              <w:fldChar w:fldCharType="separate"/>
            </w:r>
            <w:r w:rsidR="00B41E30">
              <w:rPr>
                <w:noProof/>
                <w:webHidden/>
              </w:rPr>
              <w:t>25</w:t>
            </w:r>
            <w:r w:rsidR="00B41E30">
              <w:rPr>
                <w:noProof/>
                <w:webHidden/>
              </w:rPr>
              <w:fldChar w:fldCharType="end"/>
            </w:r>
          </w:hyperlink>
        </w:p>
        <w:p w:rsidR="000E666B" w:rsidRDefault="000E666B">
          <w:r>
            <w:rPr>
              <w:b/>
              <w:bCs/>
              <w:noProof/>
            </w:rPr>
            <w:fldChar w:fldCharType="end"/>
          </w:r>
        </w:p>
      </w:sdtContent>
    </w:sdt>
    <w:p w:rsidR="003E03A9" w:rsidRDefault="003E03A9" w:rsidP="003E03A9"/>
    <w:p w:rsidR="003F6071" w:rsidRDefault="003F6071" w:rsidP="003E03A9"/>
    <w:p w:rsidR="003F6071" w:rsidRDefault="003F6071" w:rsidP="003E03A9"/>
    <w:p w:rsidR="003F6071" w:rsidRDefault="003F6071" w:rsidP="003E03A9"/>
    <w:p w:rsidR="003F6071" w:rsidRDefault="003F6071" w:rsidP="003E03A9"/>
    <w:p w:rsidR="003E03A9" w:rsidRPr="00304494" w:rsidRDefault="00304494" w:rsidP="000E666B">
      <w:pPr>
        <w:pStyle w:val="Heading1"/>
      </w:pPr>
      <w:bookmarkStart w:id="1" w:name="_Toc400925932"/>
      <w:r w:rsidRPr="00304494">
        <w:t>System Basics</w:t>
      </w:r>
      <w:bookmarkEnd w:id="1"/>
    </w:p>
    <w:p w:rsidR="00304494" w:rsidRPr="00304494" w:rsidRDefault="00304494" w:rsidP="000E666B">
      <w:pPr>
        <w:pStyle w:val="Heading2"/>
      </w:pPr>
      <w:bookmarkStart w:id="2" w:name="_Toc400925933"/>
      <w:r w:rsidRPr="00304494">
        <w:rPr>
          <w:sz w:val="28"/>
          <w:szCs w:val="28"/>
        </w:rPr>
        <w:t>U</w:t>
      </w:r>
      <w:r w:rsidRPr="00304494">
        <w:t>SING SKILLS</w:t>
      </w:r>
      <w:bookmarkEnd w:id="2"/>
    </w:p>
    <w:p w:rsidR="00304494" w:rsidRDefault="00304494" w:rsidP="00F21A05">
      <w:pPr>
        <w:autoSpaceDE w:val="0"/>
        <w:autoSpaceDN w:val="0"/>
        <w:adjustRightInd w:val="0"/>
        <w:spacing w:after="0" w:line="240" w:lineRule="auto"/>
      </w:pPr>
      <w:r>
        <w:rPr>
          <w:rFonts w:ascii="TimesNewRomanPSMT" w:hAnsi="TimesNewRomanPSMT" w:cs="TimesNewRomanPSMT"/>
        </w:rPr>
        <w:t>Whenever your character tries to do something</w:t>
      </w:r>
      <w:r w:rsidR="00F21A05">
        <w:rPr>
          <w:rFonts w:ascii="TimesNewRomanPSMT" w:hAnsi="TimesNewRomanPSMT" w:cs="TimesNewRomanPSMT"/>
        </w:rPr>
        <w:t xml:space="preserve"> </w:t>
      </w:r>
      <w:r>
        <w:rPr>
          <w:rFonts w:ascii="TimesNewRomanPSMT" w:hAnsi="TimesNewRomanPSMT" w:cs="TimesNewRomanPSMT"/>
        </w:rPr>
        <w:t>(called taking an action), there’s</w:t>
      </w:r>
      <w:r w:rsidR="00F21A05">
        <w:rPr>
          <w:rFonts w:ascii="TimesNewRomanPSMT" w:hAnsi="TimesNewRomanPSMT" w:cs="TimesNewRomanPSMT"/>
        </w:rPr>
        <w:t xml:space="preserve"> </w:t>
      </w:r>
      <w:r>
        <w:rPr>
          <w:rFonts w:ascii="TimesNewRomanPSMT" w:hAnsi="TimesNewRomanPSMT" w:cs="TimesNewRomanPSMT"/>
        </w:rPr>
        <w:t>always the question of whether he’ll succeed</w:t>
      </w:r>
      <w:r w:rsidR="00F21A05">
        <w:rPr>
          <w:rFonts w:ascii="TimesNewRomanPSMT" w:hAnsi="TimesNewRomanPSMT" w:cs="TimesNewRomanPSMT"/>
        </w:rPr>
        <w:t xml:space="preserve"> </w:t>
      </w:r>
      <w:r>
        <w:rPr>
          <w:rFonts w:ascii="TimesNewRomanPSMT" w:hAnsi="TimesNewRomanPSMT" w:cs="TimesNewRomanPSMT"/>
        </w:rPr>
        <w:t>or fail. Sometimes the task is so easy</w:t>
      </w:r>
      <w:r w:rsidR="00F21A05">
        <w:rPr>
          <w:rFonts w:ascii="TimesNewRomanPSMT" w:hAnsi="TimesNewRomanPSMT" w:cs="TimesNewRomanPSMT"/>
        </w:rPr>
        <w:t xml:space="preserve"> </w:t>
      </w:r>
      <w:r>
        <w:rPr>
          <w:rFonts w:ascii="TimesNewRomanPSMT" w:hAnsi="TimesNewRomanPSMT" w:cs="TimesNewRomanPSMT"/>
        </w:rPr>
        <w:t>that it’s obvious; for instance, taking a step</w:t>
      </w:r>
      <w:r w:rsidR="00F21A05">
        <w:rPr>
          <w:rFonts w:ascii="TimesNewRomanPSMT" w:hAnsi="TimesNewRomanPSMT" w:cs="TimesNewRomanPSMT"/>
        </w:rPr>
        <w:t xml:space="preserve"> </w:t>
      </w:r>
      <w:r>
        <w:rPr>
          <w:rFonts w:ascii="TimesNewRomanPSMT" w:hAnsi="TimesNewRomanPSMT" w:cs="TimesNewRomanPSMT"/>
        </w:rPr>
        <w:t xml:space="preserve">forward without falling down. In those </w:t>
      </w:r>
      <w:proofErr w:type="gramStart"/>
      <w:r>
        <w:rPr>
          <w:rFonts w:ascii="TimesNewRomanPSMT" w:hAnsi="TimesNewRomanPSMT" w:cs="TimesNewRomanPSMT"/>
        </w:rPr>
        <w:t>cases</w:t>
      </w:r>
      <w:proofErr w:type="gramEnd"/>
      <w:r w:rsidR="00F21A05">
        <w:rPr>
          <w:rFonts w:ascii="TimesNewRomanPSMT" w:hAnsi="TimesNewRomanPSMT" w:cs="TimesNewRomanPSMT"/>
        </w:rPr>
        <w:t xml:space="preserve"> </w:t>
      </w:r>
      <w:r>
        <w:rPr>
          <w:rFonts w:ascii="TimesNewRomanPSMT" w:hAnsi="TimesNewRomanPSMT" w:cs="TimesNewRomanPSMT"/>
        </w:rPr>
        <w:t xml:space="preserve">you’ll just tell </w:t>
      </w:r>
      <w:r w:rsidR="00946D9A">
        <w:rPr>
          <w:rFonts w:ascii="TimesNewRomanPSMT" w:hAnsi="TimesNewRomanPSMT" w:cs="TimesNewRomanPSMT"/>
        </w:rPr>
        <w:t xml:space="preserve">the </w:t>
      </w:r>
      <w:proofErr w:type="spellStart"/>
      <w:r w:rsidR="00946D9A">
        <w:rPr>
          <w:rFonts w:ascii="TimesNewRomanPSMT" w:hAnsi="TimesNewRomanPSMT" w:cs="TimesNewRomanPSMT"/>
        </w:rPr>
        <w:t>Game</w:t>
      </w:r>
      <w:r w:rsidR="00F21A05">
        <w:rPr>
          <w:rFonts w:ascii="TimesNewRomanPSMT" w:hAnsi="TimesNewRomanPSMT" w:cs="TimesNewRomanPSMT"/>
        </w:rPr>
        <w:t>master</w:t>
      </w:r>
      <w:proofErr w:type="spellEnd"/>
      <w:r>
        <w:rPr>
          <w:rFonts w:ascii="TimesNewRomanPSMT" w:hAnsi="TimesNewRomanPSMT" w:cs="TimesNewRomanPSMT"/>
        </w:rPr>
        <w:t xml:space="preserve"> what you’re</w:t>
      </w:r>
      <w:r w:rsidR="00F21A05">
        <w:rPr>
          <w:rFonts w:ascii="TimesNewRomanPSMT" w:hAnsi="TimesNewRomanPSMT" w:cs="TimesNewRomanPSMT"/>
        </w:rPr>
        <w:t xml:space="preserve"> </w:t>
      </w:r>
      <w:r>
        <w:rPr>
          <w:rFonts w:ascii="TimesNewRomanPSMT" w:hAnsi="TimesNewRomanPSMT" w:cs="TimesNewRomanPSMT"/>
        </w:rPr>
        <w:t>doing, and no die roll is needed.</w:t>
      </w:r>
      <w:r w:rsidR="00F21A05">
        <w:rPr>
          <w:rFonts w:ascii="TimesNewRomanPSMT" w:hAnsi="TimesNewRomanPSMT" w:cs="TimesNewRomanPSMT"/>
        </w:rPr>
        <w:t xml:space="preserve"> </w:t>
      </w:r>
      <w:r>
        <w:rPr>
          <w:rFonts w:ascii="TimesNewRomanPSMT" w:hAnsi="TimesNewRomanPSMT" w:cs="TimesNewRomanPSMT"/>
        </w:rPr>
        <w:t>But if you’re trying to take a step on the</w:t>
      </w:r>
      <w:r w:rsidR="00F21A05">
        <w:rPr>
          <w:rFonts w:ascii="TimesNewRomanPSMT" w:hAnsi="TimesNewRomanPSMT" w:cs="TimesNewRomanPSMT"/>
        </w:rPr>
        <w:t xml:space="preserve"> </w:t>
      </w:r>
      <w:r>
        <w:rPr>
          <w:rFonts w:ascii="TimesNewRomanPSMT" w:hAnsi="TimesNewRomanPSMT" w:cs="TimesNewRomanPSMT"/>
        </w:rPr>
        <w:t>deck of a ship pitching wildly in a driving</w:t>
      </w:r>
      <w:r w:rsidR="00F21A05">
        <w:rPr>
          <w:rFonts w:ascii="TimesNewRomanPSMT" w:hAnsi="TimesNewRomanPSMT" w:cs="TimesNewRomanPSMT"/>
        </w:rPr>
        <w:t xml:space="preserve"> </w:t>
      </w:r>
      <w:r>
        <w:rPr>
          <w:rFonts w:ascii="TimesNewRomanPSMT" w:hAnsi="TimesNewRomanPSMT" w:cs="TimesNewRomanPSMT"/>
        </w:rPr>
        <w:t>rainstorm, walking might be very difficult</w:t>
      </w:r>
      <w:r w:rsidR="00946D9A">
        <w:rPr>
          <w:rFonts w:ascii="TimesNewRomanPSMT" w:hAnsi="TimesNewRomanPSMT" w:cs="TimesNewRomanPSMT"/>
        </w:rPr>
        <w:t xml:space="preserve"> indeed</w:t>
      </w:r>
      <w:r>
        <w:rPr>
          <w:rFonts w:ascii="TimesNewRomanPSMT" w:hAnsi="TimesNewRomanPSMT" w:cs="TimesNewRomanPSMT"/>
        </w:rPr>
        <w:t>. That’s where task resolution comes</w:t>
      </w:r>
      <w:r w:rsidR="00F21A05">
        <w:rPr>
          <w:rFonts w:ascii="TimesNewRomanPSMT" w:hAnsi="TimesNewRomanPSMT" w:cs="TimesNewRomanPSMT"/>
        </w:rPr>
        <w:t xml:space="preserve"> </w:t>
      </w:r>
      <w:r>
        <w:rPr>
          <w:rFonts w:ascii="TimesNewRomanPSMT" w:hAnsi="TimesNewRomanPSMT" w:cs="TimesNewRomanPSMT"/>
        </w:rPr>
        <w:t>in. All tasks in Victoriana are resolved with</w:t>
      </w:r>
      <w:r w:rsidR="00F21A05">
        <w:rPr>
          <w:rFonts w:ascii="TimesNewRomanPSMT" w:hAnsi="TimesNewRomanPSMT" w:cs="TimesNewRomanPSMT"/>
        </w:rPr>
        <w:t xml:space="preserve"> </w:t>
      </w:r>
      <w:r>
        <w:rPr>
          <w:rFonts w:ascii="TimesNewRomanPSMT" w:hAnsi="TimesNewRomanPSMT" w:cs="TimesNewRomanPSMT"/>
        </w:rPr>
        <w:t xml:space="preserve">the same formula: take the relevant </w:t>
      </w:r>
      <w:r>
        <w:rPr>
          <w:rFonts w:ascii="TimesNewRomanPS-BoldItalicMT" w:hAnsi="TimesNewRomanPS-BoldItalicMT" w:cs="TimesNewRomanPS-BoldItalicMT"/>
          <w:b/>
          <w:bCs/>
          <w:i/>
          <w:iCs/>
        </w:rPr>
        <w:t>characteristic</w:t>
      </w:r>
      <w:r w:rsidR="00F21A05">
        <w:rPr>
          <w:rFonts w:ascii="TimesNewRomanPS-BoldItalicMT" w:hAnsi="TimesNewRomanPS-BoldItalicMT" w:cs="TimesNewRomanPS-BoldItalicMT"/>
          <w:b/>
          <w:bCs/>
          <w:i/>
          <w:iCs/>
        </w:rPr>
        <w:t xml:space="preserve"> </w:t>
      </w:r>
      <w:r>
        <w:rPr>
          <w:rFonts w:ascii="TimesNewRomanPSMT" w:hAnsi="TimesNewRomanPSMT" w:cs="TimesNewRomanPSMT"/>
        </w:rPr>
        <w:t xml:space="preserve">and add to it the relevant </w:t>
      </w:r>
      <w:r>
        <w:rPr>
          <w:rFonts w:ascii="TimesNewRomanPS-BoldItalicMT" w:hAnsi="TimesNewRomanPS-BoldItalicMT" w:cs="TimesNewRomanPS-BoldItalicMT"/>
          <w:b/>
          <w:bCs/>
          <w:i/>
          <w:iCs/>
        </w:rPr>
        <w:t>skill</w:t>
      </w:r>
      <w:r>
        <w:rPr>
          <w:rFonts w:ascii="TimesNewRomanPSMT" w:hAnsi="TimesNewRomanPSMT" w:cs="TimesNewRomanPSMT"/>
        </w:rPr>
        <w:t>, then</w:t>
      </w:r>
      <w:r w:rsidR="00F21A05">
        <w:rPr>
          <w:rFonts w:ascii="TimesNewRomanPSMT" w:hAnsi="TimesNewRomanPSMT" w:cs="TimesNewRomanPSMT"/>
        </w:rPr>
        <w:t xml:space="preserve"> </w:t>
      </w:r>
      <w:r>
        <w:rPr>
          <w:rFonts w:ascii="TimesNewRomanPSMT" w:hAnsi="TimesNewRomanPSMT" w:cs="TimesNewRomanPSMT"/>
        </w:rPr>
        <w:t xml:space="preserve">add the result of an </w:t>
      </w:r>
      <w:r>
        <w:rPr>
          <w:rFonts w:ascii="TimesNewRomanPS-BoldItalicMT" w:hAnsi="TimesNewRomanPS-BoldItalicMT" w:cs="TimesNewRomanPS-BoldItalicMT"/>
          <w:b/>
          <w:bCs/>
          <w:i/>
          <w:iCs/>
        </w:rPr>
        <w:t xml:space="preserve">action roll of 3d6 </w:t>
      </w:r>
      <w:r>
        <w:rPr>
          <w:rFonts w:ascii="TimesNewRomanPSMT" w:hAnsi="TimesNewRomanPSMT" w:cs="TimesNewRomanPSMT"/>
        </w:rPr>
        <w:t>to create an</w:t>
      </w:r>
      <w:r w:rsidR="00F21A05">
        <w:rPr>
          <w:rFonts w:ascii="TimesNewRomanPSMT" w:hAnsi="TimesNewRomanPSMT" w:cs="TimesNewRomanPSMT"/>
        </w:rPr>
        <w:t xml:space="preserve"> </w:t>
      </w:r>
      <w:r>
        <w:rPr>
          <w:rFonts w:ascii="TimesNewRomanPSMT" w:hAnsi="TimesNewRomanPSMT" w:cs="TimesNewRomanPSMT"/>
        </w:rPr>
        <w:t>‘</w:t>
      </w:r>
      <w:r>
        <w:rPr>
          <w:rFonts w:ascii="TimesNewRomanPS-BoldItalicMT" w:hAnsi="TimesNewRomanPS-BoldItalicMT" w:cs="TimesNewRomanPS-BoldItalicMT"/>
          <w:b/>
          <w:bCs/>
          <w:i/>
          <w:iCs/>
        </w:rPr>
        <w:t>action total’</w:t>
      </w:r>
      <w:r>
        <w:rPr>
          <w:rFonts w:ascii="TimesNewRomanPSMT" w:hAnsi="TimesNewRomanPSMT" w:cs="TimesNewRomanPSMT"/>
        </w:rPr>
        <w:t>. Compare your total to the difficulty</w:t>
      </w:r>
      <w:r w:rsidR="00946D9A">
        <w:rPr>
          <w:rFonts w:ascii="TimesNewRomanPSMT" w:hAnsi="TimesNewRomanPSMT" w:cs="TimesNewRomanPSMT"/>
        </w:rPr>
        <w:t xml:space="preserve"> </w:t>
      </w:r>
      <w:r>
        <w:rPr>
          <w:rFonts w:ascii="TimesNewRomanPSMT" w:hAnsi="TimesNewRomanPSMT" w:cs="TimesNewRomanPSMT"/>
        </w:rPr>
        <w:t>of the task. If you equal or exceed</w:t>
      </w:r>
      <w:r w:rsidR="00F21A05">
        <w:rPr>
          <w:rFonts w:ascii="TimesNewRomanPSMT" w:hAnsi="TimesNewRomanPSMT" w:cs="TimesNewRomanPSMT"/>
        </w:rPr>
        <w:t xml:space="preserve"> </w:t>
      </w:r>
      <w:r>
        <w:rPr>
          <w:rFonts w:ascii="TimesNewRomanPSMT" w:hAnsi="TimesNewRomanPSMT" w:cs="TimesNewRomanPSMT"/>
        </w:rPr>
        <w:t>the difficulty value, you succeed!</w:t>
      </w:r>
      <w:r>
        <w:t xml:space="preserve"> </w:t>
      </w:r>
    </w:p>
    <w:p w:rsidR="00946D9A" w:rsidRDefault="00946D9A" w:rsidP="00304494">
      <w:pPr>
        <w:rPr>
          <w:b/>
          <w:u w:val="single"/>
        </w:rPr>
      </w:pPr>
    </w:p>
    <w:p w:rsidR="00304494" w:rsidRPr="009B2CB3" w:rsidRDefault="00304494" w:rsidP="000E666B">
      <w:pPr>
        <w:pStyle w:val="Heading2"/>
      </w:pPr>
      <w:bookmarkStart w:id="3" w:name="_Toc400925934"/>
      <w:r w:rsidRPr="009B2CB3">
        <w:t>Characteristics</w:t>
      </w:r>
      <w:bookmarkEnd w:id="3"/>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Intellect</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memory recall, problem</w:t>
      </w:r>
      <w:r w:rsidR="00946D9A">
        <w:rPr>
          <w:rFonts w:ascii="TimesNewRomanPSMT" w:hAnsi="TimesNewRomanPSMT" w:cs="TimesNewRomanPSMT"/>
        </w:rPr>
        <w:t xml:space="preserve"> </w:t>
      </w:r>
      <w:r>
        <w:rPr>
          <w:rFonts w:ascii="TimesNewRomanPSMT" w:hAnsi="TimesNewRomanPSMT" w:cs="TimesNewRomanPSMT"/>
        </w:rPr>
        <w:t>solving, manipulating tools &amp;</w:t>
      </w:r>
      <w:r w:rsidR="00946D9A">
        <w:rPr>
          <w:rFonts w:ascii="TimesNewRomanPSMT" w:hAnsi="TimesNewRomanPSMT" w:cs="TimesNewRomanPSMT"/>
        </w:rPr>
        <w:t xml:space="preserve"> </w:t>
      </w:r>
      <w:r>
        <w:rPr>
          <w:rFonts w:ascii="TimesNewRomanPSMT" w:hAnsi="TimesNewRomanPSMT" w:cs="TimesNewRomanPSMT"/>
        </w:rPr>
        <w:t>instruments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sidR="00946D9A">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 </w:t>
      </w:r>
      <w:r>
        <w:rPr>
          <w:rFonts w:ascii="TimesNewRomanPSMT" w:hAnsi="TimesNewRomanPSMT" w:cs="TimesNewRomanPSMT"/>
        </w:rPr>
        <w:t>for the ability to face</w:t>
      </w:r>
      <w:r w:rsidR="00946D9A">
        <w:rPr>
          <w:rFonts w:ascii="TimesNewRomanPSMT" w:hAnsi="TimesNewRomanPSMT" w:cs="TimesNewRomanPSMT"/>
        </w:rPr>
        <w:t xml:space="preserve"> </w:t>
      </w:r>
      <w:r>
        <w:rPr>
          <w:rFonts w:ascii="TimesNewRomanPSMT" w:hAnsi="TimesNewRomanPSMT" w:cs="TimesNewRomanPSMT"/>
        </w:rPr>
        <w:t xml:space="preserve">danger, fear, </w:t>
      </w:r>
      <w:r w:rsidR="00946D9A">
        <w:rPr>
          <w:rFonts w:ascii="TimesNewRomanPSMT" w:hAnsi="TimesNewRomanPSMT" w:cs="TimesNewRomanPSMT"/>
        </w:rPr>
        <w:t>and stress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Presence</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interactions with</w:t>
      </w:r>
      <w:r w:rsidR="00946D9A">
        <w:rPr>
          <w:rFonts w:ascii="TimesNewRomanPSMT" w:hAnsi="TimesNewRomanPSMT" w:cs="TimesNewRomanPSMT"/>
        </w:rPr>
        <w:t xml:space="preserve"> </w:t>
      </w:r>
      <w:r>
        <w:rPr>
          <w:rFonts w:ascii="TimesNewRomanPSMT" w:hAnsi="TimesNewRomanPSMT" w:cs="TimesNewRomanPSMT"/>
        </w:rPr>
        <w:t>others.</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304494">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Dexterity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fighting, dodging,</w:t>
      </w:r>
      <w:r w:rsidR="00946D9A">
        <w:rPr>
          <w:rFonts w:ascii="TimesNewRomanPSMT" w:hAnsi="TimesNewRomanPSMT" w:cs="TimesNewRomanPSMT"/>
        </w:rPr>
        <w:t xml:space="preserve"> </w:t>
      </w:r>
      <w:r>
        <w:rPr>
          <w:rFonts w:ascii="TimesNewRomanPSMT" w:hAnsi="TimesNewRomanPSMT" w:cs="TimesNewRomanPSMT"/>
        </w:rPr>
        <w:t>athletics, driving, running, and</w:t>
      </w:r>
      <w:r w:rsidR="00946D9A">
        <w:rPr>
          <w:rFonts w:ascii="TimesNewRomanPSMT" w:hAnsi="TimesNewRomanPSMT" w:cs="TimesNewRomanPSMT"/>
        </w:rPr>
        <w:t xml:space="preserve"> </w:t>
      </w:r>
      <w:r>
        <w:rPr>
          <w:rFonts w:ascii="TimesNewRomanPSMT" w:hAnsi="TimesNewRomanPSMT" w:cs="TimesNewRomanPSMT"/>
        </w:rPr>
        <w:t>swimming</w:t>
      </w:r>
    </w:p>
    <w:p w:rsidR="00946D9A" w:rsidRDefault="00946D9A" w:rsidP="00304494">
      <w:pPr>
        <w:autoSpaceDE w:val="0"/>
        <w:autoSpaceDN w:val="0"/>
        <w:adjustRightInd w:val="0"/>
        <w:spacing w:after="0" w:line="240" w:lineRule="auto"/>
        <w:rPr>
          <w:rFonts w:ascii="TimesNewRomanPSMT" w:hAnsi="TimesNewRomanPSMT" w:cs="TimesNewRomanPSMT"/>
        </w:rPr>
      </w:pPr>
    </w:p>
    <w:p w:rsidR="00304494" w:rsidRDefault="00304494" w:rsidP="00946D9A">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Body</w:t>
      </w:r>
      <w:r w:rsidR="00946D9A">
        <w:rPr>
          <w:rFonts w:ascii="TimesNewRomanPS-BoldItalicMT" w:hAnsi="TimesNewRomanPS-BoldItalicMT" w:cs="TimesNewRomanPS-BoldItalicMT"/>
          <w:b/>
          <w:bCs/>
          <w:i/>
          <w:iCs/>
        </w:rPr>
        <w:t>:</w:t>
      </w:r>
      <w:r>
        <w:rPr>
          <w:rFonts w:ascii="TimesNewRomanPS-BoldItalicMT" w:hAnsi="TimesNewRomanPS-BoldItalicMT" w:cs="TimesNewRomanPS-BoldItalicMT"/>
          <w:b/>
          <w:bCs/>
          <w:i/>
          <w:iCs/>
        </w:rPr>
        <w:t xml:space="preserve"> </w:t>
      </w:r>
      <w:r>
        <w:rPr>
          <w:rFonts w:ascii="TimesNewRomanPSMT" w:hAnsi="TimesNewRomanPSMT" w:cs="TimesNewRomanPSMT"/>
        </w:rPr>
        <w:t>for using physical power,</w:t>
      </w:r>
      <w:r w:rsidR="00946D9A">
        <w:rPr>
          <w:rFonts w:ascii="TimesNewRomanPSMT" w:hAnsi="TimesNewRomanPSMT" w:cs="TimesNewRomanPSMT"/>
        </w:rPr>
        <w:t xml:space="preserve"> </w:t>
      </w:r>
      <w:r>
        <w:rPr>
          <w:rFonts w:ascii="TimesNewRomanPSMT" w:hAnsi="TimesNewRomanPSMT" w:cs="TimesNewRomanPSMT"/>
        </w:rPr>
        <w:t>resisting pain, disease, shock</w:t>
      </w:r>
    </w:p>
    <w:p w:rsidR="00946D9A" w:rsidRDefault="00946D9A" w:rsidP="00946D9A">
      <w:pPr>
        <w:autoSpaceDE w:val="0"/>
        <w:autoSpaceDN w:val="0"/>
        <w:adjustRightInd w:val="0"/>
        <w:spacing w:after="0" w:line="240" w:lineRule="auto"/>
      </w:pPr>
    </w:p>
    <w:p w:rsidR="00304494" w:rsidRPr="009B2CB3" w:rsidRDefault="00304494" w:rsidP="00304494">
      <w:pPr>
        <w:autoSpaceDE w:val="0"/>
        <w:autoSpaceDN w:val="0"/>
        <w:adjustRightInd w:val="0"/>
        <w:spacing w:after="0" w:line="240" w:lineRule="auto"/>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Your </w:t>
      </w:r>
      <w:r w:rsidRPr="009B2CB3">
        <w:rPr>
          <w:rFonts w:ascii="TimesNewRomanPS-BoldItalicMT" w:hAnsi="TimesNewRomanPS-BoldItalicMT" w:cs="TimesNewRomanPS-BoldItalicMT"/>
          <w:b/>
          <w:bCs/>
          <w:i/>
          <w:iCs/>
          <w:sz w:val="26"/>
          <w:szCs w:val="28"/>
        </w:rPr>
        <w:t xml:space="preserve">(characteristic + skill) + 3 dice </w:t>
      </w:r>
      <w:r w:rsidRPr="009B2CB3">
        <w:rPr>
          <w:rFonts w:ascii="TimesNewRomanPS-ItalicMT" w:hAnsi="TimesNewRomanPS-ItalicMT" w:cs="TimesNewRomanPS-ItalicMT"/>
          <w:i/>
          <w:iCs/>
          <w:sz w:val="26"/>
          <w:szCs w:val="28"/>
        </w:rPr>
        <w:t xml:space="preserve">in an </w:t>
      </w:r>
      <w:r w:rsidRPr="009B2CB3">
        <w:rPr>
          <w:rFonts w:ascii="TimesNewRomanPS-BoldItalicMT" w:hAnsi="TimesNewRomanPS-BoldItalicMT" w:cs="TimesNewRomanPS-BoldItalicMT"/>
          <w:b/>
          <w:bCs/>
          <w:i/>
          <w:iCs/>
          <w:sz w:val="26"/>
          <w:szCs w:val="28"/>
        </w:rPr>
        <w:t>action roll</w:t>
      </w:r>
    </w:p>
    <w:p w:rsidR="00304494" w:rsidRPr="009B2CB3" w:rsidRDefault="00304494" w:rsidP="00304494">
      <w:pPr>
        <w:rPr>
          <w:rFonts w:ascii="TimesNewRomanPS-BoldItalicMT" w:hAnsi="TimesNewRomanPS-BoldItalicMT" w:cs="TimesNewRomanPS-BoldItalicMT"/>
          <w:b/>
          <w:bCs/>
          <w:i/>
          <w:iCs/>
          <w:sz w:val="26"/>
          <w:szCs w:val="28"/>
        </w:rPr>
      </w:pPr>
      <w:r w:rsidRPr="009B2CB3">
        <w:rPr>
          <w:rFonts w:ascii="TimesNewRomanPS-ItalicMT" w:hAnsi="TimesNewRomanPS-ItalicMT" w:cs="TimesNewRomanPS-ItalicMT"/>
          <w:i/>
          <w:iCs/>
          <w:sz w:val="26"/>
          <w:szCs w:val="28"/>
        </w:rPr>
        <w:t xml:space="preserve">Vs. The </w:t>
      </w:r>
      <w:r w:rsidRPr="009B2CB3">
        <w:rPr>
          <w:rFonts w:ascii="TimesNewRomanPS-BoldItalicMT" w:hAnsi="TimesNewRomanPS-BoldItalicMT" w:cs="TimesNewRomanPS-BoldItalicMT"/>
          <w:b/>
          <w:bCs/>
          <w:i/>
          <w:iCs/>
          <w:sz w:val="26"/>
          <w:szCs w:val="28"/>
        </w:rPr>
        <w:t>difficulty of the task</w:t>
      </w:r>
    </w:p>
    <w:p w:rsidR="00876D41" w:rsidRDefault="00876D41" w:rsidP="00876D41">
      <w:pPr>
        <w:rPr>
          <w:rFonts w:ascii="TimesNewRomanPS-BoldItalicMT" w:hAnsi="TimesNewRomanPS-BoldItalicMT" w:cs="TimesNewRomanPS-BoldItalicMT"/>
          <w:b/>
          <w:bCs/>
          <w:i/>
          <w:iCs/>
          <w:sz w:val="28"/>
          <w:szCs w:val="28"/>
        </w:rPr>
      </w:pPr>
      <w:r w:rsidRPr="00876D41">
        <w:rPr>
          <w:rFonts w:ascii="TimesNewRomanPS-BoldItalicMT" w:hAnsi="TimesNewRomanPS-BoldItalicMT" w:cs="TimesNewRomanPS-BoldItalicMT"/>
          <w:b/>
          <w:bCs/>
          <w:i/>
          <w:iCs/>
          <w:sz w:val="28"/>
          <w:szCs w:val="28"/>
        </w:rPr>
        <w:t>DIFFICULTY TABLE</w:t>
      </w:r>
      <w:r>
        <w:rPr>
          <w:rFonts w:ascii="TimesNewRomanPS-BoldItalicMT" w:hAnsi="TimesNewRomanPS-BoldItalicMT" w:cs="TimesNewRomanPS-BoldItalicMT"/>
          <w:b/>
          <w:bCs/>
          <w:i/>
          <w:iCs/>
          <w:sz w:val="28"/>
          <w:szCs w:val="28"/>
        </w:rPr>
        <w:t xml:space="preserve"> (for most rolls use an average difficulty.  Use higher or lower depending on situation and action)</w:t>
      </w:r>
    </w:p>
    <w:tbl>
      <w:tblPr>
        <w:tblStyle w:val="TableGrid"/>
        <w:tblW w:w="0" w:type="auto"/>
        <w:tblInd w:w="-5" w:type="dxa"/>
        <w:tblLook w:val="04A0" w:firstRow="1" w:lastRow="0" w:firstColumn="1" w:lastColumn="0" w:noHBand="0" w:noVBand="1"/>
      </w:tblPr>
      <w:tblGrid>
        <w:gridCol w:w="4678"/>
        <w:gridCol w:w="567"/>
      </w:tblGrid>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 xml:space="preserve">Easy </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10</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Average</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14</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lastRenderedPageBreak/>
              <w:t>Exasperating</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18</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Really?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22</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Very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26</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Extremely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30</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Ridiculously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34</w:t>
            </w:r>
          </w:p>
        </w:tc>
      </w:tr>
      <w:tr w:rsidR="009B2CB3" w:rsidTr="009B2CB3">
        <w:tc>
          <w:tcPr>
            <w:tcW w:w="4678" w:type="dxa"/>
          </w:tcPr>
          <w:p w:rsidR="009B2CB3" w:rsidRDefault="009B2CB3" w:rsidP="00876D41">
            <w:pPr>
              <w:rPr>
                <w:rFonts w:ascii="TimesNewRomanPS-BoldItalicMT" w:hAnsi="TimesNewRomanPS-BoldItalicMT" w:cs="TimesNewRomanPS-BoldItalicMT"/>
                <w:b/>
                <w:bCs/>
                <w:i/>
                <w:iCs/>
                <w:sz w:val="28"/>
                <w:szCs w:val="28"/>
              </w:rPr>
            </w:pPr>
            <w:r w:rsidRPr="009B2CB3">
              <w:rPr>
                <w:rFonts w:ascii="TimesNewRomanPS-BoldItalicMT" w:hAnsi="TimesNewRomanPS-BoldItalicMT" w:cs="TimesNewRomanPS-BoldItalicMT"/>
                <w:b/>
                <w:bCs/>
                <w:i/>
                <w:iCs/>
                <w:sz w:val="28"/>
                <w:szCs w:val="28"/>
              </w:rPr>
              <w:t>Impossibly</w:t>
            </w:r>
          </w:p>
        </w:tc>
        <w:tc>
          <w:tcPr>
            <w:tcW w:w="567" w:type="dxa"/>
          </w:tcPr>
          <w:p w:rsidR="009B2CB3" w:rsidRDefault="009B2CB3" w:rsidP="00876D41">
            <w:pPr>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38</w:t>
            </w:r>
          </w:p>
        </w:tc>
      </w:tr>
    </w:tbl>
    <w:p w:rsidR="009B2CB3" w:rsidRPr="00876D41" w:rsidRDefault="009B2CB3" w:rsidP="00876D41">
      <w:pPr>
        <w:rPr>
          <w:rFonts w:ascii="TimesNewRomanPS-BoldItalicMT" w:hAnsi="TimesNewRomanPS-BoldItalicMT" w:cs="TimesNewRomanPS-BoldItalicMT"/>
          <w:b/>
          <w:bCs/>
          <w:i/>
          <w:iCs/>
          <w:sz w:val="28"/>
          <w:szCs w:val="28"/>
        </w:rPr>
      </w:pPr>
    </w:p>
    <w:p w:rsidR="00876D41" w:rsidRDefault="00876D41" w:rsidP="00304494">
      <w:pPr>
        <w:rPr>
          <w:rFonts w:ascii="TimesNewRomanPS-BoldItalicMT" w:hAnsi="TimesNewRomanPS-BoldItalicMT" w:cs="TimesNewRomanPS-BoldItalicMT"/>
          <w:b/>
          <w:bCs/>
          <w:i/>
          <w:iCs/>
          <w:sz w:val="28"/>
          <w:szCs w:val="28"/>
        </w:rPr>
      </w:pPr>
    </w:p>
    <w:p w:rsidR="00876D41" w:rsidRDefault="00876D41" w:rsidP="00304494">
      <w:pPr>
        <w:rPr>
          <w:rFonts w:ascii="TimesNewRomanPS-BoldItalicMT" w:hAnsi="TimesNewRomanPS-BoldItalicMT" w:cs="TimesNewRomanPS-BoldItalicMT"/>
          <w:b/>
          <w:bCs/>
          <w:i/>
          <w:iCs/>
          <w:sz w:val="28"/>
          <w:szCs w:val="28"/>
        </w:rPr>
      </w:pPr>
    </w:p>
    <w:p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When you roll your action dice you</w:t>
      </w:r>
      <w:r w:rsidR="009B2CB3">
        <w:rPr>
          <w:rFonts w:ascii="TimesNewRomanPSMT" w:hAnsi="TimesNewRomanPSMT" w:cs="TimesNewRomanPSMT"/>
        </w:rPr>
        <w:t xml:space="preserve"> </w:t>
      </w:r>
      <w:r>
        <w:rPr>
          <w:rFonts w:ascii="TimesNewRomanPSMT" w:hAnsi="TimesNewRomanPSMT" w:cs="TimesNewRomanPSMT"/>
        </w:rPr>
        <w:t>may roll all sixes, if so then rejoice!</w:t>
      </w:r>
      <w:r w:rsidR="009B2CB3">
        <w:rPr>
          <w:rFonts w:ascii="TimesNewRomanPSMT" w:hAnsi="TimesNewRomanPSMT" w:cs="TimesNewRomanPSMT"/>
        </w:rPr>
        <w:t xml:space="preserve"> </w:t>
      </w:r>
      <w:r>
        <w:rPr>
          <w:rFonts w:ascii="TimesNewRomanPSMT" w:hAnsi="TimesNewRomanPSMT" w:cs="TimesNewRomanPSMT"/>
        </w:rPr>
        <w:t xml:space="preserve">This is known as </w:t>
      </w:r>
      <w:r w:rsidR="009B2CB3">
        <w:rPr>
          <w:rFonts w:ascii="TimesNewRomanPSMT" w:hAnsi="TimesNewRomanPSMT" w:cs="TimesNewRomanPSMT"/>
        </w:rPr>
        <w:t>a special</w:t>
      </w:r>
      <w:r>
        <w:rPr>
          <w:rFonts w:ascii="TimesNewRomanPS-BoldItalicMT" w:hAnsi="TimesNewRomanPS-BoldItalicMT" w:cs="TimesNewRomanPS-BoldItalicMT"/>
          <w:b/>
          <w:bCs/>
          <w:i/>
          <w:iCs/>
        </w:rPr>
        <w:t xml:space="preserve"> success</w:t>
      </w:r>
      <w:r>
        <w:rPr>
          <w:rFonts w:ascii="TimesNewRomanPSMT" w:hAnsi="TimesNewRomanPSMT" w:cs="TimesNewRomanPSMT"/>
        </w:rPr>
        <w:t>. In</w:t>
      </w:r>
      <w:r w:rsidR="009B2CB3">
        <w:rPr>
          <w:rFonts w:ascii="TimesNewRomanPSMT" w:hAnsi="TimesNewRomanPSMT" w:cs="TimesNewRomanPSMT"/>
        </w:rPr>
        <w:t xml:space="preserve"> </w:t>
      </w:r>
      <w:r>
        <w:rPr>
          <w:rFonts w:ascii="TimesNewRomanPSMT" w:hAnsi="TimesNewRomanPSMT" w:cs="TimesNewRomanPSMT"/>
        </w:rPr>
        <w:t>combat attacks this generally means</w:t>
      </w:r>
      <w:r w:rsidR="009B2CB3">
        <w:rPr>
          <w:rFonts w:ascii="TimesNewRomanPSMT" w:hAnsi="TimesNewRomanPSMT" w:cs="TimesNewRomanPSMT"/>
        </w:rPr>
        <w:t xml:space="preserve"> </w:t>
      </w:r>
      <w:r>
        <w:rPr>
          <w:rFonts w:ascii="TimesNewRomanPSMT" w:hAnsi="TimesNewRomanPSMT" w:cs="TimesNewRomanPSMT"/>
        </w:rPr>
        <w:t>that you double the damage done, in</w:t>
      </w:r>
    </w:p>
    <w:p w:rsidR="00876D41" w:rsidRDefault="009B2CB3"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other action rolls the </w:t>
      </w:r>
      <w:proofErr w:type="spellStart"/>
      <w:r>
        <w:rPr>
          <w:rFonts w:ascii="TimesNewRomanPSMT" w:hAnsi="TimesNewRomanPSMT" w:cs="TimesNewRomanPSMT"/>
        </w:rPr>
        <w:t>gamem</w:t>
      </w:r>
      <w:r w:rsidR="00876D41">
        <w:rPr>
          <w:rFonts w:ascii="TimesNewRomanPSMT" w:hAnsi="TimesNewRomanPSMT" w:cs="TimesNewRomanPSMT"/>
        </w:rPr>
        <w:t>aster</w:t>
      </w:r>
      <w:proofErr w:type="spellEnd"/>
      <w:r>
        <w:rPr>
          <w:rFonts w:ascii="TimesNewRomanPSMT" w:hAnsi="TimesNewRomanPSMT" w:cs="TimesNewRomanPSMT"/>
        </w:rPr>
        <w:t xml:space="preserve"> </w:t>
      </w:r>
      <w:r w:rsidR="00876D41">
        <w:rPr>
          <w:rFonts w:ascii="TimesNewRomanPSMT" w:hAnsi="TimesNewRomanPSMT" w:cs="TimesNewRomanPSMT"/>
        </w:rPr>
        <w:t>will tell you how your special success</w:t>
      </w:r>
      <w:r>
        <w:rPr>
          <w:rFonts w:ascii="TimesNewRomanPSMT" w:hAnsi="TimesNewRomanPSMT" w:cs="TimesNewRomanPSMT"/>
        </w:rPr>
        <w:t xml:space="preserve"> </w:t>
      </w:r>
      <w:r w:rsidR="00876D41">
        <w:rPr>
          <w:rFonts w:ascii="TimesNewRomanPSMT" w:hAnsi="TimesNewRomanPSMT" w:cs="TimesNewRomanPSMT"/>
        </w:rPr>
        <w:t>manifests.</w:t>
      </w:r>
      <w:r>
        <w:rPr>
          <w:rFonts w:ascii="TimesNewRomanPSMT" w:hAnsi="TimesNewRomanPSMT" w:cs="TimesNewRomanPSMT"/>
        </w:rPr>
        <w:t xml:space="preserve"> </w:t>
      </w:r>
      <w:r w:rsidR="00876D41">
        <w:rPr>
          <w:rFonts w:ascii="TimesNewRomanPSMT" w:hAnsi="TimesNewRomanPSMT" w:cs="TimesNewRomanPSMT"/>
        </w:rPr>
        <w:t>Adversely if your dice roll comes up</w:t>
      </w:r>
      <w:r>
        <w:rPr>
          <w:rFonts w:ascii="TimesNewRomanPSMT" w:hAnsi="TimesNewRomanPSMT" w:cs="TimesNewRomanPSMT"/>
        </w:rPr>
        <w:t xml:space="preserve"> </w:t>
      </w:r>
      <w:r w:rsidR="00876D41">
        <w:rPr>
          <w:rFonts w:ascii="TimesNewRomanPSMT" w:hAnsi="TimesNewRomanPSMT" w:cs="TimesNewRomanPSMT"/>
        </w:rPr>
        <w:t>with three 1’s then the attempt automatically</w:t>
      </w:r>
      <w:r>
        <w:rPr>
          <w:rFonts w:ascii="TimesNewRomanPSMT" w:hAnsi="TimesNewRomanPSMT" w:cs="TimesNewRomanPSMT"/>
        </w:rPr>
        <w:t xml:space="preserve"> </w:t>
      </w:r>
      <w:r w:rsidR="00876D41">
        <w:rPr>
          <w:rFonts w:ascii="TimesNewRomanPSMT" w:hAnsi="TimesNewRomanPSMT" w:cs="TimesNewRomanPSMT"/>
        </w:rPr>
        <w:t xml:space="preserve">failed, this is known as a </w:t>
      </w:r>
      <w:r w:rsidR="00876D41">
        <w:rPr>
          <w:rFonts w:ascii="TimesNewRomanPS-BoldItalicMT" w:hAnsi="TimesNewRomanPS-BoldItalicMT" w:cs="TimesNewRomanPS-BoldItalicMT"/>
          <w:b/>
          <w:bCs/>
          <w:i/>
          <w:iCs/>
        </w:rPr>
        <w:t>foul</w:t>
      </w:r>
      <w:r>
        <w:rPr>
          <w:rFonts w:ascii="TimesNewRomanPS-BoldItalicMT" w:hAnsi="TimesNewRomanPS-BoldItalicMT" w:cs="TimesNewRomanPS-BoldItalicMT"/>
          <w:b/>
          <w:bCs/>
          <w:i/>
          <w:iCs/>
        </w:rPr>
        <w:t xml:space="preserve"> </w:t>
      </w:r>
      <w:r w:rsidR="00876D41">
        <w:rPr>
          <w:rFonts w:ascii="TimesNewRomanPS-BoldItalicMT" w:hAnsi="TimesNewRomanPS-BoldItalicMT" w:cs="TimesNewRomanPS-BoldItalicMT"/>
          <w:b/>
          <w:bCs/>
          <w:i/>
          <w:iCs/>
        </w:rPr>
        <w:t>failure</w:t>
      </w:r>
      <w:r w:rsidR="00876D41">
        <w:rPr>
          <w:rFonts w:ascii="TimesNewRomanPSMT" w:hAnsi="TimesNewRomanPSMT" w:cs="TimesNewRomanPSMT"/>
        </w:rPr>
        <w:t>.</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Example: Mad Eric is fending off a footpad; it’s</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his turn to attack. He’s using a sword cane, so we</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add his dexterity 3 and swordplay 4 for a total</w:t>
      </w:r>
      <w:r w:rsidR="009B2CB3">
        <w:rPr>
          <w:rFonts w:ascii="TimesNewRomanPS-ItalicMT" w:hAnsi="TimesNewRomanPS-ItalicMT" w:cs="TimesNewRomanPS-ItalicMT"/>
          <w:i/>
          <w:iCs/>
        </w:rPr>
        <w:t xml:space="preserve"> of 7; the </w:t>
      </w:r>
      <w:proofErr w:type="spellStart"/>
      <w:r w:rsidR="009B2CB3">
        <w:rPr>
          <w:rFonts w:ascii="TimesNewRomanPS-ItalicMT" w:hAnsi="TimesNewRomanPS-ItalicMT" w:cs="TimesNewRomanPS-ItalicMT"/>
          <w:i/>
          <w:iCs/>
        </w:rPr>
        <w:t>game</w:t>
      </w:r>
      <w:r>
        <w:rPr>
          <w:rFonts w:ascii="TimesNewRomanPS-ItalicMT" w:hAnsi="TimesNewRomanPS-ItalicMT" w:cs="TimesNewRomanPS-ItalicMT"/>
          <w:i/>
          <w:iCs/>
        </w:rPr>
        <w:t>master</w:t>
      </w:r>
      <w:proofErr w:type="spellEnd"/>
      <w:r>
        <w:rPr>
          <w:rFonts w:ascii="TimesNewRomanPS-ItalicMT" w:hAnsi="TimesNewRomanPS-ItalicMT" w:cs="TimesNewRomanPS-ItalicMT"/>
          <w:i/>
          <w:iCs/>
        </w:rPr>
        <w:t xml:space="preserve"> tells Mike (Eric’s player)</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that he will need to beat a difficulty of 22 to hit</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the thug. Mike makes his action roll and the dice</w:t>
      </w:r>
    </w:p>
    <w:p w:rsidR="00876D41" w:rsidRDefault="00876D41" w:rsidP="00876D41">
      <w:pPr>
        <w:autoSpaceDE w:val="0"/>
        <w:autoSpaceDN w:val="0"/>
        <w:adjustRightInd w:val="0"/>
        <w:spacing w:after="0" w:line="240" w:lineRule="auto"/>
        <w:rPr>
          <w:rFonts w:ascii="TimesNewRomanPS-ItalicMT" w:hAnsi="TimesNewRomanPS-ItalicMT" w:cs="TimesNewRomanPS-ItalicMT"/>
          <w:i/>
          <w:iCs/>
        </w:rPr>
      </w:pPr>
      <w:r>
        <w:rPr>
          <w:rFonts w:ascii="TimesNewRomanPS-ItalicMT" w:hAnsi="TimesNewRomanPS-ItalicMT" w:cs="TimesNewRomanPS-ItalicMT"/>
          <w:i/>
          <w:iCs/>
        </w:rPr>
        <w:t>come up with a 2,4, and a 6. That’s a total of 19</w:t>
      </w:r>
      <w:r w:rsidR="009B2CB3">
        <w:rPr>
          <w:rFonts w:ascii="TimesNewRomanPS-ItalicMT" w:hAnsi="TimesNewRomanPS-ItalicMT" w:cs="TimesNewRomanPS-ItalicMT"/>
          <w:i/>
          <w:iCs/>
        </w:rPr>
        <w:t xml:space="preserve"> </w:t>
      </w:r>
      <w:r>
        <w:rPr>
          <w:rFonts w:ascii="TimesNewRomanPS-ItalicMT" w:hAnsi="TimesNewRomanPS-ItalicMT" w:cs="TimesNewRomanPS-ItalicMT"/>
          <w:i/>
          <w:iCs/>
        </w:rPr>
        <w:t>– Eric Misses!</w:t>
      </w:r>
    </w:p>
    <w:p w:rsidR="00876D41" w:rsidRDefault="00876D41" w:rsidP="000E666B">
      <w:pPr>
        <w:pStyle w:val="Heading2"/>
      </w:pPr>
    </w:p>
    <w:p w:rsidR="00876D41" w:rsidRPr="00876D41" w:rsidRDefault="00876D41" w:rsidP="000E666B">
      <w:pPr>
        <w:pStyle w:val="Heading2"/>
        <w:rPr>
          <w:b/>
          <w:u w:val="single"/>
        </w:rPr>
      </w:pPr>
      <w:bookmarkStart w:id="4" w:name="_Toc400925935"/>
      <w:r w:rsidRPr="00876D41">
        <w:rPr>
          <w:b/>
          <w:u w:val="single"/>
        </w:rPr>
        <w:t>Effect and damage rolls</w:t>
      </w:r>
      <w:bookmarkEnd w:id="4"/>
    </w:p>
    <w:p w:rsidR="00876D41" w:rsidRDefault="00876D41" w:rsidP="00876D4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Effect rolls follow some action rolls; usually they</w:t>
      </w:r>
      <w:r w:rsidR="009B2CB3">
        <w:rPr>
          <w:rFonts w:ascii="TimesNewRomanPSMT" w:hAnsi="TimesNewRomanPSMT" w:cs="TimesNewRomanPSMT"/>
        </w:rPr>
        <w:t xml:space="preserve"> </w:t>
      </w:r>
      <w:r>
        <w:rPr>
          <w:rFonts w:ascii="TimesNewRomanPSMT" w:hAnsi="TimesNewRomanPSMT" w:cs="TimesNewRomanPSMT"/>
        </w:rPr>
        <w:t>represent damage done by weapons, or define the</w:t>
      </w:r>
      <w:r w:rsidR="009B2CB3">
        <w:rPr>
          <w:rFonts w:ascii="TimesNewRomanPSMT" w:hAnsi="TimesNewRomanPSMT" w:cs="TimesNewRomanPSMT"/>
        </w:rPr>
        <w:t xml:space="preserve"> </w:t>
      </w:r>
      <w:r>
        <w:rPr>
          <w:rFonts w:ascii="TimesNewRomanPSMT" w:hAnsi="TimesNewRomanPSMT" w:cs="TimesNewRomanPSMT"/>
        </w:rPr>
        <w:t>effects of a spell.</w:t>
      </w:r>
      <w:r w:rsidR="009B2CB3">
        <w:rPr>
          <w:rFonts w:ascii="TimesNewRomanPSMT" w:hAnsi="TimesNewRomanPSMT" w:cs="TimesNewRomanPSMT"/>
        </w:rPr>
        <w:t xml:space="preserve"> </w:t>
      </w:r>
      <w:r>
        <w:rPr>
          <w:rFonts w:ascii="TimesNewRomanPSMT" w:hAnsi="TimesNewRomanPSMT" w:cs="TimesNewRomanPSMT"/>
        </w:rPr>
        <w:t>You usually roll a set amount of effect dice</w:t>
      </w:r>
      <w:r w:rsidR="009B2CB3">
        <w:rPr>
          <w:rFonts w:ascii="TimesNewRomanPSMT" w:hAnsi="TimesNewRomanPSMT" w:cs="TimesNewRomanPSMT"/>
        </w:rPr>
        <w:t xml:space="preserve"> </w:t>
      </w:r>
      <w:r>
        <w:rPr>
          <w:rFonts w:ascii="TimesNewRomanPSMT" w:hAnsi="TimesNewRomanPSMT" w:cs="TimesNewRomanPSMT"/>
        </w:rPr>
        <w:t>and add the results together, just like a</w:t>
      </w:r>
      <w:r w:rsidR="009B2CB3">
        <w:rPr>
          <w:rFonts w:ascii="TimesNewRomanPSMT" w:hAnsi="TimesNewRomanPSMT" w:cs="TimesNewRomanPSMT"/>
        </w:rPr>
        <w:t xml:space="preserve">n </w:t>
      </w:r>
      <w:r>
        <w:rPr>
          <w:rFonts w:ascii="TimesNewRomanPS-BoldItalicMT" w:hAnsi="TimesNewRomanPS-BoldItalicMT" w:cs="TimesNewRomanPS-BoldItalicMT"/>
          <w:b/>
          <w:bCs/>
          <w:i/>
          <w:iCs/>
        </w:rPr>
        <w:t>action roll</w:t>
      </w:r>
      <w:r>
        <w:rPr>
          <w:rFonts w:ascii="TimesNewRomanPSMT" w:hAnsi="TimesNewRomanPSMT" w:cs="TimesNewRomanPSMT"/>
        </w:rPr>
        <w:t xml:space="preserve">. The difference to </w:t>
      </w:r>
      <w:r>
        <w:rPr>
          <w:rFonts w:ascii="TimesNewRomanPS-BoldItalicMT" w:hAnsi="TimesNewRomanPS-BoldItalicMT" w:cs="TimesNewRomanPS-BoldItalicMT"/>
          <w:b/>
          <w:bCs/>
          <w:i/>
          <w:iCs/>
        </w:rPr>
        <w:t>action roll</w:t>
      </w:r>
      <w:r>
        <w:rPr>
          <w:rFonts w:ascii="TimesNewRomanPSMT" w:hAnsi="TimesNewRomanPSMT" w:cs="TimesNewRomanPSMT"/>
        </w:rPr>
        <w:t>s</w:t>
      </w:r>
      <w:r w:rsidR="009B2CB3">
        <w:rPr>
          <w:rFonts w:ascii="TimesNewRomanPSMT" w:hAnsi="TimesNewRomanPSMT" w:cs="TimesNewRomanPSMT"/>
        </w:rPr>
        <w:t xml:space="preserve"> </w:t>
      </w:r>
      <w:r>
        <w:rPr>
          <w:rFonts w:ascii="TimesNewRomanPSMT" w:hAnsi="TimesNewRomanPSMT" w:cs="TimesNewRomanPSMT"/>
        </w:rPr>
        <w:t>is that there are no skill or characteristic</w:t>
      </w:r>
    </w:p>
    <w:p w:rsidR="00876D41" w:rsidRDefault="00876D41" w:rsidP="009B2CB3">
      <w:pPr>
        <w:autoSpaceDE w:val="0"/>
        <w:autoSpaceDN w:val="0"/>
        <w:adjustRightInd w:val="0"/>
        <w:spacing w:after="0" w:line="240" w:lineRule="auto"/>
      </w:pPr>
      <w:r>
        <w:rPr>
          <w:rFonts w:ascii="TimesNewRomanPSMT" w:hAnsi="TimesNewRomanPSMT" w:cs="TimesNewRomanPSMT"/>
        </w:rPr>
        <w:t>bonuses to effect rolls</w:t>
      </w:r>
      <w:r w:rsidR="009B2CB3">
        <w:rPr>
          <w:rFonts w:ascii="TimesNewRomanPSMT" w:hAnsi="TimesNewRomanPSMT" w:cs="TimesNewRomanPSMT"/>
        </w:rPr>
        <w:t xml:space="preserve"> </w:t>
      </w:r>
      <w:r>
        <w:rPr>
          <w:rFonts w:ascii="TimesNewRomanPSMT" w:hAnsi="TimesNewRomanPSMT" w:cs="TimesNewRomanPSMT"/>
        </w:rPr>
        <w:t>Once rolled add the results together, this is</w:t>
      </w:r>
      <w:r w:rsidR="009B2CB3">
        <w:rPr>
          <w:rFonts w:ascii="TimesNewRomanPSMT" w:hAnsi="TimesNewRomanPSMT" w:cs="TimesNewRomanPSMT"/>
        </w:rPr>
        <w:t xml:space="preserve"> </w:t>
      </w:r>
      <w:r>
        <w:rPr>
          <w:rFonts w:ascii="TimesNewRomanPSMT" w:hAnsi="TimesNewRomanPSMT" w:cs="TimesNewRomanPSMT"/>
        </w:rPr>
        <w:t xml:space="preserve">the </w:t>
      </w:r>
      <w:r>
        <w:rPr>
          <w:rFonts w:ascii="TimesNewRomanPS-BoldItalicMT" w:hAnsi="TimesNewRomanPS-BoldItalicMT" w:cs="TimesNewRomanPS-BoldItalicMT"/>
          <w:b/>
          <w:bCs/>
          <w:i/>
          <w:iCs/>
        </w:rPr>
        <w:t>effect total</w:t>
      </w:r>
      <w:r>
        <w:rPr>
          <w:rFonts w:ascii="TimesNewRomanPSMT" w:hAnsi="TimesNewRomanPSMT" w:cs="TimesNewRomanPSMT"/>
        </w:rPr>
        <w:t xml:space="preserve">, or </w:t>
      </w:r>
      <w:r>
        <w:rPr>
          <w:rFonts w:ascii="TimesNewRomanPS-BoldItalicMT" w:hAnsi="TimesNewRomanPS-BoldItalicMT" w:cs="TimesNewRomanPS-BoldItalicMT"/>
          <w:b/>
          <w:bCs/>
          <w:i/>
          <w:iCs/>
        </w:rPr>
        <w:t xml:space="preserve">damage roll </w:t>
      </w:r>
      <w:r>
        <w:rPr>
          <w:rFonts w:ascii="TimesNewRomanPSMT" w:hAnsi="TimesNewRomanPSMT" w:cs="TimesNewRomanPSMT"/>
        </w:rPr>
        <w:t>as it is often</w:t>
      </w:r>
      <w:r w:rsidR="009B2CB3">
        <w:rPr>
          <w:rFonts w:ascii="TimesNewRomanPSMT" w:hAnsi="TimesNewRomanPSMT" w:cs="TimesNewRomanPSMT"/>
        </w:rPr>
        <w:t xml:space="preserve"> </w:t>
      </w:r>
      <w:r>
        <w:rPr>
          <w:rFonts w:ascii="TimesNewRomanPSMT" w:hAnsi="TimesNewRomanPSMT" w:cs="TimesNewRomanPSMT"/>
        </w:rPr>
        <w:t>known.</w:t>
      </w:r>
    </w:p>
    <w:p w:rsidR="003E03A9" w:rsidRDefault="003E03A9" w:rsidP="000E666B">
      <w:pPr>
        <w:pStyle w:val="Heading1"/>
      </w:pPr>
      <w:bookmarkStart w:id="5" w:name="_Toc400925936"/>
      <w:r w:rsidRPr="00882D89">
        <w:t>Combat:</w:t>
      </w:r>
      <w:bookmarkEnd w:id="5"/>
    </w:p>
    <w:p w:rsidR="00882D89" w:rsidRPr="00882D89" w:rsidRDefault="00882D89" w:rsidP="000E666B">
      <w:pPr>
        <w:pStyle w:val="Heading2"/>
      </w:pPr>
      <w:bookmarkStart w:id="6" w:name="_Toc400925937"/>
      <w:r w:rsidRPr="00882D89">
        <w:rPr>
          <w:sz w:val="28"/>
          <w:szCs w:val="28"/>
        </w:rPr>
        <w:t>I</w:t>
      </w:r>
      <w:r w:rsidRPr="00882D89">
        <w:t>NITIATIVE</w:t>
      </w:r>
      <w:bookmarkEnd w:id="6"/>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 the beginning of each round, each character</w:t>
      </w:r>
      <w:r w:rsidR="009B2CB3">
        <w:rPr>
          <w:rFonts w:ascii="TimesNewRomanPSMT" w:hAnsi="TimesNewRomanPSMT" w:cs="TimesNewRomanPSMT"/>
        </w:rPr>
        <w:t xml:space="preserve"> </w:t>
      </w:r>
      <w:r>
        <w:rPr>
          <w:rFonts w:ascii="TimesNewRomanPSMT" w:hAnsi="TimesNewRomanPSMT" w:cs="TimesNewRomanPSMT"/>
        </w:rPr>
        <w:t xml:space="preserve">rolls 2 dice and adds their </w:t>
      </w:r>
      <w:r>
        <w:rPr>
          <w:rFonts w:ascii="TimesNewRomanPS-BoldItalicMT" w:hAnsi="TimesNewRomanPS-BoldItalicMT" w:cs="TimesNewRomanPS-BoldItalicMT"/>
          <w:b/>
          <w:bCs/>
          <w:i/>
          <w:iCs/>
        </w:rPr>
        <w:t>initiative</w:t>
      </w:r>
      <w:r w:rsidR="009B2CB3">
        <w:rPr>
          <w:rFonts w:ascii="TimesNewRomanPS-BoldItalicMT" w:hAnsi="TimesNewRomanPS-BoldItalicMT" w:cs="TimesNewRomanPS-BoldItalicMT"/>
          <w:b/>
          <w:bCs/>
          <w:i/>
          <w:iCs/>
        </w:rPr>
        <w:t xml:space="preserve"> </w:t>
      </w:r>
      <w:r>
        <w:rPr>
          <w:rFonts w:ascii="TimesNewRomanPSMT" w:hAnsi="TimesNewRomanPSMT" w:cs="TimesNewRomanPSMT"/>
        </w:rPr>
        <w:t xml:space="preserve">characteristic in an </w:t>
      </w:r>
      <w:r>
        <w:rPr>
          <w:rFonts w:ascii="TimesNewRomanPS-BoldItalicMT" w:hAnsi="TimesNewRomanPS-BoldItalicMT" w:cs="TimesNewRomanPS-BoldItalicMT"/>
          <w:b/>
          <w:bCs/>
          <w:i/>
          <w:iCs/>
        </w:rPr>
        <w:t>action roll</w:t>
      </w:r>
      <w:r>
        <w:rPr>
          <w:rFonts w:ascii="TimesNewRomanPSMT" w:hAnsi="TimesNewRomanPSMT" w:cs="TimesNewRomanPSMT"/>
        </w:rPr>
        <w:t>. The character</w:t>
      </w:r>
      <w:r w:rsidR="009B2CB3">
        <w:rPr>
          <w:rFonts w:ascii="TimesNewRomanPSMT" w:hAnsi="TimesNewRomanPSMT" w:cs="TimesNewRomanPSMT"/>
        </w:rPr>
        <w:t xml:space="preserve"> </w:t>
      </w:r>
      <w:r>
        <w:rPr>
          <w:rFonts w:ascii="TimesNewRomanPSMT" w:hAnsi="TimesNewRomanPSMT" w:cs="TimesNewRomanPSMT"/>
        </w:rPr>
        <w:t>with the highest total acts first for that round</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(they are also allowed to hold their action</w:t>
      </w:r>
      <w:r w:rsidR="009B2CB3">
        <w:rPr>
          <w:rFonts w:ascii="TimesNewRomanPSMT" w:hAnsi="TimesNewRomanPSMT" w:cs="TimesNewRomanPSMT"/>
        </w:rPr>
        <w:t xml:space="preserve"> </w:t>
      </w:r>
      <w:r>
        <w:rPr>
          <w:rFonts w:ascii="TimesNewRomanPSMT" w:hAnsi="TimesNewRomanPSMT" w:cs="TimesNewRomanPSMT"/>
        </w:rPr>
        <w:t>and act later in the round). The character</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the next highest total acts next and so</w:t>
      </w:r>
      <w:r w:rsidR="009B2CB3">
        <w:rPr>
          <w:rFonts w:ascii="TimesNewRomanPSMT" w:hAnsi="TimesNewRomanPSMT" w:cs="TimesNewRomanPSMT"/>
        </w:rPr>
        <w:t xml:space="preserve"> </w:t>
      </w:r>
      <w:r>
        <w:rPr>
          <w:rFonts w:ascii="TimesNewRomanPSMT" w:hAnsi="TimesNewRomanPSMT" w:cs="TimesNewRomanPSMT"/>
        </w:rPr>
        <w:t>on. Roll an additional die to break ties; high</w:t>
      </w:r>
    </w:p>
    <w:p w:rsidR="00882D89" w:rsidRPr="00882D89" w:rsidRDefault="00882D89" w:rsidP="00882D89">
      <w:pPr>
        <w:rPr>
          <w:b/>
          <w:sz w:val="40"/>
          <w:szCs w:val="40"/>
          <w:u w:val="single"/>
        </w:rPr>
      </w:pPr>
      <w:r>
        <w:rPr>
          <w:rFonts w:ascii="TimesNewRomanPSMT" w:hAnsi="TimesNewRomanPSMT" w:cs="TimesNewRomanPSMT"/>
        </w:rPr>
        <w:t>number goes first.</w:t>
      </w:r>
    </w:p>
    <w:p w:rsidR="00882D89" w:rsidRPr="009B2CB3" w:rsidRDefault="00882D89" w:rsidP="000E666B">
      <w:pPr>
        <w:pStyle w:val="Heading2"/>
      </w:pPr>
      <w:bookmarkStart w:id="7" w:name="_Toc400925938"/>
      <w:r w:rsidRPr="009B2CB3">
        <w:t>What can I do as an action?</w:t>
      </w:r>
      <w:bookmarkEnd w:id="7"/>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You can do one thing with each action. In its simplest terms if there is a dice roll required it counts as an action. This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could include:</w:t>
      </w:r>
    </w:p>
    <w:p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Combat Actions...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Draw a weapon</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melee attack</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Make a single ranged attack</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Throw a stone or bomb</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Move up to your full combat movement</w:t>
      </w:r>
    </w:p>
    <w:p w:rsidR="00882D89" w:rsidRDefault="00882D89" w:rsidP="00882D89">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Non-combat actions…</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sz w:val="18"/>
          <w:szCs w:val="18"/>
        </w:rPr>
      </w:pPr>
      <w:r>
        <w:rPr>
          <w:rFonts w:ascii="TimesNewRomanPSMT" w:hAnsi="TimesNewRomanPSMT" w:cs="TimesNewRomanPSMT"/>
          <w:sz w:val="18"/>
          <w:szCs w:val="18"/>
        </w:rPr>
        <w:lastRenderedPageBreak/>
        <w:t xml:space="preserve">Make a small speech to </w:t>
      </w:r>
      <w:r>
        <w:rPr>
          <w:rFonts w:ascii="TimesNewRomanPS-BoldItalicMT" w:hAnsi="TimesNewRomanPS-BoldItalicMT" w:cs="TimesNewRomanPS-BoldItalicMT"/>
          <w:b/>
          <w:bCs/>
          <w:i/>
          <w:iCs/>
          <w:sz w:val="18"/>
          <w:szCs w:val="18"/>
        </w:rPr>
        <w:t xml:space="preserve">intimidate </w:t>
      </w:r>
      <w:r>
        <w:rPr>
          <w:rFonts w:ascii="TimesNewRomanPSMT" w:hAnsi="TimesNewRomanPSMT" w:cs="TimesNewRomanPSMT"/>
          <w:sz w:val="18"/>
          <w:szCs w:val="18"/>
        </w:rPr>
        <w:t>or</w:t>
      </w:r>
      <w:r w:rsidR="009B2CB3">
        <w:rPr>
          <w:rFonts w:ascii="TimesNewRomanPSMT" w:hAnsi="TimesNewRomanPSMT" w:cs="TimesNewRomanPSMT"/>
          <w:sz w:val="18"/>
          <w:szCs w:val="18"/>
        </w:rPr>
        <w:t xml:space="preserve"> </w:t>
      </w:r>
      <w:r>
        <w:rPr>
          <w:rFonts w:ascii="TimesNewRomanPS-BoldItalicMT" w:hAnsi="TimesNewRomanPS-BoldItalicMT" w:cs="TimesNewRomanPS-BoldItalicMT"/>
          <w:b/>
          <w:bCs/>
          <w:i/>
          <w:iCs/>
          <w:sz w:val="18"/>
          <w:szCs w:val="18"/>
        </w:rPr>
        <w:t>impress</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Perform an </w:t>
      </w:r>
      <w:r>
        <w:rPr>
          <w:rFonts w:ascii="TimesNewRomanPS-BoldItalicMT" w:hAnsi="TimesNewRomanPS-BoldItalicMT" w:cs="TimesNewRomanPS-BoldItalicMT"/>
          <w:b/>
          <w:bCs/>
          <w:i/>
          <w:iCs/>
          <w:sz w:val="18"/>
          <w:szCs w:val="18"/>
        </w:rPr>
        <w:t xml:space="preserve">athletics </w:t>
      </w:r>
      <w:r>
        <w:rPr>
          <w:rFonts w:ascii="TimesNewRomanPSMT" w:hAnsi="TimesNewRomanPSMT" w:cs="TimesNewRomanPSMT"/>
          <w:sz w:val="18"/>
          <w:szCs w:val="18"/>
        </w:rPr>
        <w:t>feat, such as</w:t>
      </w:r>
      <w:r w:rsidR="009B2CB3">
        <w:rPr>
          <w:rFonts w:ascii="TimesNewRomanPSMT" w:hAnsi="TimesNewRomanPSMT" w:cs="TimesNewRomanPSMT"/>
          <w:sz w:val="18"/>
          <w:szCs w:val="18"/>
        </w:rPr>
        <w:t xml:space="preserve"> </w:t>
      </w:r>
      <w:r>
        <w:rPr>
          <w:rFonts w:ascii="TimesNewRomanPSMT" w:hAnsi="TimesNewRomanPSMT" w:cs="TimesNewRomanPSMT"/>
          <w:sz w:val="18"/>
          <w:szCs w:val="18"/>
        </w:rPr>
        <w:t>leaping, or breaking down a door.</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Cast a spell</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Command an embodiment</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Invoke a demon</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 xml:space="preserve">Maintaining a spell with a </w:t>
      </w:r>
      <w:r>
        <w:rPr>
          <w:rFonts w:ascii="TimesNewRomanPS-BoldItalicMT" w:hAnsi="TimesNewRomanPS-BoldItalicMT" w:cs="TimesNewRomanPS-BoldItalicMT"/>
          <w:b/>
          <w:bCs/>
          <w:i/>
          <w:iCs/>
          <w:sz w:val="18"/>
          <w:szCs w:val="18"/>
        </w:rPr>
        <w:t xml:space="preserve">concentration </w:t>
      </w:r>
      <w:r>
        <w:rPr>
          <w:rFonts w:ascii="TimesNewRomanPSMT" w:hAnsi="TimesNewRomanPSMT" w:cs="TimesNewRomanPSMT"/>
          <w:sz w:val="18"/>
          <w:szCs w:val="18"/>
        </w:rPr>
        <w:t>roll</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Untying a captive</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Opening a closed but unlocked door</w:t>
      </w: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Get up after being knocked prone</w:t>
      </w:r>
    </w:p>
    <w:p w:rsidR="003E03A9" w:rsidRPr="009B2CB3" w:rsidRDefault="00882D89" w:rsidP="00882D89">
      <w:pPr>
        <w:rPr>
          <w:rFonts w:ascii="TimesNewRomanPS-ItalicMT" w:hAnsi="TimesNewRomanPS-ItalicMT" w:cs="TimesNewRomanPS-ItalicMT"/>
          <w:b/>
          <w:i/>
          <w:iCs/>
          <w:sz w:val="18"/>
          <w:szCs w:val="18"/>
        </w:rPr>
      </w:pPr>
      <w:r w:rsidRPr="009B2CB3">
        <w:rPr>
          <w:rFonts w:ascii="TimesNewRomanPS-ItalicMT" w:hAnsi="TimesNewRomanPS-ItalicMT" w:cs="TimesNewRomanPS-ItalicMT"/>
          <w:b/>
          <w:i/>
          <w:iCs/>
          <w:sz w:val="18"/>
          <w:szCs w:val="18"/>
        </w:rPr>
        <w:t>Each one of these things would be considered a single action.</w:t>
      </w:r>
    </w:p>
    <w:p w:rsidR="00882D89" w:rsidRPr="009B2CB3" w:rsidRDefault="00882D89" w:rsidP="000E666B">
      <w:pPr>
        <w:pStyle w:val="Heading2"/>
      </w:pPr>
      <w:bookmarkStart w:id="8" w:name="_Toc400925939"/>
      <w:r w:rsidRPr="009B2CB3">
        <w:t>Melee &amp; hand-to-hand attacks</w:t>
      </w:r>
      <w:bookmarkEnd w:id="8"/>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Melee represents up close and personal duels and</w:t>
      </w:r>
      <w:r w:rsidR="009B2CB3">
        <w:rPr>
          <w:rFonts w:ascii="TimesNewRomanPSMT" w:hAnsi="TimesNewRomanPSMT" w:cs="TimesNewRomanPSMT"/>
        </w:rPr>
        <w:t xml:space="preserve"> </w:t>
      </w:r>
      <w:r>
        <w:rPr>
          <w:rFonts w:ascii="TimesNewRomanPSMT" w:hAnsi="TimesNewRomanPSMT" w:cs="TimesNewRomanPSMT"/>
        </w:rPr>
        <w:t>brawls, opponents might be using swords, clubs,</w:t>
      </w:r>
      <w:r w:rsidR="009B2CB3">
        <w:rPr>
          <w:rFonts w:ascii="TimesNewRomanPSMT" w:hAnsi="TimesNewRomanPSMT" w:cs="TimesNewRomanPSMT"/>
        </w:rPr>
        <w:t xml:space="preserve"> </w:t>
      </w:r>
      <w:r>
        <w:rPr>
          <w:rFonts w:ascii="TimesNewRomanPSMT" w:hAnsi="TimesNewRomanPSMT" w:cs="TimesNewRomanPSMT"/>
        </w:rPr>
        <w:t>chair legs, frying pans, fists, feet, and perhaps</w:t>
      </w:r>
      <w:r w:rsidR="009B2CB3">
        <w:rPr>
          <w:rFonts w:ascii="TimesNewRomanPSMT" w:hAnsi="TimesNewRomanPSMT" w:cs="TimesNewRomanPSMT"/>
        </w:rPr>
        <w:t xml:space="preserve"> </w:t>
      </w:r>
      <w:r>
        <w:rPr>
          <w:rFonts w:ascii="TimesNewRomanPSMT" w:hAnsi="TimesNewRomanPSMT" w:cs="TimesNewRomanPSMT"/>
        </w:rPr>
        <w:t>even skill.</w:t>
      </w:r>
    </w:p>
    <w:p w:rsidR="00882D89" w:rsidRDefault="00882D89" w:rsidP="00882D89">
      <w:pPr>
        <w:autoSpaceDE w:val="0"/>
        <w:autoSpaceDN w:val="0"/>
        <w:adjustRightInd w:val="0"/>
        <w:spacing w:after="0" w:line="240" w:lineRule="auto"/>
        <w:rPr>
          <w:rFonts w:ascii="Morpheus" w:hAnsi="Morpheus" w:cs="Morpheus"/>
          <w:sz w:val="18"/>
          <w:szCs w:val="18"/>
        </w:rPr>
      </w:pP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As a general rule melee range is considered to</w:t>
      </w:r>
      <w:r w:rsidR="009B2CB3">
        <w:rPr>
          <w:rFonts w:ascii="TimesNewRomanPSMT" w:hAnsi="TimesNewRomanPSMT" w:cs="TimesNewRomanPSMT"/>
        </w:rPr>
        <w:t xml:space="preserve"> </w:t>
      </w:r>
      <w:r>
        <w:rPr>
          <w:rFonts w:ascii="TimesNewRomanPSMT" w:hAnsi="TimesNewRomanPSMT" w:cs="TimesNewRomanPSMT"/>
        </w:rPr>
        <w:t>be 4yds, the typical reach of an adult arm and a</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sword. If you want to start a fight you have to be</w:t>
      </w:r>
      <w:r w:rsidR="009B2CB3">
        <w:rPr>
          <w:rFonts w:ascii="TimesNewRomanPSMT" w:hAnsi="TimesNewRomanPSMT" w:cs="TimesNewRomanPSMT"/>
        </w:rPr>
        <w:t xml:space="preserve"> </w:t>
      </w:r>
      <w:r>
        <w:rPr>
          <w:rFonts w:ascii="TimesNewRomanPSMT" w:hAnsi="TimesNewRomanPSMT" w:cs="TimesNewRomanPSMT"/>
        </w:rPr>
        <w:t>at least this close.</w:t>
      </w:r>
    </w:p>
    <w:p w:rsidR="009B2CB3" w:rsidRDefault="009B2CB3" w:rsidP="000E666B">
      <w:pPr>
        <w:pStyle w:val="Heading3"/>
      </w:pPr>
    </w:p>
    <w:p w:rsidR="00882D89" w:rsidRPr="009B2CB3" w:rsidRDefault="00882D89" w:rsidP="000E666B">
      <w:pPr>
        <w:pStyle w:val="Heading3"/>
        <w:rPr>
          <w:b/>
          <w:u w:val="single"/>
        </w:rPr>
      </w:pPr>
      <w:bookmarkStart w:id="9" w:name="_Toc400925940"/>
      <w:r w:rsidRPr="009B2CB3">
        <w:rPr>
          <w:b/>
          <w:u w:val="single"/>
        </w:rPr>
        <w:t>Making the attack</w:t>
      </w:r>
      <w:bookmarkEnd w:id="9"/>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 opposed action roll between the attacker and</w:t>
      </w:r>
      <w:r w:rsidR="009B2CB3">
        <w:rPr>
          <w:rFonts w:ascii="TimesNewRomanPSMT" w:hAnsi="TimesNewRomanPSMT" w:cs="TimesNewRomanPSMT"/>
        </w:rPr>
        <w:t xml:space="preserve"> </w:t>
      </w:r>
      <w:r>
        <w:rPr>
          <w:rFonts w:ascii="TimesNewRomanPSMT" w:hAnsi="TimesNewRomanPSMT" w:cs="TimesNewRomanPSMT"/>
        </w:rPr>
        <w:t>defender represents melee combat.</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an</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He may also have to add or subtract</w:t>
      </w:r>
      <w:r w:rsidR="009B2CB3">
        <w:rPr>
          <w:rFonts w:ascii="TimesNewRomanPSMT" w:hAnsi="TimesNewRomanPSMT" w:cs="TimesNewRomanPSMT"/>
        </w:rPr>
        <w:t xml:space="preserve"> </w:t>
      </w:r>
      <w:r>
        <w:rPr>
          <w:rFonts w:ascii="TimesNewRomanPSMT" w:hAnsi="TimesNewRomanPSMT" w:cs="TimesNewRomanPSMT"/>
        </w:rPr>
        <w:t xml:space="preserve">certain </w:t>
      </w:r>
      <w:r>
        <w:rPr>
          <w:rFonts w:ascii="TimesNewRomanPS-BoldItalicMT" w:hAnsi="TimesNewRomanPS-BoldItalicMT" w:cs="TimesNewRomanPS-BoldItalicMT"/>
          <w:b/>
          <w:bCs/>
          <w:i/>
          <w:iCs/>
        </w:rPr>
        <w:t xml:space="preserve">modifiers </w:t>
      </w:r>
      <w:r>
        <w:rPr>
          <w:rFonts w:ascii="TimesNewRomanPSMT" w:hAnsi="TimesNewRomanPSMT" w:cs="TimesNewRomanPSMT"/>
        </w:rPr>
        <w:t>from this action total to</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determine the final outcome.</w:t>
      </w:r>
      <w:r w:rsidR="009B2CB3">
        <w:rPr>
          <w:rFonts w:ascii="TimesNewRomanPSMT" w:hAnsi="TimesNewRomanPSMT" w:cs="TimesNewRomanPSMT"/>
        </w:rPr>
        <w:t xml:space="preserve"> </w:t>
      </w:r>
      <w:r>
        <w:rPr>
          <w:rFonts w:ascii="TimesNewRomanPS-BoldMT" w:hAnsi="TimesNewRomanPS-BoldMT" w:cs="TimesNewRomanPS-BoldMT"/>
          <w:b/>
          <w:bCs/>
        </w:rPr>
        <w:t xml:space="preserve">The defender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his</w:t>
      </w:r>
      <w:r w:rsidR="009B2CB3">
        <w:rPr>
          <w:rFonts w:ascii="TimesNewRomanPSMT" w:hAnsi="TimesNewRomanPSMT" w:cs="TimesNewRomanPSMT"/>
        </w:rPr>
        <w:t xml:space="preserve"> </w:t>
      </w:r>
      <w:r>
        <w:rPr>
          <w:rFonts w:ascii="TimesNewRomanPS-BoldItalicMT" w:hAnsi="TimesNewRomanPS-BoldItalicMT" w:cs="TimesNewRomanPS-BoldItalicMT"/>
          <w:b/>
          <w:bCs/>
          <w:i/>
          <w:iCs/>
        </w:rPr>
        <w:t xml:space="preserve">dodge! </w:t>
      </w:r>
      <w:r>
        <w:rPr>
          <w:rFonts w:ascii="TimesNewRomanPSMT" w:hAnsi="TimesNewRomanPSMT" w:cs="TimesNewRomanPSMT"/>
        </w:rPr>
        <w:t xml:space="preserve">Skill and the result of an </w:t>
      </w:r>
      <w:r>
        <w:rPr>
          <w:rFonts w:ascii="TimesNewRomanPS-BoldItalicMT" w:hAnsi="TimesNewRomanPS-BoldItalicMT" w:cs="TimesNewRomanPS-BoldItalicMT"/>
          <w:b/>
          <w:bCs/>
          <w:i/>
          <w:iCs/>
        </w:rPr>
        <w:t>action</w:t>
      </w:r>
      <w:r w:rsidR="009B2CB3">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roll</w:t>
      </w:r>
      <w:r>
        <w:rPr>
          <w:rFonts w:ascii="TimesNewRomanPSMT" w:hAnsi="TimesNewRomanPSMT" w:cs="TimesNewRomanPSMT"/>
        </w:rPr>
        <w:t>, the defender might also have modifiers</w:t>
      </w:r>
      <w:r w:rsidR="009B2CB3">
        <w:rPr>
          <w:rFonts w:ascii="TimesNewRomanPSMT" w:hAnsi="TimesNewRomanPSMT" w:cs="TimesNewRomanPSMT"/>
        </w:rPr>
        <w:t xml:space="preserve"> </w:t>
      </w:r>
      <w:r>
        <w:rPr>
          <w:rFonts w:ascii="TimesNewRomanPSMT" w:hAnsi="TimesNewRomanPSMT" w:cs="TimesNewRomanPSMT"/>
        </w:rPr>
        <w:t>to his roll before obtaining a final total.</w:t>
      </w:r>
      <w:r w:rsidR="009B2CB3">
        <w:rPr>
          <w:rFonts w:ascii="TimesNewRomanPSMT" w:hAnsi="TimesNewRomanPSMT" w:cs="TimesNewRomanPSMT"/>
        </w:rPr>
        <w:t xml:space="preserve"> </w:t>
      </w:r>
      <w:r>
        <w:rPr>
          <w:rFonts w:ascii="TimesNewRomanPSMT" w:hAnsi="TimesNewRomanPSMT" w:cs="TimesNewRomanPSMT"/>
        </w:rPr>
        <w:t>The final totals are compared, if the attacker</w:t>
      </w:r>
      <w:r w:rsidR="009B2CB3">
        <w:rPr>
          <w:rFonts w:ascii="TimesNewRomanPSMT" w:hAnsi="TimesNewRomanPSMT" w:cs="TimesNewRomanPSMT"/>
        </w:rPr>
        <w:t xml:space="preserve"> </w:t>
      </w:r>
      <w:r>
        <w:rPr>
          <w:rFonts w:ascii="TimesNewRomanPSMT" w:hAnsi="TimesNewRomanPSMT" w:cs="TimesNewRomanPSMT"/>
        </w:rPr>
        <w:t>has the higher score then he hit, and</w:t>
      </w:r>
    </w:p>
    <w:p w:rsidR="00882D89" w:rsidRDefault="00882D89" w:rsidP="009B2CB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should roll damage, if the defender has the</w:t>
      </w:r>
      <w:r w:rsidR="009B2CB3">
        <w:rPr>
          <w:rFonts w:ascii="TimesNewRomanPSMT" w:hAnsi="TimesNewRomanPSMT" w:cs="TimesNewRomanPSMT"/>
        </w:rPr>
        <w:t xml:space="preserve"> </w:t>
      </w:r>
      <w:r>
        <w:rPr>
          <w:rFonts w:ascii="TimesNewRomanPSMT" w:hAnsi="TimesNewRomanPSMT" w:cs="TimesNewRomanPSMT"/>
        </w:rPr>
        <w:t>highest total then he evaded the attack –</w:t>
      </w:r>
      <w:r w:rsidR="009B2CB3">
        <w:rPr>
          <w:rFonts w:ascii="TimesNewRomanPSMT" w:hAnsi="TimesNewRomanPSMT" w:cs="TimesNewRomanPSMT"/>
        </w:rPr>
        <w:t xml:space="preserve"> </w:t>
      </w:r>
      <w:r>
        <w:rPr>
          <w:rFonts w:ascii="TimesNewRomanPSMT" w:hAnsi="TimesNewRomanPSMT" w:cs="TimesNewRomanPSMT"/>
        </w:rPr>
        <w:t>this time. In the event of a tie, the defender</w:t>
      </w:r>
      <w:r w:rsidR="009B2CB3">
        <w:rPr>
          <w:rFonts w:ascii="TimesNewRomanPSMT" w:hAnsi="TimesNewRomanPSMT" w:cs="TimesNewRomanPSMT"/>
        </w:rPr>
        <w:t xml:space="preserve"> </w:t>
      </w:r>
      <w:r>
        <w:rPr>
          <w:rFonts w:ascii="TimesNewRomanPSMT" w:hAnsi="TimesNewRomanPSMT" w:cs="TimesNewRomanPSMT"/>
        </w:rPr>
        <w:t>always evades.</w:t>
      </w:r>
    </w:p>
    <w:p w:rsidR="009B2CB3" w:rsidRDefault="009B2CB3" w:rsidP="009B2CB3">
      <w:pPr>
        <w:autoSpaceDE w:val="0"/>
        <w:autoSpaceDN w:val="0"/>
        <w:adjustRightInd w:val="0"/>
        <w:spacing w:after="0" w:line="240" w:lineRule="auto"/>
        <w:rPr>
          <w:rFonts w:ascii="TimesNewRomanPSMT" w:hAnsi="TimesNewRomanPSMT" w:cs="TimesNewRomanPSMT"/>
        </w:rPr>
      </w:pPr>
    </w:p>
    <w:p w:rsidR="00882D89" w:rsidRPr="00882D89" w:rsidRDefault="00882D89" w:rsidP="000E666B">
      <w:pPr>
        <w:pStyle w:val="Heading3"/>
      </w:pPr>
      <w:bookmarkStart w:id="10" w:name="_Toc400925941"/>
      <w:r w:rsidRPr="00882D89">
        <w:t>Making the attack</w:t>
      </w:r>
      <w:bookmarkEnd w:id="10"/>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Unlike melee combat, ranged combat is an unopposed</w:t>
      </w:r>
      <w:r w:rsidR="009B2CB3">
        <w:rPr>
          <w:rFonts w:ascii="TimesNewRomanPSMT" w:hAnsi="TimesNewRomanPSMT" w:cs="TimesNewRomanPSMT"/>
        </w:rPr>
        <w:t xml:space="preserve"> </w:t>
      </w:r>
      <w:r>
        <w:rPr>
          <w:rFonts w:ascii="TimesNewRomanPSMT" w:hAnsi="TimesNewRomanPSMT" w:cs="TimesNewRomanPSMT"/>
        </w:rPr>
        <w:t>action roll by the attacker against a target</w:t>
      </w:r>
      <w:r w:rsidR="009B2CB3">
        <w:rPr>
          <w:rFonts w:ascii="TimesNewRomanPSMT" w:hAnsi="TimesNewRomanPSMT" w:cs="TimesNewRomanPSMT"/>
        </w:rPr>
        <w:t xml:space="preserve"> </w:t>
      </w:r>
      <w:r>
        <w:rPr>
          <w:rFonts w:ascii="TimesNewRomanPSMT" w:hAnsi="TimesNewRomanPSMT" w:cs="TimesNewRomanPSMT"/>
        </w:rPr>
        <w:t>number defined by range and possibly a modifier</w:t>
      </w:r>
      <w:r w:rsidR="009B2CB3">
        <w:rPr>
          <w:rFonts w:ascii="TimesNewRomanPSMT" w:hAnsi="TimesNewRomanPSMT" w:cs="TimesNewRomanPSMT"/>
        </w:rPr>
        <w:t xml:space="preserve"> </w:t>
      </w:r>
      <w:r>
        <w:rPr>
          <w:rFonts w:ascii="TimesNewRomanPSMT" w:hAnsi="TimesNewRomanPSMT" w:cs="TimesNewRomanPSMT"/>
        </w:rPr>
        <w:t xml:space="preserve">from </w:t>
      </w:r>
      <w:r>
        <w:rPr>
          <w:rFonts w:ascii="TimesNewRomanPS-BoldItalicMT" w:hAnsi="TimesNewRomanPS-BoldItalicMT" w:cs="TimesNewRomanPS-BoldItalicMT"/>
          <w:b/>
          <w:bCs/>
          <w:i/>
          <w:iCs/>
        </w:rPr>
        <w:t xml:space="preserve">all out dodge! </w:t>
      </w:r>
      <w:r>
        <w:rPr>
          <w:rFonts w:ascii="TimesNewRomanPSMT" w:hAnsi="TimesNewRomanPSMT" w:cs="TimesNewRomanPSMT"/>
        </w:rPr>
        <w:t>Attempts.</w:t>
      </w:r>
    </w:p>
    <w:p w:rsidR="00882D89" w:rsidRDefault="00882D89" w:rsidP="00882D89">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MT" w:hAnsi="TimesNewRomanPS-BoldMT" w:cs="TimesNewRomanPS-BoldMT"/>
          <w:b/>
          <w:bCs/>
        </w:rPr>
        <w:t xml:space="preserve">The attacker </w:t>
      </w:r>
      <w:r>
        <w:rPr>
          <w:rFonts w:ascii="TimesNewRomanPSMT" w:hAnsi="TimesNewRomanPSMT" w:cs="TimesNewRomanPSMT"/>
        </w:rPr>
        <w:t xml:space="preserve">combines his </w:t>
      </w:r>
      <w:r>
        <w:rPr>
          <w:rFonts w:ascii="TimesNewRomanPS-BoldItalicMT" w:hAnsi="TimesNewRomanPS-BoldItalicMT" w:cs="TimesNewRomanPS-BoldItalicMT"/>
          <w:b/>
          <w:bCs/>
          <w:i/>
          <w:iCs/>
        </w:rPr>
        <w:t>dexterity</w:t>
      </w:r>
      <w:r>
        <w:rPr>
          <w:rFonts w:ascii="TimesNewRomanPSMT" w:hAnsi="TimesNewRomanPSMT" w:cs="TimesNewRomanPSMT"/>
        </w:rPr>
        <w:t>, the</w:t>
      </w:r>
      <w:r w:rsidR="009B2CB3">
        <w:rPr>
          <w:rFonts w:ascii="TimesNewRomanPSMT" w:hAnsi="TimesNewRomanPSMT" w:cs="TimesNewRomanPSMT"/>
        </w:rPr>
        <w:t xml:space="preserve"> </w:t>
      </w:r>
      <w:r>
        <w:rPr>
          <w:rFonts w:ascii="TimesNewRomanPSMT" w:hAnsi="TimesNewRomanPSMT" w:cs="TimesNewRomanPSMT"/>
        </w:rPr>
        <w:t xml:space="preserve">appropriate </w:t>
      </w:r>
      <w:r>
        <w:rPr>
          <w:rFonts w:ascii="TimesNewRomanPS-BoldItalicMT" w:hAnsi="TimesNewRomanPS-BoldItalicMT" w:cs="TimesNewRomanPS-BoldItalicMT"/>
          <w:b/>
          <w:bCs/>
          <w:i/>
          <w:iCs/>
        </w:rPr>
        <w:t xml:space="preserve">weapon skill </w:t>
      </w:r>
      <w:r>
        <w:rPr>
          <w:rFonts w:ascii="TimesNewRomanPSMT" w:hAnsi="TimesNewRomanPSMT" w:cs="TimesNewRomanPSMT"/>
        </w:rPr>
        <w:t xml:space="preserve">and an </w:t>
      </w:r>
      <w:r>
        <w:rPr>
          <w:rFonts w:ascii="TimesNewRomanPS-BoldItalicMT" w:hAnsi="TimesNewRomanPS-BoldItalicMT" w:cs="TimesNewRomanPS-BoldItalicMT"/>
          <w:b/>
          <w:bCs/>
          <w:i/>
          <w:iCs/>
        </w:rPr>
        <w:t>action</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roll</w:t>
      </w:r>
      <w:r>
        <w:rPr>
          <w:rFonts w:ascii="TimesNewRomanPSMT" w:hAnsi="TimesNewRomanPSMT" w:cs="TimesNewRomanPSMT"/>
        </w:rPr>
        <w:t xml:space="preserve">. </w:t>
      </w:r>
      <w:r w:rsidR="009B2CB3">
        <w:rPr>
          <w:rFonts w:ascii="TimesNewRomanPSMT" w:hAnsi="TimesNewRomanPSMT" w:cs="TimesNewRomanPSMT"/>
        </w:rPr>
        <w:t xml:space="preserve"> </w:t>
      </w:r>
      <w:r>
        <w:rPr>
          <w:rFonts w:ascii="TimesNewRomanPSMT" w:hAnsi="TimesNewRomanPSMT" w:cs="TimesNewRomanPSMT"/>
        </w:rPr>
        <w:t xml:space="preserve">The action total is compared to the </w:t>
      </w:r>
      <w:r>
        <w:rPr>
          <w:rFonts w:ascii="TimesNewRomanPS-BoldItalicMT" w:hAnsi="TimesNewRomanPS-BoldItalicMT" w:cs="TimesNewRomanPS-BoldItalicMT"/>
          <w:b/>
          <w:bCs/>
          <w:i/>
          <w:iCs/>
        </w:rPr>
        <w:t>difficulty</w:t>
      </w:r>
      <w:r w:rsidR="009B2CB3">
        <w:rPr>
          <w:rFonts w:ascii="TimesNewRomanPS-BoldItalicMT" w:hAnsi="TimesNewRomanPS-BoldItalicMT" w:cs="TimesNewRomanPS-BoldItalicMT"/>
          <w:b/>
          <w:bCs/>
          <w:i/>
          <w:iCs/>
        </w:rPr>
        <w:t xml:space="preserve"> </w:t>
      </w:r>
      <w:r>
        <w:rPr>
          <w:rFonts w:ascii="TimesNewRomanPSMT" w:hAnsi="TimesNewRomanPSMT" w:cs="TimesNewRomanPSMT"/>
        </w:rPr>
        <w:t>as defined by the range if you equal</w:t>
      </w:r>
    </w:p>
    <w:p w:rsidR="00882D89" w:rsidRDefault="00882D89" w:rsidP="00882D8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or exceed the difficulty of the shot you hit</w:t>
      </w:r>
      <w:r w:rsidR="009B2CB3">
        <w:rPr>
          <w:rFonts w:ascii="TimesNewRomanPSMT" w:hAnsi="TimesNewRomanPSMT" w:cs="TimesNewRomanPSMT"/>
        </w:rPr>
        <w:t xml:space="preserve"> </w:t>
      </w:r>
      <w:r>
        <w:rPr>
          <w:rFonts w:ascii="TimesNewRomanPSMT" w:hAnsi="TimesNewRomanPSMT" w:cs="TimesNewRomanPSMT"/>
        </w:rPr>
        <w:t>and roll damage.</w:t>
      </w:r>
    </w:p>
    <w:p w:rsidR="00882D89" w:rsidRDefault="00882D89" w:rsidP="00882D89">
      <w:pPr>
        <w:autoSpaceDE w:val="0"/>
        <w:autoSpaceDN w:val="0"/>
        <w:adjustRightInd w:val="0"/>
        <w:spacing w:after="0" w:line="240" w:lineRule="auto"/>
        <w:rPr>
          <w:rFonts w:ascii="TimesNewRomanPSMT" w:hAnsi="TimesNewRomanPSMT" w:cs="TimesNewRomanPSMT"/>
        </w:rPr>
      </w:pPr>
    </w:p>
    <w:p w:rsidR="00882D89" w:rsidRDefault="00882D89" w:rsidP="00882D89">
      <w:pPr>
        <w:autoSpaceDE w:val="0"/>
        <w:autoSpaceDN w:val="0"/>
        <w:adjustRightInd w:val="0"/>
        <w:spacing w:after="0" w:line="240" w:lineRule="auto"/>
        <w:rPr>
          <w:rFonts w:ascii="Morpheus" w:hAnsi="Morpheus" w:cs="Morpheus"/>
          <w:b/>
          <w:sz w:val="20"/>
          <w:szCs w:val="18"/>
        </w:rPr>
      </w:pPr>
      <w:r w:rsidRPr="00B62270">
        <w:rPr>
          <w:rFonts w:ascii="Morpheus" w:hAnsi="Morpheus" w:cs="Morpheus"/>
          <w:b/>
          <w:sz w:val="20"/>
          <w:szCs w:val="18"/>
        </w:rPr>
        <w:t>RANGE &amp; DIFFICULTY TO HIT</w:t>
      </w:r>
    </w:p>
    <w:tbl>
      <w:tblPr>
        <w:tblStyle w:val="TableGrid"/>
        <w:tblW w:w="0" w:type="auto"/>
        <w:tblInd w:w="-5" w:type="dxa"/>
        <w:tblLook w:val="04A0" w:firstRow="1" w:lastRow="0" w:firstColumn="1" w:lastColumn="0" w:noHBand="0" w:noVBand="1"/>
      </w:tblPr>
      <w:tblGrid>
        <w:gridCol w:w="3969"/>
        <w:gridCol w:w="1843"/>
      </w:tblGrid>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Range</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Difficulty</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Point blank (4yds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10</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Close (10yds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14</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Medium (50yds or less)</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18</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Long (out to listed range of weapon)</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22</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Extreme (beyond listed range)</w:t>
            </w:r>
          </w:p>
        </w:tc>
        <w:tc>
          <w:tcPr>
            <w:tcW w:w="1843" w:type="dxa"/>
          </w:tcPr>
          <w:p w:rsidR="00B62270" w:rsidRDefault="00B62270" w:rsidP="00882D89">
            <w:pPr>
              <w:autoSpaceDE w:val="0"/>
              <w:autoSpaceDN w:val="0"/>
              <w:adjustRightInd w:val="0"/>
              <w:rPr>
                <w:rFonts w:ascii="Morpheus" w:hAnsi="Morpheus" w:cs="Morpheus"/>
                <w:b/>
                <w:sz w:val="20"/>
                <w:szCs w:val="18"/>
              </w:rPr>
            </w:pPr>
            <w:r>
              <w:rPr>
                <w:rFonts w:ascii="Morpheus" w:hAnsi="Morpheus" w:cs="Morpheus"/>
                <w:b/>
                <w:sz w:val="20"/>
                <w:szCs w:val="18"/>
              </w:rPr>
              <w:t>26</w:t>
            </w:r>
          </w:p>
        </w:tc>
      </w:tr>
      <w:tr w:rsidR="00B62270" w:rsidTr="00B62270">
        <w:tc>
          <w:tcPr>
            <w:tcW w:w="3969" w:type="dxa"/>
          </w:tcPr>
          <w:p w:rsidR="00B62270" w:rsidRDefault="00B62270" w:rsidP="00882D89">
            <w:pPr>
              <w:autoSpaceDE w:val="0"/>
              <w:autoSpaceDN w:val="0"/>
              <w:adjustRightInd w:val="0"/>
              <w:rPr>
                <w:rFonts w:ascii="Morpheus" w:hAnsi="Morpheus" w:cs="Morpheus"/>
                <w:b/>
                <w:sz w:val="20"/>
                <w:szCs w:val="18"/>
              </w:rPr>
            </w:pPr>
            <w:r w:rsidRPr="00B62270">
              <w:rPr>
                <w:rFonts w:ascii="Morpheus" w:hAnsi="Morpheus" w:cs="Morpheus"/>
                <w:b/>
                <w:sz w:val="20"/>
                <w:szCs w:val="18"/>
              </w:rPr>
              <w:t>+ 2 per + 100yds</w:t>
            </w:r>
          </w:p>
        </w:tc>
        <w:tc>
          <w:tcPr>
            <w:tcW w:w="1843" w:type="dxa"/>
          </w:tcPr>
          <w:p w:rsidR="00B62270" w:rsidRDefault="00B62270" w:rsidP="00882D89">
            <w:pPr>
              <w:autoSpaceDE w:val="0"/>
              <w:autoSpaceDN w:val="0"/>
              <w:adjustRightInd w:val="0"/>
              <w:rPr>
                <w:rFonts w:ascii="Morpheus" w:hAnsi="Morpheus" w:cs="Morpheus"/>
                <w:b/>
                <w:sz w:val="20"/>
                <w:szCs w:val="18"/>
              </w:rPr>
            </w:pPr>
          </w:p>
        </w:tc>
      </w:tr>
    </w:tbl>
    <w:p w:rsidR="00B62270" w:rsidRPr="00B62270" w:rsidRDefault="00B62270" w:rsidP="00882D89">
      <w:pPr>
        <w:autoSpaceDE w:val="0"/>
        <w:autoSpaceDN w:val="0"/>
        <w:adjustRightInd w:val="0"/>
        <w:spacing w:after="0" w:line="240" w:lineRule="auto"/>
        <w:rPr>
          <w:rFonts w:ascii="Morpheus" w:hAnsi="Morpheus" w:cs="Morpheus"/>
          <w:b/>
          <w:sz w:val="20"/>
          <w:szCs w:val="18"/>
        </w:rPr>
      </w:pPr>
    </w:p>
    <w:p w:rsidR="00882D89" w:rsidRDefault="00882D89" w:rsidP="00882D89">
      <w:pPr>
        <w:autoSpaceDE w:val="0"/>
        <w:autoSpaceDN w:val="0"/>
        <w:adjustRightInd w:val="0"/>
        <w:spacing w:after="0" w:line="240" w:lineRule="auto"/>
        <w:rPr>
          <w:rFonts w:ascii="TimesNewRomanPSMT" w:hAnsi="TimesNewRomanPSMT" w:cs="TimesNewRomanPSMT"/>
          <w:sz w:val="18"/>
          <w:szCs w:val="18"/>
        </w:rPr>
      </w:pPr>
    </w:p>
    <w:p w:rsidR="00882D89" w:rsidRPr="00B62270" w:rsidRDefault="00882D89" w:rsidP="00882D89">
      <w:pPr>
        <w:autoSpaceDE w:val="0"/>
        <w:autoSpaceDN w:val="0"/>
        <w:adjustRightInd w:val="0"/>
        <w:spacing w:after="0" w:line="240" w:lineRule="auto"/>
        <w:rPr>
          <w:rFonts w:ascii="TimesNewRomanPSMT" w:hAnsi="TimesNewRomanPSMT" w:cs="TimesNewRomanPSMT"/>
          <w:b/>
          <w:sz w:val="18"/>
          <w:szCs w:val="18"/>
        </w:rPr>
      </w:pPr>
      <w:r w:rsidRPr="00B62270">
        <w:rPr>
          <w:rFonts w:ascii="TimesNewRomanPSMT" w:hAnsi="TimesNewRomanPSMT" w:cs="TimesNewRomanPSMT"/>
          <w:b/>
          <w:sz w:val="18"/>
          <w:szCs w:val="18"/>
        </w:rPr>
        <w:t>(It is suggested that for ease of con play that all rates of fire be limited to 1 or 2)</w:t>
      </w:r>
    </w:p>
    <w:p w:rsidR="008C2F21" w:rsidRPr="00B62270" w:rsidRDefault="008C2F21" w:rsidP="00882D89">
      <w:pPr>
        <w:autoSpaceDE w:val="0"/>
        <w:autoSpaceDN w:val="0"/>
        <w:adjustRightInd w:val="0"/>
        <w:spacing w:after="0" w:line="240" w:lineRule="auto"/>
        <w:rPr>
          <w:rFonts w:ascii="TimesNewRomanPSMT" w:hAnsi="TimesNewRomanPSMT" w:cs="TimesNewRomanPSMT"/>
          <w:b/>
          <w:sz w:val="18"/>
          <w:szCs w:val="18"/>
        </w:rPr>
      </w:pPr>
    </w:p>
    <w:p w:rsidR="00BE1B81" w:rsidRDefault="00BE1B81" w:rsidP="008C2F21">
      <w:pPr>
        <w:autoSpaceDE w:val="0"/>
        <w:autoSpaceDN w:val="0"/>
        <w:adjustRightInd w:val="0"/>
        <w:spacing w:after="0" w:line="240" w:lineRule="auto"/>
        <w:rPr>
          <w:rFonts w:ascii="TimesNewRomanPSMT" w:hAnsi="TimesNewRomanPSMT" w:cs="TimesNewRomanPSMT"/>
        </w:rPr>
      </w:pPr>
    </w:p>
    <w:p w:rsidR="00BE1B81" w:rsidRPr="00B62270" w:rsidRDefault="00BE1B81" w:rsidP="000E666B">
      <w:pPr>
        <w:pStyle w:val="Heading2"/>
      </w:pPr>
      <w:bookmarkStart w:id="11" w:name="_Toc400925942"/>
      <w:r w:rsidRPr="00B62270">
        <w:t>Determining damage</w:t>
      </w:r>
      <w:bookmarkEnd w:id="11"/>
    </w:p>
    <w:p w:rsidR="00BE1B81" w:rsidRDefault="00BE1B81" w:rsidP="00BE1B81">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Once you have made a successful attack the next</w:t>
      </w:r>
      <w:r w:rsidR="00B62270">
        <w:rPr>
          <w:rFonts w:ascii="TimesNewRomanPSMT" w:hAnsi="TimesNewRomanPSMT" w:cs="TimesNewRomanPSMT"/>
        </w:rPr>
        <w:t xml:space="preserve"> </w:t>
      </w:r>
      <w:r>
        <w:rPr>
          <w:rFonts w:ascii="TimesNewRomanPSMT" w:hAnsi="TimesNewRomanPSMT" w:cs="TimesNewRomanPSMT"/>
        </w:rPr>
        <w:t>step is to determine the amount of damage your</w:t>
      </w:r>
      <w:r w:rsidR="00B62270">
        <w:rPr>
          <w:rFonts w:ascii="TimesNewRomanPSMT" w:hAnsi="TimesNewRomanPSMT" w:cs="TimesNewRomanPSMT"/>
        </w:rPr>
        <w:t xml:space="preserve"> </w:t>
      </w:r>
      <w:r>
        <w:rPr>
          <w:rFonts w:ascii="TimesNewRomanPSMT" w:hAnsi="TimesNewRomanPSMT" w:cs="TimesNewRomanPSMT"/>
        </w:rPr>
        <w:t>attack has done to your opponent. Damage rolls</w:t>
      </w:r>
      <w:r w:rsidR="00B62270">
        <w:rPr>
          <w:rFonts w:ascii="TimesNewRomanPSMT" w:hAnsi="TimesNewRomanPSMT" w:cs="TimesNewRomanPSMT"/>
        </w:rPr>
        <w:t xml:space="preserve"> </w:t>
      </w:r>
      <w:r>
        <w:rPr>
          <w:rFonts w:ascii="TimesNewRomanPSMT" w:hAnsi="TimesNewRomanPSMT" w:cs="TimesNewRomanPSMT"/>
        </w:rPr>
        <w:t xml:space="preserve">are </w:t>
      </w:r>
      <w:r>
        <w:rPr>
          <w:rFonts w:ascii="TimesNewRomanPS-BoldItalicMT" w:hAnsi="TimesNewRomanPS-BoldItalicMT" w:cs="TimesNewRomanPS-BoldItalicMT"/>
          <w:b/>
          <w:bCs/>
          <w:i/>
          <w:iCs/>
        </w:rPr>
        <w:t>effect rolls</w:t>
      </w:r>
      <w:r>
        <w:rPr>
          <w:rFonts w:ascii="TimesNewRomanPSMT" w:hAnsi="TimesNewRomanPSMT" w:cs="TimesNewRomanPSMT"/>
        </w:rPr>
        <w:t>, and are dealt with as follows. The</w:t>
      </w:r>
      <w:r w:rsidR="00B62270">
        <w:rPr>
          <w:rFonts w:ascii="TimesNewRomanPSMT" w:hAnsi="TimesNewRomanPSMT" w:cs="TimesNewRomanPSMT"/>
        </w:rPr>
        <w:t xml:space="preserve"> </w:t>
      </w:r>
      <w:r>
        <w:rPr>
          <w:rFonts w:ascii="TimesNewRomanPSMT" w:hAnsi="TimesNewRomanPSMT" w:cs="TimesNewRomanPSMT"/>
        </w:rPr>
        <w:t>weapon used dictates the amount of damage you</w:t>
      </w:r>
      <w:r w:rsidR="00B62270">
        <w:rPr>
          <w:rFonts w:ascii="TimesNewRomanPSMT" w:hAnsi="TimesNewRomanPSMT" w:cs="TimesNewRomanPSMT"/>
        </w:rPr>
        <w:t xml:space="preserve"> </w:t>
      </w:r>
      <w:r>
        <w:rPr>
          <w:rFonts w:ascii="TimesNewRomanPSMT" w:hAnsi="TimesNewRomanPSMT" w:cs="TimesNewRomanPSMT"/>
        </w:rPr>
        <w:t xml:space="preserve">will do. Few people died from </w:t>
      </w:r>
      <w:r>
        <w:rPr>
          <w:rFonts w:ascii="TimesNewRomanPSMT" w:hAnsi="TimesNewRomanPSMT" w:cs="TimesNewRomanPSMT"/>
        </w:rPr>
        <w:lastRenderedPageBreak/>
        <w:t>gunshots in this</w:t>
      </w:r>
      <w:r w:rsidR="00B62270">
        <w:rPr>
          <w:rFonts w:ascii="TimesNewRomanPSMT" w:hAnsi="TimesNewRomanPSMT" w:cs="TimesNewRomanPSMT"/>
        </w:rPr>
        <w:t xml:space="preserve"> </w:t>
      </w:r>
      <w:r>
        <w:rPr>
          <w:rFonts w:ascii="TimesNewRomanPSMT" w:hAnsi="TimesNewRomanPSMT" w:cs="TimesNewRomanPSMT"/>
        </w:rPr>
        <w:t>era, most died from infections in the wound days</w:t>
      </w:r>
      <w:r w:rsidR="00B62270">
        <w:rPr>
          <w:rFonts w:ascii="TimesNewRomanPSMT" w:hAnsi="TimesNewRomanPSMT" w:cs="TimesNewRomanPSMT"/>
        </w:rPr>
        <w:t xml:space="preserve"> </w:t>
      </w:r>
      <w:r>
        <w:rPr>
          <w:rFonts w:ascii="TimesNewRomanPSMT" w:hAnsi="TimesNewRomanPSMT" w:cs="TimesNewRomanPSMT"/>
        </w:rPr>
        <w:t>or weeks later.</w:t>
      </w:r>
      <w:r w:rsidR="00B62270">
        <w:rPr>
          <w:rFonts w:ascii="TimesNewRomanPSMT" w:hAnsi="TimesNewRomanPSMT" w:cs="TimesNewRomanPSMT"/>
        </w:rPr>
        <w:t xml:space="preserve"> </w:t>
      </w:r>
      <w:r>
        <w:rPr>
          <w:rFonts w:ascii="TimesNewRomanPSMT" w:hAnsi="TimesNewRomanPSMT" w:cs="TimesNewRomanPSMT"/>
        </w:rPr>
        <w:t>Once you have determined the amount of</w:t>
      </w:r>
      <w:r w:rsidR="00B62270">
        <w:rPr>
          <w:rFonts w:ascii="TimesNewRomanPSMT" w:hAnsi="TimesNewRomanPSMT" w:cs="TimesNewRomanPSMT"/>
        </w:rPr>
        <w:t xml:space="preserve"> </w:t>
      </w:r>
      <w:r>
        <w:rPr>
          <w:rFonts w:ascii="TimesNewRomanPSMT" w:hAnsi="TimesNewRomanPSMT" w:cs="TimesNewRomanPSMT"/>
        </w:rPr>
        <w:t>damage dice to be rolled, roll them and add</w:t>
      </w:r>
      <w:r w:rsidR="00B62270">
        <w:rPr>
          <w:rFonts w:ascii="TimesNewRomanPSMT" w:hAnsi="TimesNewRomanPSMT" w:cs="TimesNewRomanPSMT"/>
        </w:rPr>
        <w:t xml:space="preserve"> </w:t>
      </w:r>
      <w:r>
        <w:rPr>
          <w:rFonts w:ascii="TimesNewRomanPSMT" w:hAnsi="TimesNewRomanPSMT" w:cs="TimesNewRomanPSMT"/>
        </w:rPr>
        <w:t xml:space="preserve">the results together, this is your </w:t>
      </w:r>
      <w:r>
        <w:rPr>
          <w:rFonts w:ascii="TimesNewRomanPS-BoldItalicMT" w:hAnsi="TimesNewRomanPS-BoldItalicMT" w:cs="TimesNewRomanPS-BoldItalicMT"/>
          <w:b/>
          <w:bCs/>
          <w:i/>
          <w:iCs/>
        </w:rPr>
        <w:t>damage</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total.</w:t>
      </w:r>
      <w:r w:rsidR="00B62270">
        <w:rPr>
          <w:rFonts w:ascii="TimesNewRomanPS-BoldItalicMT" w:hAnsi="TimesNewRomanPS-BoldItalicMT" w:cs="TimesNewRomanPS-BoldItalicMT"/>
          <w:b/>
          <w:bCs/>
          <w:i/>
          <w:iCs/>
        </w:rPr>
        <w:t xml:space="preserve"> </w:t>
      </w:r>
      <w:r>
        <w:rPr>
          <w:rFonts w:ascii="TimesNewRomanPSMT" w:hAnsi="TimesNewRomanPSMT" w:cs="TimesNewRomanPSMT"/>
        </w:rPr>
        <w:t>Every character or creature in Victoriana</w:t>
      </w:r>
      <w:r w:rsidR="00B62270">
        <w:rPr>
          <w:rFonts w:ascii="TimesNewRomanPSMT" w:hAnsi="TimesNewRomanPSMT" w:cs="TimesNewRomanPSMT"/>
        </w:rPr>
        <w:t xml:space="preserve"> </w:t>
      </w:r>
      <w:r>
        <w:rPr>
          <w:rFonts w:ascii="TimesNewRomanPSMT" w:hAnsi="TimesNewRomanPSMT" w:cs="TimesNewRomanPSMT"/>
        </w:rPr>
        <w:t xml:space="preserve">has a </w:t>
      </w:r>
      <w:r>
        <w:rPr>
          <w:rFonts w:ascii="TimesNewRomanPS-BoldItalicMT" w:hAnsi="TimesNewRomanPS-BoldItalicMT" w:cs="TimesNewRomanPS-BoldItalicMT"/>
          <w:b/>
          <w:bCs/>
          <w:i/>
          <w:iCs/>
        </w:rPr>
        <w:t xml:space="preserve">fortitude </w:t>
      </w:r>
      <w:r>
        <w:rPr>
          <w:rFonts w:ascii="TimesNewRomanPSMT" w:hAnsi="TimesNewRomanPSMT" w:cs="TimesNewRomanPSMT"/>
        </w:rPr>
        <w:t>characteristic, some will</w:t>
      </w:r>
      <w:r w:rsidR="00B62270">
        <w:rPr>
          <w:rFonts w:ascii="TimesNewRomanPSMT" w:hAnsi="TimesNewRomanPSMT" w:cs="TimesNewRomanPSMT"/>
        </w:rPr>
        <w:t xml:space="preserve"> </w:t>
      </w:r>
      <w:r>
        <w:rPr>
          <w:rFonts w:ascii="TimesNewRomanPSMT" w:hAnsi="TimesNewRomanPSMT" w:cs="TimesNewRomanPSMT"/>
        </w:rPr>
        <w:t xml:space="preserve">also possess </w:t>
      </w:r>
      <w:proofErr w:type="spellStart"/>
      <w:r>
        <w:rPr>
          <w:rFonts w:ascii="TimesNewRomanPSMT" w:hAnsi="TimesNewRomanPSMT" w:cs="TimesNewRomanPSMT"/>
        </w:rPr>
        <w:t>armour</w:t>
      </w:r>
      <w:proofErr w:type="spellEnd"/>
      <w:r>
        <w:rPr>
          <w:rFonts w:ascii="TimesNewRomanPSMT" w:hAnsi="TimesNewRomanPSMT" w:cs="TimesNewRomanPSMT"/>
        </w:rPr>
        <w:t>, whether worn or as</w:t>
      </w:r>
      <w:r w:rsidR="00B62270">
        <w:rPr>
          <w:rFonts w:ascii="TimesNewRomanPSMT" w:hAnsi="TimesNewRomanPSMT" w:cs="TimesNewRomanPSMT"/>
        </w:rPr>
        <w:t xml:space="preserve"> </w:t>
      </w:r>
      <w:r>
        <w:rPr>
          <w:rFonts w:ascii="TimesNewRomanPSMT" w:hAnsi="TimesNewRomanPSMT" w:cs="TimesNewRomanPSMT"/>
        </w:rPr>
        <w:t xml:space="preserve">a natural feature. The defender </w:t>
      </w:r>
      <w:r>
        <w:rPr>
          <w:rFonts w:ascii="TimesNewRomanPS-BoldItalicMT" w:hAnsi="TimesNewRomanPS-BoldItalicMT" w:cs="TimesNewRomanPS-BoldItalicMT"/>
          <w:b/>
          <w:bCs/>
          <w:i/>
          <w:iCs/>
        </w:rPr>
        <w:t>subtracts</w:t>
      </w:r>
    </w:p>
    <w:p w:rsidR="00BE1B81" w:rsidRDefault="00BE1B81" w:rsidP="00BE1B81">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both his </w:t>
      </w:r>
      <w:r>
        <w:rPr>
          <w:rFonts w:ascii="TimesNewRomanPS-BoldItalicMT" w:hAnsi="TimesNewRomanPS-BoldItalicMT" w:cs="TimesNewRomanPS-BoldItalicMT"/>
          <w:b/>
          <w:bCs/>
          <w:i/>
          <w:iCs/>
        </w:rPr>
        <w:t xml:space="preserve">fortitude </w:t>
      </w:r>
      <w:r>
        <w:rPr>
          <w:rFonts w:ascii="TimesNewRomanPSMT" w:hAnsi="TimesNewRomanPSMT" w:cs="TimesNewRomanPSMT"/>
        </w:rPr>
        <w:t>rating, and the rating of</w:t>
      </w:r>
      <w:r w:rsidR="00B62270">
        <w:rPr>
          <w:rFonts w:ascii="TimesNewRomanPSMT" w:hAnsi="TimesNewRomanPSMT" w:cs="TimesNewRomanPSMT"/>
        </w:rPr>
        <w:t xml:space="preserve"> </w:t>
      </w:r>
      <w:r>
        <w:rPr>
          <w:rFonts w:ascii="TimesNewRomanPSMT" w:hAnsi="TimesNewRomanPSMT" w:cs="TimesNewRomanPSMT"/>
        </w:rPr>
        <w:t xml:space="preserve">any </w:t>
      </w:r>
      <w:proofErr w:type="spellStart"/>
      <w:r>
        <w:rPr>
          <w:rFonts w:ascii="TimesNewRomanPS-BoldItalicMT" w:hAnsi="TimesNewRomanPS-BoldItalicMT" w:cs="TimesNewRomanPS-BoldItalicMT"/>
          <w:b/>
          <w:bCs/>
          <w:i/>
          <w:iCs/>
        </w:rPr>
        <w:t>armour</w:t>
      </w:r>
      <w:proofErr w:type="spellEnd"/>
      <w:r>
        <w:rPr>
          <w:rFonts w:ascii="TimesNewRomanPS-BoldItalicMT" w:hAnsi="TimesNewRomanPS-BoldItalicMT" w:cs="TimesNewRomanPS-BoldItalicMT"/>
          <w:b/>
          <w:bCs/>
          <w:i/>
          <w:iCs/>
        </w:rPr>
        <w:t xml:space="preserve"> </w:t>
      </w:r>
      <w:r>
        <w:rPr>
          <w:rFonts w:ascii="TimesNewRomanPSMT" w:hAnsi="TimesNewRomanPSMT" w:cs="TimesNewRomanPSMT"/>
        </w:rPr>
        <w:t>he is wearing from the damage</w:t>
      </w:r>
    </w:p>
    <w:p w:rsidR="00BE1B81" w:rsidRDefault="00BE1B81"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total, the rest is applied to his </w:t>
      </w:r>
      <w:r>
        <w:rPr>
          <w:rFonts w:ascii="TimesNewRomanPS-BoldItalicMT" w:hAnsi="TimesNewRomanPS-BoldItalicMT" w:cs="TimesNewRomanPS-BoldItalicMT"/>
          <w:b/>
          <w:bCs/>
          <w:i/>
          <w:iCs/>
        </w:rPr>
        <w:t>health</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scores</w:t>
      </w:r>
      <w:r>
        <w:rPr>
          <w:rFonts w:ascii="TimesNewRomanPSMT" w:hAnsi="TimesNewRomanPSMT" w:cs="TimesNewRomanPSMT"/>
        </w:rPr>
        <w:t xml:space="preserve">. </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2" w:name="_Toc400925943"/>
      <w:r w:rsidRPr="00B62270">
        <w:rPr>
          <w:sz w:val="28"/>
          <w:szCs w:val="28"/>
        </w:rPr>
        <w:t>A</w:t>
      </w:r>
      <w:r w:rsidRPr="00B62270">
        <w:t>LL OUT DODGE</w:t>
      </w:r>
      <w:bookmarkEnd w:id="12"/>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Use this action to make yourself harder to hit.</w:t>
      </w:r>
      <w:r w:rsidR="00B62270">
        <w:rPr>
          <w:rFonts w:ascii="TimesNewRomanPSMT" w:hAnsi="TimesNewRomanPSMT" w:cs="TimesNewRomanPSMT"/>
        </w:rPr>
        <w:t xml:space="preserve"> </w:t>
      </w:r>
      <w:r>
        <w:rPr>
          <w:rFonts w:ascii="TimesNewRomanPSMT" w:hAnsi="TimesNewRomanPSMT" w:cs="TimesNewRomanPSMT"/>
        </w:rPr>
        <w:t xml:space="preserve">As your first action you declare an </w:t>
      </w:r>
      <w:proofErr w:type="spellStart"/>
      <w:r>
        <w:rPr>
          <w:rFonts w:ascii="TimesNewRomanPS-BoldItalicMT" w:hAnsi="TimesNewRomanPS-BoldItalicMT" w:cs="TimesNewRomanPS-BoldItalicMT"/>
          <w:b/>
          <w:bCs/>
          <w:i/>
          <w:iCs/>
        </w:rPr>
        <w:t>all out</w:t>
      </w:r>
      <w:proofErr w:type="spellEnd"/>
      <w:r>
        <w:rPr>
          <w:rFonts w:ascii="TimesNewRomanPS-BoldItalicMT" w:hAnsi="TimesNewRomanPS-BoldItalicMT" w:cs="TimesNewRomanPS-BoldItalicMT"/>
          <w:b/>
          <w:bCs/>
          <w:i/>
          <w:iCs/>
        </w:rPr>
        <w:t xml:space="preserve"> dodge</w:t>
      </w:r>
      <w:r>
        <w:rPr>
          <w:rFonts w:ascii="TimesNewRomanPSMT" w:hAnsi="TimesNewRomanPSMT" w:cs="TimesNewRomanPSMT"/>
        </w:rPr>
        <w:t>,</w:t>
      </w:r>
    </w:p>
    <w:p w:rsidR="00B62270"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in your initiative order for the first action you</w:t>
      </w:r>
      <w:r w:rsidR="00B62270">
        <w:rPr>
          <w:rFonts w:ascii="TimesNewRomanPSMT" w:hAnsi="TimesNewRomanPSMT" w:cs="TimesNewRomanPSMT"/>
        </w:rPr>
        <w:t xml:space="preserve"> </w:t>
      </w:r>
      <w:r>
        <w:rPr>
          <w:rFonts w:ascii="TimesNewRomanPSMT" w:hAnsi="TimesNewRomanPSMT" w:cs="TimesNewRomanPSMT"/>
        </w:rPr>
        <w:t xml:space="preserve">make a </w:t>
      </w:r>
      <w:r>
        <w:rPr>
          <w:rFonts w:ascii="TimesNewRomanPS-BoldItalicMT" w:hAnsi="TimesNewRomanPS-BoldItalicMT" w:cs="TimesNewRomanPS-BoldItalicMT"/>
          <w:b/>
          <w:bCs/>
          <w:i/>
          <w:iCs/>
        </w:rPr>
        <w:t xml:space="preserve">complementary </w:t>
      </w:r>
      <w:r>
        <w:rPr>
          <w:rFonts w:ascii="TimesNewRomanPSMT" w:hAnsi="TimesNewRomanPSMT" w:cs="TimesNewRomanPSMT"/>
        </w:rPr>
        <w:t xml:space="preserve">roll on </w:t>
      </w:r>
      <w:r>
        <w:rPr>
          <w:rFonts w:ascii="TimesNewRomanPS-BoldItalicMT" w:hAnsi="TimesNewRomanPS-BoldItalicMT" w:cs="TimesNewRomanPS-BoldItalicMT"/>
          <w:b/>
          <w:bCs/>
          <w:i/>
          <w:iCs/>
        </w:rPr>
        <w:t>dexterity + dodge!</w:t>
      </w:r>
      <w:r w:rsidR="00B62270">
        <w:rPr>
          <w:rFonts w:ascii="TimesNewRomanPS-BoldItalicMT" w:hAnsi="TimesNewRomanPS-BoldItalicMT" w:cs="TimesNewRomanPS-BoldItalicMT"/>
          <w:b/>
          <w:bCs/>
          <w:i/>
          <w:iCs/>
        </w:rPr>
        <w:t xml:space="preserve"> </w:t>
      </w:r>
      <w:r>
        <w:rPr>
          <w:rFonts w:ascii="TimesNewRomanPSMT" w:hAnsi="TimesNewRomanPSMT" w:cs="TimesNewRomanPSMT"/>
        </w:rPr>
        <w:t>With a difficulty of 14. The result of this complementary</w:t>
      </w:r>
      <w:r w:rsidR="00B62270">
        <w:rPr>
          <w:rFonts w:ascii="TimesNewRomanPSMT" w:hAnsi="TimesNewRomanPSMT" w:cs="TimesNewRomanPSMT"/>
        </w:rPr>
        <w:t xml:space="preserve"> </w:t>
      </w:r>
      <w:r>
        <w:rPr>
          <w:rFonts w:ascii="TimesNewRomanPSMT" w:hAnsi="TimesNewRomanPSMT" w:cs="TimesNewRomanPSMT"/>
        </w:rPr>
        <w:t>roll is added to each of your automatic</w:t>
      </w:r>
      <w:r w:rsidR="00B62270">
        <w:rPr>
          <w:rFonts w:ascii="TimesNewRomanPSMT" w:hAnsi="TimesNewRomanPSMT" w:cs="TimesNewRomanPSMT"/>
        </w:rPr>
        <w:t xml:space="preserve"> </w:t>
      </w:r>
      <w:proofErr w:type="spellStart"/>
      <w:r>
        <w:rPr>
          <w:rFonts w:ascii="TimesNewRomanPSMT" w:hAnsi="TimesNewRomanPSMT" w:cs="TimesNewRomanPSMT"/>
        </w:rPr>
        <w:t>defence</w:t>
      </w:r>
      <w:proofErr w:type="spellEnd"/>
      <w:r>
        <w:rPr>
          <w:rFonts w:ascii="TimesNewRomanPSMT" w:hAnsi="TimesNewRomanPSMT" w:cs="TimesNewRomanPSMT"/>
        </w:rPr>
        <w:t xml:space="preserve"> rolls for that round. See </w:t>
      </w:r>
      <w:r>
        <w:rPr>
          <w:rFonts w:ascii="TimesNewRomanPS-BoldItalicMT" w:hAnsi="TimesNewRomanPS-BoldItalicMT" w:cs="TimesNewRomanPS-BoldItalicMT"/>
          <w:b/>
          <w:bCs/>
          <w:i/>
          <w:iCs/>
        </w:rPr>
        <w:t>complementary</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skills </w:t>
      </w:r>
      <w:r>
        <w:rPr>
          <w:rFonts w:ascii="TimesNewRomanPSMT" w:hAnsi="TimesNewRomanPSMT" w:cs="TimesNewRomanPSMT"/>
        </w:rPr>
        <w:t>in the skills section for more information.</w:t>
      </w:r>
      <w:r w:rsidR="00B62270">
        <w:rPr>
          <w:rFonts w:ascii="TimesNewRomanPSMT" w:hAnsi="TimesNewRomanPSMT" w:cs="TimesNewRomanPSMT"/>
        </w:rPr>
        <w:t xml:space="preserve"> </w:t>
      </w:r>
    </w:p>
    <w:p w:rsidR="00B62270" w:rsidRDefault="00B62270"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3" w:name="_Toc400925944"/>
      <w:r w:rsidRPr="00B62270">
        <w:t>Taking cover</w:t>
      </w:r>
      <w:bookmarkEnd w:id="13"/>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you don’t want to waste an action racing</w:t>
      </w:r>
      <w:r w:rsidR="00B62270">
        <w:rPr>
          <w:rFonts w:ascii="TimesNewRomanPSMT" w:hAnsi="TimesNewRomanPSMT" w:cs="TimesNewRomanPSMT"/>
        </w:rPr>
        <w:t xml:space="preserve"> </w:t>
      </w:r>
      <w:r>
        <w:rPr>
          <w:rFonts w:ascii="TimesNewRomanPSMT" w:hAnsi="TimesNewRomanPSMT" w:cs="TimesNewRomanPSMT"/>
        </w:rPr>
        <w:t xml:space="preserve">around to facilitate an </w:t>
      </w:r>
      <w:proofErr w:type="spellStart"/>
      <w:r>
        <w:rPr>
          <w:rFonts w:ascii="TimesNewRomanPSMT" w:hAnsi="TimesNewRomanPSMT" w:cs="TimesNewRomanPSMT"/>
        </w:rPr>
        <w:t>all out</w:t>
      </w:r>
      <w:proofErr w:type="spellEnd"/>
      <w:r>
        <w:rPr>
          <w:rFonts w:ascii="TimesNewRomanPSMT" w:hAnsi="TimesNewRomanPSMT" w:cs="TimesNewRomanPSMT"/>
        </w:rPr>
        <w:t xml:space="preserve"> dodge, you can try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to take cover. By using the environment around</w:t>
      </w:r>
      <w:r w:rsidR="00B62270">
        <w:rPr>
          <w:rFonts w:ascii="TimesNewRomanPSMT" w:hAnsi="TimesNewRomanPSMT" w:cs="TimesNewRomanPSMT"/>
        </w:rPr>
        <w:t xml:space="preserve"> </w:t>
      </w:r>
      <w:r>
        <w:rPr>
          <w:rFonts w:ascii="TimesNewRomanPSMT" w:hAnsi="TimesNewRomanPSMT" w:cs="TimesNewRomanPSMT"/>
        </w:rPr>
        <w:t>you such as trees, walls, and even furniture, you</w:t>
      </w:r>
      <w:r w:rsidR="00B62270">
        <w:rPr>
          <w:rFonts w:ascii="TimesNewRomanPSMT" w:hAnsi="TimesNewRomanPSMT" w:cs="TimesNewRomanPSMT"/>
        </w:rPr>
        <w:t xml:space="preserve"> </w:t>
      </w:r>
      <w:r>
        <w:rPr>
          <w:rFonts w:ascii="TimesNewRomanPSMT" w:hAnsi="TimesNewRomanPSMT" w:cs="TimesNewRomanPSMT"/>
        </w:rPr>
        <w:t>can reduce your opponent’s chances of hitting</w:t>
      </w:r>
      <w:r w:rsidR="00B62270">
        <w:rPr>
          <w:rFonts w:ascii="TimesNewRomanPSMT" w:hAnsi="TimesNewRomanPSMT" w:cs="TimesNewRomanPSMT"/>
        </w:rPr>
        <w:t xml:space="preserve"> </w:t>
      </w:r>
      <w:r>
        <w:rPr>
          <w:rFonts w:ascii="TimesNewRomanPSMT" w:hAnsi="TimesNewRomanPSMT" w:cs="TimesNewRomanPSMT"/>
        </w:rPr>
        <w:t xml:space="preserve">you in ranged combat, see the </w:t>
      </w:r>
      <w:r>
        <w:rPr>
          <w:rFonts w:ascii="TimesNewRomanPS-BoldItalicMT" w:hAnsi="TimesNewRomanPS-BoldItalicMT" w:cs="TimesNewRomanPS-BoldItalicMT"/>
          <w:b/>
          <w:bCs/>
          <w:i/>
          <w:iCs/>
        </w:rPr>
        <w:t xml:space="preserve">modifiers </w:t>
      </w:r>
      <w:r>
        <w:rPr>
          <w:rFonts w:ascii="TimesNewRomanPSMT" w:hAnsi="TimesNewRomanPSMT" w:cs="TimesNewRomanPSMT"/>
        </w:rPr>
        <w:t>section</w:t>
      </w:r>
      <w:r w:rsidR="00B62270">
        <w:rPr>
          <w:rFonts w:ascii="TimesNewRomanPSMT" w:hAnsi="TimesNewRomanPSMT" w:cs="TimesNewRomanPSMT"/>
        </w:rPr>
        <w:t xml:space="preserve"> </w:t>
      </w:r>
      <w:r>
        <w:rPr>
          <w:rFonts w:ascii="TimesNewRomanPSMT" w:hAnsi="TimesNewRomanPSMT" w:cs="TimesNewRomanPSMT"/>
        </w:rPr>
        <w:t>for examples. You cannot take cover from</w:t>
      </w:r>
      <w:r w:rsidR="00B62270">
        <w:rPr>
          <w:rFonts w:ascii="TimesNewRomanPSMT" w:hAnsi="TimesNewRomanPSMT" w:cs="TimesNewRomanPSMT"/>
        </w:rPr>
        <w:t xml:space="preserve"> </w:t>
      </w:r>
      <w:r>
        <w:rPr>
          <w:rFonts w:ascii="TimesNewRomanPSMT" w:hAnsi="TimesNewRomanPSMT" w:cs="TimesNewRomanPSMT"/>
        </w:rPr>
        <w:t>the environment in melee combat; you and your</w:t>
      </w:r>
      <w:r w:rsidR="00B62270">
        <w:rPr>
          <w:rFonts w:ascii="TimesNewRomanPSMT" w:hAnsi="TimesNewRomanPSMT" w:cs="TimesNewRomanPSMT"/>
        </w:rPr>
        <w:t xml:space="preserve"> </w:t>
      </w:r>
      <w:r>
        <w:rPr>
          <w:rFonts w:ascii="TimesNewRomanPSMT" w:hAnsi="TimesNewRomanPSMT" w:cs="TimesNewRomanPSMT"/>
        </w:rPr>
        <w:t xml:space="preserve">opponent are too closely engaged to be able to </w:t>
      </w:r>
      <w:proofErr w:type="gramStart"/>
      <w:r>
        <w:rPr>
          <w:rFonts w:ascii="TimesNewRomanPSMT" w:hAnsi="TimesNewRomanPSMT" w:cs="TimesNewRomanPSMT"/>
        </w:rPr>
        <w:t>do</w:t>
      </w:r>
      <w:r w:rsidR="00B62270">
        <w:rPr>
          <w:rFonts w:ascii="TimesNewRomanPSMT" w:hAnsi="TimesNewRomanPSMT" w:cs="TimesNewRomanPSMT"/>
        </w:rPr>
        <w:t xml:space="preserve">  </w:t>
      </w:r>
      <w:r>
        <w:rPr>
          <w:rFonts w:ascii="TimesNewRomanPSMT" w:hAnsi="TimesNewRomanPSMT" w:cs="TimesNewRomanPSMT"/>
        </w:rPr>
        <w:t>so</w:t>
      </w:r>
      <w:proofErr w:type="gramEnd"/>
      <w:r>
        <w:rPr>
          <w:rFonts w:ascii="TimesNewRomanPSMT" w:hAnsi="TimesNewRomanPSMT" w:cs="TimesNewRomanPSMT"/>
        </w:rPr>
        <w:t>, but you can use portable items such as furniture</w:t>
      </w:r>
      <w:r w:rsidR="00B62270">
        <w:rPr>
          <w:rFonts w:ascii="TimesNewRomanPSMT" w:hAnsi="TimesNewRomanPSMT" w:cs="TimesNewRomanPSMT"/>
        </w:rPr>
        <w:t xml:space="preserve"> </w:t>
      </w:r>
      <w:r>
        <w:rPr>
          <w:rFonts w:ascii="TimesNewRomanPSMT" w:hAnsi="TimesNewRomanPSMT" w:cs="TimesNewRomanPSMT"/>
        </w:rPr>
        <w:t xml:space="preserve">as </w:t>
      </w:r>
      <w:r w:rsidR="00B62270">
        <w:rPr>
          <w:rFonts w:ascii="TimesNewRomanPSMT" w:hAnsi="TimesNewRomanPSMT" w:cs="TimesNewRomanPSMT"/>
        </w:rPr>
        <w:t xml:space="preserve">improvised shields if your </w:t>
      </w:r>
      <w:proofErr w:type="spellStart"/>
      <w:r w:rsidR="00B62270">
        <w:rPr>
          <w:rFonts w:ascii="TimesNewRomanPSMT" w:hAnsi="TimesNewRomanPSMT" w:cs="TimesNewRomanPSMT"/>
        </w:rPr>
        <w:t>game</w:t>
      </w:r>
      <w:r>
        <w:rPr>
          <w:rFonts w:ascii="TimesNewRomanPSMT" w:hAnsi="TimesNewRomanPSMT" w:cs="TimesNewRomanPSMT"/>
        </w:rPr>
        <w:t>master</w:t>
      </w:r>
      <w:proofErr w:type="spellEnd"/>
      <w:r w:rsidR="00B62270">
        <w:rPr>
          <w:rFonts w:ascii="TimesNewRomanPSMT" w:hAnsi="TimesNewRomanPSMT" w:cs="TimesNewRomanPSMT"/>
        </w:rPr>
        <w:t xml:space="preserve"> </w:t>
      </w:r>
      <w:r>
        <w:rPr>
          <w:rFonts w:ascii="TimesNewRomanPSMT" w:hAnsi="TimesNewRomanPSMT" w:cs="TimesNewRomanPSMT"/>
        </w:rPr>
        <w:t>allows.</w:t>
      </w:r>
    </w:p>
    <w:p w:rsidR="00B62270" w:rsidRDefault="00B62270"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4" w:name="_Toc400925945"/>
      <w:r w:rsidRPr="00B62270">
        <w:t>Diving for cover</w:t>
      </w:r>
      <w:bookmarkEnd w:id="14"/>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This variant of </w:t>
      </w:r>
      <w:r>
        <w:rPr>
          <w:rFonts w:ascii="TimesNewRomanPS-BoldItalicMT" w:hAnsi="TimesNewRomanPS-BoldItalicMT" w:cs="TimesNewRomanPS-BoldItalicMT"/>
          <w:b/>
          <w:bCs/>
          <w:i/>
          <w:iCs/>
        </w:rPr>
        <w:t xml:space="preserve">all out dodge </w:t>
      </w:r>
      <w:r>
        <w:rPr>
          <w:rFonts w:ascii="TimesNewRomanPSMT" w:hAnsi="TimesNewRomanPSMT" w:cs="TimesNewRomanPSMT"/>
        </w:rPr>
        <w:t>can be used to avoid</w:t>
      </w:r>
      <w:r w:rsidR="00B62270">
        <w:rPr>
          <w:rFonts w:ascii="TimesNewRomanPSMT" w:hAnsi="TimesNewRomanPSMT" w:cs="TimesNewRomanPSMT"/>
        </w:rPr>
        <w:t xml:space="preserve"> </w:t>
      </w:r>
      <w:r>
        <w:rPr>
          <w:rFonts w:ascii="TimesNewRomanPSMT" w:hAnsi="TimesNewRomanPSMT" w:cs="TimesNewRomanPSMT"/>
        </w:rPr>
        <w:t>sudden and unexpected area effect attacks such as</w:t>
      </w:r>
      <w:r w:rsidR="00B62270">
        <w:rPr>
          <w:rFonts w:ascii="TimesNewRomanPSMT" w:hAnsi="TimesNewRomanPSMT" w:cs="TimesNewRomanPSMT"/>
        </w:rPr>
        <w:t xml:space="preserve"> </w:t>
      </w:r>
      <w:r>
        <w:rPr>
          <w:rFonts w:ascii="TimesNewRomanPSMT" w:hAnsi="TimesNewRomanPSMT" w:cs="TimesNewRomanPSMT"/>
        </w:rPr>
        <w:t xml:space="preserve">explosions and some spells. You make an </w:t>
      </w:r>
      <w:r>
        <w:rPr>
          <w:rFonts w:ascii="TimesNewRomanPS-BoldItalicMT" w:hAnsi="TimesNewRomanPS-BoldItalicMT" w:cs="TimesNewRomanPS-BoldItalicMT"/>
          <w:b/>
          <w:bCs/>
          <w:i/>
          <w:iCs/>
        </w:rPr>
        <w:t>action</w:t>
      </w:r>
      <w:r w:rsidR="00B62270">
        <w:rPr>
          <w:rFonts w:ascii="TimesNewRomanPS-BoldItalicMT" w:hAnsi="TimesNewRomanPS-BoldItalicMT" w:cs="TimesNewRomanPS-BoldItalicMT"/>
          <w:b/>
          <w:bCs/>
          <w:i/>
          <w:iCs/>
        </w:rPr>
        <w:t xml:space="preserve"> </w:t>
      </w:r>
      <w:r>
        <w:rPr>
          <w:rFonts w:ascii="TimesNewRomanPS-BoldItalicMT" w:hAnsi="TimesNewRomanPS-BoldItalicMT" w:cs="TimesNewRomanPS-BoldItalicMT"/>
          <w:b/>
          <w:bCs/>
          <w:i/>
          <w:iCs/>
        </w:rPr>
        <w:t xml:space="preserve">roll </w:t>
      </w:r>
      <w:r>
        <w:rPr>
          <w:rFonts w:ascii="TimesNewRomanPSMT" w:hAnsi="TimesNewRomanPSMT" w:cs="TimesNewRomanPSMT"/>
        </w:rPr>
        <w:t xml:space="preserve">using </w:t>
      </w:r>
      <w:r>
        <w:rPr>
          <w:rFonts w:ascii="TimesNewRomanPS-BoldItalicMT" w:hAnsi="TimesNewRomanPS-BoldItalicMT" w:cs="TimesNewRomanPS-BoldItalicMT"/>
          <w:b/>
          <w:bCs/>
          <w:i/>
          <w:iCs/>
        </w:rPr>
        <w:t xml:space="preserve">athletics </w:t>
      </w:r>
      <w:r>
        <w:rPr>
          <w:rFonts w:ascii="TimesNewRomanPSMT" w:hAnsi="TimesNewRomanPSMT" w:cs="TimesNewRomanPSMT"/>
        </w:rPr>
        <w:t>against a difficulty based on</w:t>
      </w:r>
      <w:r w:rsidR="00B62270">
        <w:rPr>
          <w:rFonts w:ascii="TimesNewRomanPSMT" w:hAnsi="TimesNewRomanPSMT" w:cs="TimesNewRomanPSMT"/>
        </w:rPr>
        <w:t xml:space="preserve"> </w:t>
      </w:r>
      <w:r>
        <w:rPr>
          <w:rFonts w:ascii="TimesNewRomanPSMT" w:hAnsi="TimesNewRomanPSMT" w:cs="TimesNewRomanPSMT"/>
        </w:rPr>
        <w:t xml:space="preserve">the distance (base of 14 for 1yd </w:t>
      </w:r>
      <w:r>
        <w:rPr>
          <w:rFonts w:ascii="TimesNewRomanPS-BoldItalicMT" w:hAnsi="TimesNewRomanPS-BoldItalicMT" w:cs="TimesNewRomanPS-BoldItalicMT"/>
          <w:b/>
          <w:bCs/>
          <w:i/>
          <w:iCs/>
        </w:rPr>
        <w:t xml:space="preserve">+ </w:t>
      </w:r>
      <w:r>
        <w:rPr>
          <w:rFonts w:ascii="TimesNewRomanPSMT" w:hAnsi="TimesNewRomanPSMT" w:cs="TimesNewRomanPSMT"/>
        </w:rPr>
        <w:t>1 difficulty for</w:t>
      </w:r>
      <w:r w:rsidR="00B62270">
        <w:rPr>
          <w:rFonts w:ascii="TimesNewRomanPSMT" w:hAnsi="TimesNewRomanPSMT" w:cs="TimesNewRomanPSMT"/>
        </w:rPr>
        <w:t xml:space="preserve"> </w:t>
      </w:r>
      <w:r>
        <w:rPr>
          <w:rFonts w:ascii="TimesNewRomanPSMT" w:hAnsi="TimesNewRomanPSMT" w:cs="TimesNewRomanPSMT"/>
        </w:rPr>
        <w:t>every extra 1yd). If the roll is failed, you didn’t</w:t>
      </w:r>
      <w:r w:rsidR="00B62270">
        <w:rPr>
          <w:rFonts w:ascii="TimesNewRomanPSMT" w:hAnsi="TimesNewRomanPSMT" w:cs="TimesNewRomanPSMT"/>
        </w:rPr>
        <w:t xml:space="preserve"> </w:t>
      </w:r>
      <w:r>
        <w:rPr>
          <w:rFonts w:ascii="TimesNewRomanPSMT" w:hAnsi="TimesNewRomanPSMT" w:cs="TimesNewRomanPSMT"/>
        </w:rPr>
        <w:t>dodge fast and/or far enough and were caught by</w:t>
      </w:r>
      <w:r w:rsidR="00B62270">
        <w:rPr>
          <w:rFonts w:ascii="TimesNewRomanPSMT" w:hAnsi="TimesNewRomanPSMT" w:cs="TimesNewRomanPSMT"/>
        </w:rPr>
        <w:t xml:space="preserve"> </w:t>
      </w:r>
      <w:r>
        <w:rPr>
          <w:rFonts w:ascii="TimesNewRomanPSMT" w:hAnsi="TimesNewRomanPSMT" w:cs="TimesNewRomanPSMT"/>
        </w:rPr>
        <w:t>the attack effects. Diving for cover is usually a</w:t>
      </w:r>
      <w:r w:rsidR="00B62270">
        <w:rPr>
          <w:rFonts w:ascii="TimesNewRomanPSMT" w:hAnsi="TimesNewRomanPSMT" w:cs="TimesNewRomanPSMT"/>
        </w:rPr>
        <w:t xml:space="preserve"> </w:t>
      </w:r>
      <w:r>
        <w:rPr>
          <w:rFonts w:ascii="TimesNewRomanPSMT" w:hAnsi="TimesNewRomanPSMT" w:cs="TimesNewRomanPSMT"/>
        </w:rPr>
        <w:t>free action and once performed is the last action</w:t>
      </w:r>
      <w:r w:rsidR="00B62270">
        <w:rPr>
          <w:rFonts w:ascii="TimesNewRomanPSMT" w:hAnsi="TimesNewRomanPSMT" w:cs="TimesNewRomanPSMT"/>
        </w:rPr>
        <w:t xml:space="preserve"> </w:t>
      </w:r>
      <w:r>
        <w:rPr>
          <w:rFonts w:ascii="TimesNewRomanPSMT" w:hAnsi="TimesNewRomanPSMT" w:cs="TimesNewRomanPSMT"/>
        </w:rPr>
        <w:t>of the round for that character as he then picks</w:t>
      </w:r>
      <w:r w:rsidR="00B62270">
        <w:rPr>
          <w:rFonts w:ascii="TimesNewRomanPSMT" w:hAnsi="TimesNewRomanPSMT" w:cs="TimesNewRomanPSMT"/>
        </w:rPr>
        <w:t xml:space="preserve"> </w:t>
      </w:r>
      <w:r>
        <w:rPr>
          <w:rFonts w:ascii="TimesNewRomanPSMT" w:hAnsi="TimesNewRomanPSMT" w:cs="TimesNewRomanPSMT"/>
        </w:rPr>
        <w:t xml:space="preserve">himself up from the debris. </w:t>
      </w:r>
      <w:proofErr w:type="gramStart"/>
      <w:r>
        <w:rPr>
          <w:rFonts w:ascii="TimesNewRomanPSMT" w:hAnsi="TimesNewRomanPSMT" w:cs="TimesNewRomanPSMT"/>
        </w:rPr>
        <w:t>However</w:t>
      </w:r>
      <w:proofErr w:type="gramEnd"/>
      <w:r>
        <w:rPr>
          <w:rFonts w:ascii="TimesNewRomanPSMT" w:hAnsi="TimesNewRomanPSMT" w:cs="TimesNewRomanPSMT"/>
        </w:rPr>
        <w:t xml:space="preserve"> a character</w:t>
      </w:r>
      <w:r w:rsidR="00B62270">
        <w:rPr>
          <w:rFonts w:ascii="TimesNewRomanPSMT" w:hAnsi="TimesNewRomanPSMT" w:cs="TimesNewRomanPSMT"/>
        </w:rPr>
        <w:t xml:space="preserve"> </w:t>
      </w:r>
      <w:r>
        <w:rPr>
          <w:rFonts w:ascii="TimesNewRomanPSMT" w:hAnsi="TimesNewRomanPSMT" w:cs="TimesNewRomanPSMT"/>
        </w:rPr>
        <w:t>with enough foresight (or paranoia) can specify</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diving for cover </w:t>
      </w:r>
      <w:r>
        <w:rPr>
          <w:rFonts w:ascii="TimesNewRomanPSMT" w:hAnsi="TimesNewRomanPSMT" w:cs="TimesNewRomanPSMT"/>
        </w:rPr>
        <w:t>as an action (just in case), 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characters who do so may then continue to act in</w:t>
      </w:r>
      <w:r w:rsidR="00B62270">
        <w:rPr>
          <w:rFonts w:ascii="TimesNewRomanPSMT" w:hAnsi="TimesNewRomanPSMT" w:cs="TimesNewRomanPSMT"/>
        </w:rPr>
        <w:t xml:space="preserve"> </w:t>
      </w:r>
      <w:r>
        <w:rPr>
          <w:rFonts w:ascii="TimesNewRomanPSMT" w:hAnsi="TimesNewRomanPSMT" w:cs="TimesNewRomanPSMT"/>
        </w:rPr>
        <w:t>the round as normal.</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B62270" w:rsidRDefault="00E96F7D" w:rsidP="000E666B">
      <w:pPr>
        <w:pStyle w:val="Heading2"/>
      </w:pPr>
      <w:bookmarkStart w:id="15" w:name="_Toc400925946"/>
      <w:r w:rsidRPr="00B62270">
        <w:rPr>
          <w:sz w:val="28"/>
          <w:szCs w:val="28"/>
        </w:rPr>
        <w:t>E</w:t>
      </w:r>
      <w:r w:rsidRPr="00B62270">
        <w:t>XPLOSIONS</w:t>
      </w:r>
      <w:bookmarkEnd w:id="15"/>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Attacks that strike an area</w:t>
      </w:r>
      <w:r w:rsidR="00B62270">
        <w:rPr>
          <w:rFonts w:ascii="TimesNewRomanPSMT" w:hAnsi="TimesNewRomanPSMT" w:cs="TimesNewRomanPSMT"/>
        </w:rPr>
        <w:t xml:space="preserve"> </w:t>
      </w:r>
      <w:r>
        <w:rPr>
          <w:rFonts w:ascii="TimesNewRomanPSMT" w:hAnsi="TimesNewRomanPSMT" w:cs="TimesNewRomanPSMT"/>
        </w:rPr>
        <w:t>rather than a character</w:t>
      </w:r>
      <w:r w:rsidR="00B62270">
        <w:rPr>
          <w:rFonts w:ascii="TimesNewRomanPSMT" w:hAnsi="TimesNewRomanPSMT" w:cs="TimesNewRomanPSMT"/>
        </w:rPr>
        <w:t xml:space="preserve"> </w:t>
      </w:r>
      <w:r>
        <w:rPr>
          <w:rFonts w:ascii="TimesNewRomanPSMT" w:hAnsi="TimesNewRomanPSMT" w:cs="TimesNewRomanPSMT"/>
        </w:rPr>
        <w:t>(bombs, grenades, gas and</w:t>
      </w:r>
      <w:r w:rsidR="00B62270">
        <w:rPr>
          <w:rFonts w:ascii="TimesNewRomanPSMT" w:hAnsi="TimesNewRomanPSMT" w:cs="TimesNewRomanPSMT"/>
        </w:rPr>
        <w:t xml:space="preserve"> </w:t>
      </w:r>
      <w:r>
        <w:rPr>
          <w:rFonts w:ascii="TimesNewRomanPSMT" w:hAnsi="TimesNewRomanPSMT" w:cs="TimesNewRomanPSMT"/>
        </w:rPr>
        <w:t>other effects) are known as</w:t>
      </w:r>
      <w:r w:rsidR="00B62270">
        <w:rPr>
          <w:rFonts w:ascii="TimesNewRomanPSMT" w:hAnsi="TimesNewRomanPSMT" w:cs="TimesNewRomanPSMT"/>
        </w:rPr>
        <w:t xml:space="preserve"> </w:t>
      </w:r>
      <w:r>
        <w:rPr>
          <w:rFonts w:ascii="TimesNewRomanPS-BoldItalicMT" w:hAnsi="TimesNewRomanPS-BoldItalicMT" w:cs="TimesNewRomanPS-BoldItalicMT"/>
          <w:b/>
          <w:bCs/>
          <w:i/>
          <w:iCs/>
        </w:rPr>
        <w:t xml:space="preserve">area effect </w:t>
      </w:r>
      <w:r>
        <w:rPr>
          <w:rFonts w:ascii="TimesNewRomanPSMT" w:hAnsi="TimesNewRomanPSMT" w:cs="TimesNewRomanPSMT"/>
        </w:rPr>
        <w:t>attacks. The area</w:t>
      </w:r>
      <w:r w:rsidR="00B62270">
        <w:rPr>
          <w:rFonts w:ascii="TimesNewRomanPSMT" w:hAnsi="TimesNewRomanPSMT" w:cs="TimesNewRomanPSMT"/>
        </w:rPr>
        <w:t xml:space="preserve"> </w:t>
      </w:r>
      <w:r>
        <w:rPr>
          <w:rFonts w:ascii="TimesNewRomanPSMT" w:hAnsi="TimesNewRomanPSMT" w:cs="TimesNewRomanPSMT"/>
        </w:rPr>
        <w:t>affected depends on the damage</w:t>
      </w:r>
      <w:r w:rsidR="00B62270">
        <w:rPr>
          <w:rFonts w:ascii="TimesNewRomanPSMT" w:hAnsi="TimesNewRomanPSMT" w:cs="TimesNewRomanPSMT"/>
        </w:rPr>
        <w:t xml:space="preserve"> </w:t>
      </w:r>
      <w:r>
        <w:rPr>
          <w:rFonts w:ascii="TimesNewRomanPSMT" w:hAnsi="TimesNewRomanPSMT" w:cs="TimesNewRomanPSMT"/>
        </w:rPr>
        <w:t>dice of the attack being</w:t>
      </w:r>
      <w:r w:rsidR="00B62270">
        <w:rPr>
          <w:rFonts w:ascii="TimesNewRomanPSMT" w:hAnsi="TimesNewRomanPSMT" w:cs="TimesNewRomanPSMT"/>
        </w:rPr>
        <w:t xml:space="preserve"> </w:t>
      </w:r>
      <w:r>
        <w:rPr>
          <w:rFonts w:ascii="TimesNewRomanPSMT" w:hAnsi="TimesNewRomanPSMT" w:cs="TimesNewRomanPSMT"/>
        </w:rPr>
        <w:t xml:space="preserve">used, typically this is a </w:t>
      </w:r>
      <w:proofErr w:type="gramStart"/>
      <w:r>
        <w:rPr>
          <w:rFonts w:ascii="TimesNewRomanPSMT" w:hAnsi="TimesNewRomanPSMT" w:cs="TimesNewRomanPSMT"/>
        </w:rPr>
        <w:t>1 yard</w:t>
      </w:r>
      <w:proofErr w:type="gramEnd"/>
      <w:r>
        <w:rPr>
          <w:rFonts w:ascii="TimesNewRomanPSMT" w:hAnsi="TimesNewRomanPSMT" w:cs="TimesNewRomanPSMT"/>
        </w:rPr>
        <w:t xml:space="preserve"> radius per damage</w:t>
      </w:r>
      <w:r w:rsidR="00B62270">
        <w:rPr>
          <w:rFonts w:ascii="TimesNewRomanPSMT" w:hAnsi="TimesNewRomanPSMT" w:cs="TimesNewRomanPSMT"/>
        </w:rPr>
        <w:t xml:space="preserve"> </w:t>
      </w:r>
      <w:r>
        <w:rPr>
          <w:rFonts w:ascii="TimesNewRomanPSMT" w:hAnsi="TimesNewRomanPSMT" w:cs="TimesNewRomanPSMT"/>
        </w:rPr>
        <w:t>dice of the weapon, and will always be described</w:t>
      </w:r>
      <w:r w:rsidR="00B62270">
        <w:rPr>
          <w:rFonts w:ascii="TimesNewRomanPSMT" w:hAnsi="TimesNewRomanPSMT" w:cs="TimesNewRomanPSMT"/>
        </w:rPr>
        <w:t xml:space="preserve"> </w:t>
      </w:r>
      <w:r>
        <w:rPr>
          <w:rFonts w:ascii="TimesNewRomanPSMT" w:hAnsi="TimesNewRomanPSMT" w:cs="TimesNewRomanPSMT"/>
        </w:rPr>
        <w:t>as part of its description or construction.</w:t>
      </w:r>
      <w:r w:rsidR="00B62270">
        <w:rPr>
          <w:rFonts w:ascii="TimesNewRomanPSMT" w:hAnsi="TimesNewRomanPSMT" w:cs="TimesNewRomanPSMT"/>
        </w:rPr>
        <w:t xml:space="preserve"> </w:t>
      </w:r>
      <w:r>
        <w:rPr>
          <w:rFonts w:ascii="TimesNewRomanPSMT" w:hAnsi="TimesNewRomanPSMT" w:cs="TimesNewRomanPSMT"/>
        </w:rPr>
        <w:t>The outcome of area effect attacks is determined</w:t>
      </w:r>
      <w:r w:rsidR="00B62270">
        <w:rPr>
          <w:rFonts w:ascii="TimesNewRomanPSMT" w:hAnsi="TimesNewRomanPSMT" w:cs="TimesNewRomanPSMT"/>
        </w:rPr>
        <w:t xml:space="preserve"> </w:t>
      </w:r>
      <w:r>
        <w:rPr>
          <w:rFonts w:ascii="TimesNewRomanPSMT" w:hAnsi="TimesNewRomanPSMT" w:cs="TimesNewRomanPSMT"/>
        </w:rPr>
        <w:t>by each defender in the area defending against a</w:t>
      </w:r>
      <w:r w:rsidR="00B62270">
        <w:rPr>
          <w:rFonts w:ascii="TimesNewRomanPSMT" w:hAnsi="TimesNewRomanPSMT" w:cs="TimesNewRomanPSMT"/>
        </w:rPr>
        <w:t xml:space="preserve"> </w:t>
      </w:r>
      <w:r>
        <w:rPr>
          <w:rFonts w:ascii="TimesNewRomanPSMT" w:hAnsi="TimesNewRomanPSMT" w:cs="TimesNewRomanPSMT"/>
        </w:rPr>
        <w:t xml:space="preserve">single attack total by </w:t>
      </w:r>
      <w:r>
        <w:rPr>
          <w:rFonts w:ascii="TimesNewRomanPS-BoldItalicMT" w:hAnsi="TimesNewRomanPS-BoldItalicMT" w:cs="TimesNewRomanPS-BoldItalicMT"/>
          <w:b/>
          <w:bCs/>
          <w:i/>
          <w:iCs/>
        </w:rPr>
        <w:t>diving for cover</w:t>
      </w:r>
      <w:r>
        <w:rPr>
          <w:rFonts w:ascii="TimesNewRomanPSMT" w:hAnsi="TimesNewRomanPSMT" w:cs="TimesNewRomanPSMT"/>
        </w:rPr>
        <w:t>; those who</w:t>
      </w:r>
      <w:r w:rsidR="00B62270">
        <w:rPr>
          <w:rFonts w:ascii="TimesNewRomanPSMT" w:hAnsi="TimesNewRomanPSMT" w:cs="TimesNewRomanPSMT"/>
        </w:rPr>
        <w:t xml:space="preserve"> </w:t>
      </w:r>
      <w:r>
        <w:rPr>
          <w:rFonts w:ascii="TimesNewRomanPSMT" w:hAnsi="TimesNewRomanPSMT" w:cs="TimesNewRomanPSMT"/>
        </w:rPr>
        <w:t>fail take damage.</w:t>
      </w:r>
      <w:r w:rsidR="00B62270">
        <w:rPr>
          <w:rFonts w:ascii="TimesNewRomanPSMT" w:hAnsi="TimesNewRomanPSMT" w:cs="TimesNewRomanPSMT"/>
        </w:rPr>
        <w:t xml:space="preserve"> </w:t>
      </w:r>
      <w:r>
        <w:rPr>
          <w:rFonts w:ascii="TimesNewRomanPSMT" w:hAnsi="TimesNewRomanPSMT" w:cs="TimesNewRomanPSMT"/>
        </w:rPr>
        <w:t>Ground zero of an explosion or area effect takes</w:t>
      </w:r>
      <w:r w:rsidR="00B62270">
        <w:rPr>
          <w:rFonts w:ascii="TimesNewRomanPSMT" w:hAnsi="TimesNewRomanPSMT" w:cs="TimesNewRomanPSMT"/>
        </w:rPr>
        <w:t xml:space="preserve"> </w:t>
      </w:r>
      <w:r>
        <w:rPr>
          <w:rFonts w:ascii="TimesNewRomanPSMT" w:hAnsi="TimesNewRomanPSMT" w:cs="TimesNewRomanPSMT"/>
        </w:rPr>
        <w:t>the full damage of the attack, characters take 2</w:t>
      </w:r>
      <w:r w:rsidR="00B62270">
        <w:rPr>
          <w:rFonts w:ascii="TimesNewRomanPSMT" w:hAnsi="TimesNewRomanPSMT" w:cs="TimesNewRomanPSMT"/>
        </w:rPr>
        <w:t xml:space="preserve"> </w:t>
      </w:r>
      <w:r>
        <w:rPr>
          <w:rFonts w:ascii="TimesNewRomanPSMT" w:hAnsi="TimesNewRomanPSMT" w:cs="TimesNewRomanPSMT"/>
        </w:rPr>
        <w:t>less points of damage for every yard they are</w:t>
      </w:r>
      <w:r w:rsidR="00B62270">
        <w:rPr>
          <w:rFonts w:ascii="TimesNewRomanPSMT" w:hAnsi="TimesNewRomanPSMT" w:cs="TimesNewRomanPSMT"/>
        </w:rPr>
        <w:t xml:space="preserve"> </w:t>
      </w:r>
      <w:r>
        <w:rPr>
          <w:rFonts w:ascii="TimesNewRomanPSMT" w:hAnsi="TimesNewRomanPSMT" w:cs="TimesNewRomanPSMT"/>
        </w:rPr>
        <w:t xml:space="preserve">away from the </w:t>
      </w:r>
      <w:proofErr w:type="spellStart"/>
      <w:r>
        <w:rPr>
          <w:rFonts w:ascii="TimesNewRomanPSMT" w:hAnsi="TimesNewRomanPSMT" w:cs="TimesNewRomanPSMT"/>
        </w:rPr>
        <w:t>centre</w:t>
      </w:r>
      <w:proofErr w:type="spellEnd"/>
      <w:r>
        <w:rPr>
          <w:rFonts w:ascii="TimesNewRomanPSMT" w:hAnsi="TimesNewRomanPSMT" w:cs="TimesNewRomanPSMT"/>
        </w:rPr>
        <w:t xml:space="preserve"> of the attack. Character who</w:t>
      </w:r>
      <w:r w:rsidR="00B62270">
        <w:rPr>
          <w:rFonts w:ascii="TimesNewRomanPSMT" w:hAnsi="TimesNewRomanPSMT" w:cs="TimesNewRomanPSMT"/>
        </w:rPr>
        <w:t xml:space="preserve"> </w:t>
      </w:r>
      <w:r>
        <w:rPr>
          <w:rFonts w:ascii="TimesNewRomanPSMT" w:hAnsi="TimesNewRomanPSMT" w:cs="TimesNewRomanPSMT"/>
        </w:rPr>
        <w:t>are outside the area of effect, take no damage 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TimesNewRomanPSMT" w:hAnsi="TimesNewRomanPSMT" w:cs="TimesNewRomanPSMT"/>
          <w:b/>
        </w:rPr>
      </w:pPr>
      <w:r w:rsidRPr="00B62270">
        <w:rPr>
          <w:rFonts w:ascii="TimesNewRomanPSMT" w:hAnsi="TimesNewRomanPSMT" w:cs="TimesNewRomanPSMT"/>
          <w:b/>
        </w:rPr>
        <w:t>ENVIRONMENTAL INTENSITIES</w:t>
      </w:r>
    </w:p>
    <w:tbl>
      <w:tblPr>
        <w:tblStyle w:val="TableGrid"/>
        <w:tblW w:w="0" w:type="auto"/>
        <w:tblLook w:val="04A0" w:firstRow="1" w:lastRow="0" w:firstColumn="1" w:lastColumn="0" w:noHBand="0" w:noVBand="1"/>
      </w:tblPr>
      <w:tblGrid>
        <w:gridCol w:w="2337"/>
        <w:gridCol w:w="2337"/>
        <w:gridCol w:w="2338"/>
        <w:gridCol w:w="2338"/>
      </w:tblGrid>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Type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Mild</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Intense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Deadly</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Damage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1-4 dice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5-10 dice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11-20 dice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Electricity</w:t>
            </w:r>
          </w:p>
        </w:tc>
        <w:tc>
          <w:tcPr>
            <w:tcW w:w="2337" w:type="dxa"/>
          </w:tcPr>
          <w:p w:rsidR="00B62270" w:rsidRDefault="00B62270" w:rsidP="00B62270">
            <w:pPr>
              <w:autoSpaceDE w:val="0"/>
              <w:autoSpaceDN w:val="0"/>
              <w:adjustRightInd w:val="0"/>
              <w:rPr>
                <w:rFonts w:ascii="TimesNewRomanPSMT" w:hAnsi="TimesNewRomanPSMT" w:cs="TimesNewRomanPSMT"/>
                <w:b/>
              </w:rPr>
            </w:pPr>
            <w:r w:rsidRPr="00B62270">
              <w:rPr>
                <w:rFonts w:ascii="TimesNewRomanPSMT" w:hAnsi="TimesNewRomanPSMT" w:cs="TimesNewRomanPSMT"/>
                <w:b/>
              </w:rPr>
              <w:t xml:space="preserve">Battery </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Generator</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Lightning bolt</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lastRenderedPageBreak/>
              <w:t>Illness</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Measles</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Cholera</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Plague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Drug</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Alcohol</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Opium</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Cocaine</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Poison</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Belladonna</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Arsenic</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Stonefish venom</w:t>
            </w:r>
          </w:p>
        </w:tc>
      </w:tr>
      <w:tr w:rsidR="00B62270" w:rsidTr="00B62270">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Fire</w:t>
            </w:r>
          </w:p>
        </w:tc>
        <w:tc>
          <w:tcPr>
            <w:tcW w:w="2337"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Wood fire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Gas fire</w:t>
            </w:r>
          </w:p>
        </w:tc>
        <w:tc>
          <w:tcPr>
            <w:tcW w:w="2338" w:type="dxa"/>
          </w:tcPr>
          <w:p w:rsidR="00B62270" w:rsidRDefault="00B62270" w:rsidP="00E96F7D">
            <w:pPr>
              <w:autoSpaceDE w:val="0"/>
              <w:autoSpaceDN w:val="0"/>
              <w:adjustRightInd w:val="0"/>
              <w:rPr>
                <w:rFonts w:ascii="TimesNewRomanPSMT" w:hAnsi="TimesNewRomanPSMT" w:cs="TimesNewRomanPSMT"/>
                <w:b/>
              </w:rPr>
            </w:pPr>
            <w:r w:rsidRPr="00B62270">
              <w:rPr>
                <w:rFonts w:ascii="TimesNewRomanPSMT" w:hAnsi="TimesNewRomanPSMT" w:cs="TimesNewRomanPSMT"/>
                <w:b/>
              </w:rPr>
              <w:t>Chemical fire</w:t>
            </w:r>
          </w:p>
        </w:tc>
      </w:tr>
    </w:tbl>
    <w:p w:rsidR="00B62270" w:rsidRPr="00B62270" w:rsidRDefault="00B62270" w:rsidP="00E96F7D">
      <w:pPr>
        <w:autoSpaceDE w:val="0"/>
        <w:autoSpaceDN w:val="0"/>
        <w:adjustRightInd w:val="0"/>
        <w:spacing w:after="0" w:line="240" w:lineRule="auto"/>
        <w:rPr>
          <w:rFonts w:ascii="TimesNewRomanPSMT" w:hAnsi="TimesNewRomanPSMT" w:cs="TimesNewRomanPSMT"/>
          <w:b/>
        </w:rPr>
      </w:pP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0E666B">
      <w:pPr>
        <w:pStyle w:val="Heading1"/>
      </w:pPr>
      <w:bookmarkStart w:id="16" w:name="_Toc400925947"/>
      <w:r w:rsidRPr="00E96F7D">
        <w:t xml:space="preserve">Special </w:t>
      </w:r>
      <w:proofErr w:type="spellStart"/>
      <w:r w:rsidRPr="00E96F7D">
        <w:t>Abilites</w:t>
      </w:r>
      <w:bookmarkEnd w:id="16"/>
      <w:proofErr w:type="spellEnd"/>
    </w:p>
    <w:p w:rsid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p>
    <w:p w:rsidR="00E96F7D" w:rsidRPr="00E96F7D" w:rsidRDefault="00E96F7D" w:rsidP="000E666B">
      <w:pPr>
        <w:pStyle w:val="Heading2"/>
      </w:pPr>
      <w:bookmarkStart w:id="17" w:name="_Toc400925948"/>
      <w:r w:rsidRPr="00E96F7D">
        <w:t>Sensate abilities</w:t>
      </w:r>
      <w:bookmarkEnd w:id="17"/>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proofErr w:type="spellStart"/>
      <w:r w:rsidRPr="00E96F7D">
        <w:rPr>
          <w:rFonts w:ascii="TimesNewRomanPSMT" w:hAnsi="TimesNewRomanPSMT" w:cs="TimesNewRomanPSMT"/>
          <w:sz w:val="20"/>
          <w:szCs w:val="20"/>
        </w:rPr>
        <w:t>Sensates</w:t>
      </w:r>
      <w:proofErr w:type="spellEnd"/>
      <w:r w:rsidRPr="00E96F7D">
        <w:rPr>
          <w:rFonts w:ascii="TimesNewRomanPSMT" w:hAnsi="TimesNewRomanPSMT" w:cs="TimesNewRomanPSMT"/>
          <w:sz w:val="20"/>
          <w:szCs w:val="20"/>
        </w:rPr>
        <w:t xml:space="preserve"> have a strong connection to the natural world, and their gifts reflect their super sensitive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allowing them to see what others do not.</w:t>
      </w:r>
    </w:p>
    <w:p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Aura reading </w:t>
      </w:r>
      <w:r w:rsidRPr="00E96F7D">
        <w:rPr>
          <w:rFonts w:ascii="TimesNewRomanPSMT" w:hAnsi="TimesNewRomanPSMT" w:cs="TimesNewRomanPSMT"/>
          <w:sz w:val="20"/>
          <w:szCs w:val="20"/>
        </w:rPr>
        <w:t xml:space="preserve">14 A successful </w:t>
      </w:r>
      <w:r w:rsidRPr="00E96F7D">
        <w:rPr>
          <w:rFonts w:ascii="TimesNewRomanPS-BoldItalicMT" w:hAnsi="TimesNewRomanPS-BoldItalicMT" w:cs="TimesNewRomanPS-BoldItalicMT"/>
          <w:b/>
          <w:bCs/>
          <w:i/>
          <w:iCs/>
          <w:sz w:val="20"/>
          <w:szCs w:val="20"/>
        </w:rPr>
        <w:t xml:space="preserve">medium + presence </w:t>
      </w:r>
      <w:r w:rsidRPr="00E96F7D">
        <w:rPr>
          <w:rFonts w:ascii="TimesNewRomanPSMT" w:hAnsi="TimesNewRomanPSMT" w:cs="TimesNewRomanPSMT"/>
          <w:sz w:val="20"/>
          <w:szCs w:val="20"/>
        </w:rPr>
        <w:t>roll allows the medium</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gauge the mood, temper &amp; intentions of the observed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person. Aura reading is only applied to individuals, not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groups. One aura reading can be conducted with one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action.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Glimpse </w:t>
      </w:r>
      <w:r w:rsidRPr="00E96F7D">
        <w:rPr>
          <w:rFonts w:ascii="TimesNewRomanPSMT" w:hAnsi="TimesNewRomanPSMT" w:cs="TimesNewRomanPSMT"/>
          <w:sz w:val="20"/>
          <w:szCs w:val="20"/>
        </w:rPr>
        <w:t>26 By using this power the medium is hit with a powerful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and vivid vision of an event that is due to happen.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medium has little control over what he sees (you </w:t>
      </w:r>
      <w:proofErr w:type="spellStart"/>
      <w:proofErr w:type="gramStart"/>
      <w:r w:rsidRPr="00E96F7D">
        <w:rPr>
          <w:rFonts w:ascii="TimesNewRomanPSMT" w:hAnsi="TimesNewRomanPSMT" w:cs="TimesNewRomanPSMT"/>
          <w:sz w:val="20"/>
          <w:szCs w:val="20"/>
        </w:rPr>
        <w:t>cant</w:t>
      </w:r>
      <w:proofErr w:type="spellEnd"/>
      <w:proofErr w:type="gramEnd"/>
      <w:r w:rsidRPr="00E96F7D">
        <w:rPr>
          <w:rFonts w:ascii="TimesNewRomanPSMT" w:hAnsi="TimesNewRomanPSMT" w:cs="TimesNewRomanPSMT"/>
          <w:sz w:val="20"/>
          <w:szCs w:val="20"/>
        </w:rPr>
        <w:t xml:space="preserve"> try to</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see the outcome of this </w:t>
      </w:r>
      <w:proofErr w:type="spellStart"/>
      <w:r w:rsidRPr="00E96F7D">
        <w:rPr>
          <w:rFonts w:ascii="TimesNewRomanPSMT" w:hAnsi="TimesNewRomanPSMT" w:cs="TimesNewRomanPSMT"/>
          <w:sz w:val="20"/>
          <w:szCs w:val="20"/>
        </w:rPr>
        <w:t>years</w:t>
      </w:r>
      <w:proofErr w:type="spellEnd"/>
      <w:r w:rsidRPr="00E96F7D">
        <w:rPr>
          <w:rFonts w:ascii="TimesNewRomanPSMT" w:hAnsi="TimesNewRomanPSMT" w:cs="TimesNewRomanPSMT"/>
          <w:sz w:val="20"/>
          <w:szCs w:val="20"/>
        </w:rPr>
        <w:t xml:space="preserve"> grand national), but you can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be confident that it is imminent, certainly within the next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week.</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Know recent events </w:t>
      </w:r>
      <w:r w:rsidRPr="00E96F7D">
        <w:rPr>
          <w:rFonts w:ascii="TimesNewRomanPSMT" w:hAnsi="TimesNewRomanPSMT" w:cs="TimesNewRomanPSMT"/>
          <w:sz w:val="20"/>
          <w:szCs w:val="20"/>
        </w:rPr>
        <w:t xml:space="preserve">22 A successful </w:t>
      </w:r>
      <w:r w:rsidRPr="00E96F7D">
        <w:rPr>
          <w:rFonts w:ascii="TimesNewRomanPS-BoldItalicMT" w:hAnsi="TimesNewRomanPS-BoldItalicMT" w:cs="TimesNewRomanPS-BoldItalicMT"/>
          <w:b/>
          <w:bCs/>
          <w:i/>
          <w:iCs/>
          <w:sz w:val="20"/>
          <w:szCs w:val="20"/>
        </w:rPr>
        <w:t xml:space="preserve">action roll </w:t>
      </w:r>
      <w:r w:rsidRPr="00E96F7D">
        <w:rPr>
          <w:rFonts w:ascii="TimesNewRomanPSMT" w:hAnsi="TimesNewRomanPSMT" w:cs="TimesNewRomanPSMT"/>
          <w:sz w:val="20"/>
          <w:szCs w:val="20"/>
        </w:rPr>
        <w:t>grants knowledge of recent events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occurring around the person or object being studied.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nature of the knowledge gleaned from such an observation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is often incomplete and fragmented, often, information is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only trivial and not of obvious use.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Magic sense </w:t>
      </w:r>
      <w:r w:rsidRPr="00E96F7D">
        <w:rPr>
          <w:rFonts w:ascii="TimesNewRomanPSMT" w:hAnsi="TimesNewRomanPSMT" w:cs="TimesNewRomanPSMT"/>
          <w:sz w:val="20"/>
          <w:szCs w:val="20"/>
        </w:rPr>
        <w:t>18 The games master makes this roll whenever the character</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comes within 10 yards of a spell effect; focus, magical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artefact or sorcerer. Magical creatures such as demons are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not detected by this ability. With success the character is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aware of a tingling sensation down the spine, warning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character of magical presence. An excellent success might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yield information concerning the nature of the magical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presence.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Psychometry </w:t>
      </w:r>
      <w:r w:rsidRPr="00E96F7D">
        <w:rPr>
          <w:rFonts w:ascii="TimesNewRomanPSMT" w:hAnsi="TimesNewRomanPSMT" w:cs="TimesNewRomanPSMT"/>
          <w:sz w:val="20"/>
          <w:szCs w:val="20"/>
        </w:rPr>
        <w:t>22 The ability to gain information concerning an individual</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from their personal effects. Information accessible usually</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relates to the individual’s present welfare or location, but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information about the recent </w:t>
      </w:r>
      <w:proofErr w:type="spellStart"/>
      <w:r w:rsidRPr="00E96F7D">
        <w:rPr>
          <w:rFonts w:ascii="TimesNewRomanPSMT" w:hAnsi="TimesNewRomanPSMT" w:cs="TimesNewRomanPSMT"/>
          <w:sz w:val="20"/>
          <w:szCs w:val="20"/>
        </w:rPr>
        <w:t>well being</w:t>
      </w:r>
      <w:proofErr w:type="spellEnd"/>
      <w:r w:rsidRPr="00E96F7D">
        <w:rPr>
          <w:rFonts w:ascii="TimesNewRomanPSMT" w:hAnsi="TimesNewRomanPSMT" w:cs="TimesNewRomanPSMT"/>
          <w:sz w:val="20"/>
          <w:szCs w:val="20"/>
        </w:rPr>
        <w:t xml:space="preserve"> and transitions of</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the items owner may also be gleaned.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Sense the supernatural </w:t>
      </w:r>
      <w:r w:rsidRPr="00E96F7D">
        <w:rPr>
          <w:rFonts w:ascii="TimesNewRomanPSMT" w:hAnsi="TimesNewRomanPSMT" w:cs="TimesNewRomanPSMT"/>
          <w:sz w:val="20"/>
          <w:szCs w:val="20"/>
        </w:rPr>
        <w:t>14 The medium can sense supernatural beings such as</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demons, ghosts and the invisible within 10 yards. Exact</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location cannot be discerned, although a good idea of</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direction is furnished.</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BoldItalicMT" w:hAnsi="TimesNewRomanPS-BoldItalicMT" w:cs="TimesNewRomanPS-BoldItalicMT"/>
          <w:b/>
          <w:bCs/>
          <w:i/>
          <w:iCs/>
          <w:sz w:val="20"/>
          <w:szCs w:val="20"/>
        </w:rPr>
        <w:t xml:space="preserve">Sixth sense </w:t>
      </w:r>
      <w:r w:rsidRPr="00E96F7D">
        <w:rPr>
          <w:rFonts w:ascii="TimesNewRomanPSMT" w:hAnsi="TimesNewRomanPSMT" w:cs="TimesNewRomanPSMT"/>
          <w:sz w:val="20"/>
          <w:szCs w:val="20"/>
        </w:rPr>
        <w:t>14 An uncanny &amp; instinctive knowledge of events around the</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corner. With use of this ability a medium may finish the</w:t>
      </w:r>
    </w:p>
    <w:p w:rsidR="00E96F7D" w:rsidRPr="00E96F7D" w:rsidRDefault="00E96F7D" w:rsidP="00E96F7D">
      <w:pPr>
        <w:autoSpaceDE w:val="0"/>
        <w:autoSpaceDN w:val="0"/>
        <w:adjustRightInd w:val="0"/>
        <w:spacing w:after="0" w:line="240" w:lineRule="auto"/>
        <w:rPr>
          <w:rFonts w:ascii="TimesNewRomanPSMT" w:hAnsi="TimesNewRomanPSMT" w:cs="TimesNewRomanPSMT"/>
          <w:b/>
          <w:sz w:val="44"/>
          <w:szCs w:val="44"/>
          <w:u w:val="single"/>
        </w:rPr>
      </w:pPr>
      <w:r w:rsidRPr="00E96F7D">
        <w:rPr>
          <w:rFonts w:ascii="TimesNewRomanPSMT" w:hAnsi="TimesNewRomanPSMT" w:cs="TimesNewRomanPSMT"/>
          <w:sz w:val="20"/>
          <w:szCs w:val="20"/>
        </w:rPr>
        <w:t>sentences of others. Also sixth sense may be used to avoid</w:t>
      </w:r>
    </w:p>
    <w:p w:rsidR="00E96F7D" w:rsidRDefault="00E96F7D" w:rsidP="00BE1B81">
      <w:pPr>
        <w:autoSpaceDE w:val="0"/>
        <w:autoSpaceDN w:val="0"/>
        <w:adjustRightInd w:val="0"/>
        <w:spacing w:after="0" w:line="240" w:lineRule="auto"/>
        <w:rPr>
          <w:rFonts w:ascii="TimesNewRomanPSMT" w:hAnsi="TimesNewRomanPSMT" w:cs="TimesNewRomanPSMT"/>
        </w:rPr>
      </w:pPr>
    </w:p>
    <w:p w:rsidR="00E96F7D" w:rsidRDefault="00E96F7D" w:rsidP="00BE1B81">
      <w:pPr>
        <w:autoSpaceDE w:val="0"/>
        <w:autoSpaceDN w:val="0"/>
        <w:adjustRightInd w:val="0"/>
        <w:spacing w:after="0" w:line="240" w:lineRule="auto"/>
        <w:rPr>
          <w:rFonts w:ascii="TimesNewRomanPSMT" w:hAnsi="TimesNewRomanPSMT" w:cs="TimesNewRomanPSMT"/>
        </w:rPr>
      </w:pPr>
    </w:p>
    <w:p w:rsidR="00E96F7D" w:rsidRPr="00E96F7D" w:rsidRDefault="00E96F7D" w:rsidP="000E666B">
      <w:pPr>
        <w:pStyle w:val="Heading2"/>
      </w:pPr>
      <w:bookmarkStart w:id="18" w:name="_Toc400925949"/>
      <w:r w:rsidRPr="00E96F7D">
        <w:lastRenderedPageBreak/>
        <w:t>Miracles of Faith</w:t>
      </w:r>
      <w:bookmarkEnd w:id="18"/>
    </w:p>
    <w:p w:rsidR="00E96F7D" w:rsidRP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sz w:val="20"/>
          <w:szCs w:val="20"/>
        </w:rPr>
      </w:pPr>
      <w:r w:rsidRPr="00E96F7D">
        <w:rPr>
          <w:rFonts w:ascii="TimesNewRomanPS-BoldItalicMT" w:hAnsi="TimesNewRomanPS-BoldItalicMT" w:cs="TimesNewRomanPS-BoldItalicMT"/>
          <w:b/>
          <w:bCs/>
          <w:i/>
          <w:iCs/>
          <w:sz w:val="20"/>
          <w:szCs w:val="20"/>
        </w:rPr>
        <w:t>Ability Difficulty Description</w:t>
      </w:r>
    </w:p>
    <w:p w:rsidR="00E96F7D" w:rsidRP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 xml:space="preserve">Heal </w:t>
      </w:r>
      <w:r w:rsidRPr="00E96F7D">
        <w:rPr>
          <w:rFonts w:ascii="TimesNewRomanPS-BoldItalicMT" w:hAnsi="TimesNewRomanPS-BoldItalicMT" w:cs="TimesNewRomanPS-BoldItalicMT"/>
          <w:b/>
          <w:bCs/>
          <w:i/>
          <w:iCs/>
          <w:sz w:val="20"/>
          <w:szCs w:val="20"/>
        </w:rPr>
        <w:t xml:space="preserve">18 </w:t>
      </w:r>
      <w:r w:rsidRPr="00E96F7D">
        <w:rPr>
          <w:rFonts w:ascii="TimesNewRomanPSMT" w:hAnsi="TimesNewRomanPSMT" w:cs="TimesNewRomanPSMT"/>
          <w:sz w:val="20"/>
          <w:szCs w:val="20"/>
        </w:rPr>
        <w:t>The medium can call upon the mercy of heaven</w:t>
      </w: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r w:rsidRPr="00E96F7D">
        <w:rPr>
          <w:rFonts w:ascii="TimesNewRomanPSMT" w:hAnsi="TimesNewRomanPSMT" w:cs="TimesNewRomanPSMT"/>
          <w:sz w:val="20"/>
          <w:szCs w:val="20"/>
        </w:rPr>
        <w:t>to heal a deadly wound or disease.</w:t>
      </w:r>
      <w:r>
        <w:rPr>
          <w:rFonts w:ascii="TimesNewRomanPSMT" w:hAnsi="TimesNewRomanPSMT" w:cs="TimesNewRomanPSMT"/>
          <w:sz w:val="20"/>
          <w:szCs w:val="20"/>
        </w:rPr>
        <w:t xml:space="preserve"> Heals 3d6 points of damage completely.</w:t>
      </w: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rsidR="00E96F7D" w:rsidRDefault="00E96F7D" w:rsidP="00E96F7D">
      <w:pPr>
        <w:autoSpaceDE w:val="0"/>
        <w:autoSpaceDN w:val="0"/>
        <w:adjustRightInd w:val="0"/>
        <w:spacing w:after="0" w:line="240" w:lineRule="auto"/>
        <w:rPr>
          <w:rFonts w:ascii="TimesNewRomanPSMT" w:hAnsi="TimesNewRomanPSMT" w:cs="TimesNewRomanPSMT"/>
          <w:sz w:val="20"/>
          <w:szCs w:val="20"/>
        </w:rPr>
      </w:pPr>
    </w:p>
    <w:p w:rsidR="00E96F7D" w:rsidRDefault="00E96F7D" w:rsidP="000E666B">
      <w:pPr>
        <w:pStyle w:val="Heading2"/>
      </w:pPr>
      <w:bookmarkStart w:id="19" w:name="_Toc400925950"/>
      <w:r>
        <w:rPr>
          <w:sz w:val="48"/>
          <w:szCs w:val="48"/>
        </w:rPr>
        <w:t>T</w:t>
      </w:r>
      <w:r>
        <w:t xml:space="preserve">HAUMATURGY </w:t>
      </w:r>
      <w:r>
        <w:rPr>
          <w:sz w:val="48"/>
          <w:szCs w:val="48"/>
        </w:rPr>
        <w:t>S</w:t>
      </w:r>
      <w:r>
        <w:t>PELLS</w:t>
      </w:r>
      <w:bookmarkEnd w:id="19"/>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Botheration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Once cast the target must be touched, and </w:t>
      </w:r>
      <w:proofErr w:type="gramStart"/>
      <w:r>
        <w:rPr>
          <w:rFonts w:ascii="TimesNewRomanPSMT" w:hAnsi="TimesNewRomanPSMT" w:cs="TimesNewRomanPSMT"/>
        </w:rPr>
        <w:t>a</w:t>
      </w:r>
      <w:proofErr w:type="gramEnd"/>
      <w:r>
        <w:rPr>
          <w:rFonts w:ascii="TimesNewRomanPSMT" w:hAnsi="TimesNewRomanPSMT" w:cs="TimesNewRomanPSMT"/>
        </w:rPr>
        <w:t xml:space="preserve"> opposed roll between </w:t>
      </w:r>
      <w:r>
        <w:rPr>
          <w:rFonts w:ascii="TimesNewRomanPS-BoldItalicMT" w:hAnsi="TimesNewRomanPS-BoldItalicMT" w:cs="TimesNewRomanPS-BoldItalicMT"/>
          <w:b/>
          <w:bCs/>
          <w:i/>
          <w:iCs/>
        </w:rPr>
        <w:t>resolution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 xml:space="preserve">+ thaumaturgy </w:t>
      </w:r>
      <w:r>
        <w:rPr>
          <w:rFonts w:ascii="TimesNewRomanPSMT" w:hAnsi="TimesNewRomanPSMT" w:cs="TimesNewRomanPSMT"/>
        </w:rPr>
        <w:t xml:space="preserve">and </w:t>
      </w:r>
      <w:r>
        <w:rPr>
          <w:rFonts w:ascii="TimesNewRomanPS-BoldItalicMT" w:hAnsi="TimesNewRomanPS-BoldItalicMT" w:cs="TimesNewRomanPS-BoldItalicMT"/>
          <w:b/>
          <w:bCs/>
          <w:i/>
          <w:iCs/>
        </w:rPr>
        <w:t xml:space="preserve">resolution + concentration </w:t>
      </w:r>
      <w:r>
        <w:rPr>
          <w:rFonts w:ascii="TimesNewRomanPSMT" w:hAnsi="TimesNewRomanPSMT" w:cs="TimesNewRomanPSMT"/>
        </w:rPr>
        <w:t xml:space="preserve">ensues. If </w:t>
      </w:r>
      <w:proofErr w:type="gramStart"/>
      <w:r>
        <w:rPr>
          <w:rFonts w:ascii="TimesNewRomanPSMT" w:hAnsi="TimesNewRomanPSMT" w:cs="TimesNewRomanPSMT"/>
        </w:rPr>
        <w:t>successful</w:t>
      </w:r>
      <w:proofErr w:type="gramEnd"/>
      <w:r>
        <w:rPr>
          <w:rFonts w:ascii="TimesNewRomanPSMT" w:hAnsi="TimesNewRomanPSMT" w:cs="TimesNewRomanPSMT"/>
        </w:rPr>
        <w:t xml:space="preserve"> the target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becomes totally confused. A bothered target cannot concentrate on even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simple tasks, represented by a –6 action roll modifier.</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Darkness of ages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20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billowing black cloud of absolute darkness. From outside the spells</w:t>
      </w:r>
    </w:p>
    <w:p w:rsidR="00E96F7D" w:rsidRDefault="00E96F7D" w:rsidP="00E96F7D">
      <w:pPr>
        <w:autoSpaceDE w:val="0"/>
        <w:autoSpaceDN w:val="0"/>
        <w:adjustRightInd w:val="0"/>
        <w:spacing w:after="0" w:line="240" w:lineRule="auto"/>
        <w:rPr>
          <w:rFonts w:ascii="TimesNewRomanPSMT" w:hAnsi="TimesNewRomanPSMT" w:cs="TimesNewRomanPSMT"/>
        </w:rPr>
      </w:pPr>
      <w:proofErr w:type="gramStart"/>
      <w:r>
        <w:rPr>
          <w:rFonts w:ascii="TimesNewRomanPSMT" w:hAnsi="TimesNewRomanPSMT" w:cs="TimesNewRomanPSMT"/>
        </w:rPr>
        <w:t>5 yard</w:t>
      </w:r>
      <w:proofErr w:type="gramEnd"/>
      <w:r>
        <w:rPr>
          <w:rFonts w:ascii="TimesNewRomanPSMT" w:hAnsi="TimesNewRomanPSMT" w:cs="TimesNewRomanPSMT"/>
        </w:rPr>
        <w:t xml:space="preserve"> radius the cloud appears to be thick roiling smoke. From within there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is absolute darkness, with no suggestion of smoke or a gas of any kind.</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Ectoplasmic bonds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40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Tendrils of Ectoplasmic slime </w:t>
      </w:r>
      <w:proofErr w:type="spellStart"/>
      <w:r>
        <w:rPr>
          <w:rFonts w:ascii="TimesNewRomanPSMT" w:hAnsi="TimesNewRomanPSMT" w:cs="TimesNewRomanPSMT"/>
        </w:rPr>
        <w:t>materialise</w:t>
      </w:r>
      <w:proofErr w:type="spellEnd"/>
      <w:r>
        <w:rPr>
          <w:rFonts w:ascii="TimesNewRomanPSMT" w:hAnsi="TimesNewRomanPSMT" w:cs="TimesNewRomanPSMT"/>
        </w:rPr>
        <w:t xml:space="preserve"> to ensnare the target of this spell.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bonds may stick a target to a surface such as a wall, floor or ceiling.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Breaking free from the slime requires a </w:t>
      </w:r>
      <w:r>
        <w:rPr>
          <w:rFonts w:ascii="TimesNewRomanPS-BoldItalicMT" w:hAnsi="TimesNewRomanPS-BoldItalicMT" w:cs="TimesNewRomanPS-BoldItalicMT"/>
          <w:b/>
          <w:bCs/>
          <w:i/>
          <w:iCs/>
        </w:rPr>
        <w:t xml:space="preserve">body + athletics </w:t>
      </w:r>
      <w:r>
        <w:rPr>
          <w:rFonts w:ascii="TimesNewRomanPSMT" w:hAnsi="TimesNewRomanPSMT" w:cs="TimesNewRomanPSMT"/>
        </w:rPr>
        <w:t>(32) roll. Winning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breaks free, losing remains entangled. After 2 hours the slime starts to lose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coherence, and the difficulty drops by 4 each half hour from that point until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end of the duration.</w:t>
      </w:r>
    </w:p>
    <w:p w:rsidR="00E96F7D" w:rsidRDefault="00E96F7D" w:rsidP="00E96F7D">
      <w:pPr>
        <w:autoSpaceDE w:val="0"/>
        <w:autoSpaceDN w:val="0"/>
        <w:adjustRightInd w:val="0"/>
        <w:spacing w:after="0" w:line="240" w:lineRule="auto"/>
        <w:rPr>
          <w:rFonts w:ascii="Morpheus" w:hAnsi="Morpheus" w:cs="Morpheus"/>
          <w:sz w:val="18"/>
          <w:szCs w:val="18"/>
        </w:rPr>
      </w:pPr>
      <w:proofErr w:type="spellStart"/>
      <w:r>
        <w:rPr>
          <w:rFonts w:ascii="Morpheus" w:hAnsi="Morpheus" w:cs="Morpheus"/>
          <w:sz w:val="18"/>
          <w:szCs w:val="18"/>
        </w:rPr>
        <w:t>Farspeech</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allows whispered conversation to be passed as far as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eye can see. As long as the target can be seen they can hear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caster’s words. This spell does not grant two-way communications.</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bolt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20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Upon completion of the spell, an etheric bolt of green energy forms</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around the casters hand, which may then be fired with </w:t>
      </w:r>
      <w:r>
        <w:rPr>
          <w:rFonts w:ascii="TimesNewRomanPS-BoldItalicMT" w:hAnsi="TimesNewRomanPS-BoldItalicMT" w:cs="TimesNewRomanPS-BoldItalicMT"/>
          <w:b/>
          <w:bCs/>
          <w:i/>
          <w:iCs/>
        </w:rPr>
        <w:t>dexterity + thaumaturgy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the same manner as mundane ranged attacks. The bolt does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4 dice of lethal damage. Etheric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rules for dodging ranged attacks apply. One casting provides one bolt.</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lastRenderedPageBreak/>
        <w:t>Etheric bludgeon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20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Upon completion of the spell, a pale bolt of energy forms around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casters hand, which may then be fired with </w:t>
      </w:r>
      <w:r>
        <w:rPr>
          <w:rFonts w:ascii="TimesNewRomanPS-BoldItalicMT" w:hAnsi="TimesNewRomanPS-BoldItalicMT" w:cs="TimesNewRomanPS-BoldItalicMT"/>
          <w:b/>
          <w:bCs/>
          <w:i/>
          <w:iCs/>
        </w:rPr>
        <w:t xml:space="preserve">dexterity + thaumaturgy </w:t>
      </w:r>
      <w:r>
        <w:rPr>
          <w:rFonts w:ascii="TimesNewRomanPSMT" w:hAnsi="TimesNewRomanPSMT" w:cs="TimesNewRomanPSMT"/>
        </w:rPr>
        <w:t>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same manner as mundane ranged attacks. The bolt does 4 dice of stun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damage. The bolt is not resisted with </w:t>
      </w:r>
      <w:r>
        <w:rPr>
          <w:rFonts w:ascii="TimesNewRomanPS-BoldItalicMT" w:hAnsi="TimesNewRomanPS-BoldItalicMT" w:cs="TimesNewRomanPS-BoldItalicMT"/>
          <w:b/>
          <w:bCs/>
          <w:i/>
          <w:iCs/>
        </w:rPr>
        <w:t>resolution</w:t>
      </w:r>
      <w:r>
        <w:rPr>
          <w:rFonts w:ascii="TimesNewRomanPSMT" w:hAnsi="TimesNewRomanPSMT" w:cs="TimesNewRomanPSMT"/>
        </w:rPr>
        <w:t>; the rules for dodging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ranged attacks apply. One casting provides one bolt.</w:t>
      </w:r>
    </w:p>
    <w:p w:rsidR="00E96F7D" w:rsidRDefault="00E96F7D" w:rsidP="00E96F7D">
      <w:pPr>
        <w:autoSpaceDE w:val="0"/>
        <w:autoSpaceDN w:val="0"/>
        <w:adjustRightInd w:val="0"/>
        <w:spacing w:after="0" w:line="240" w:lineRule="auto"/>
        <w:rPr>
          <w:rFonts w:ascii="Morpheus" w:hAnsi="Morpheus" w:cs="Morpheus"/>
          <w:sz w:val="18"/>
          <w:szCs w:val="18"/>
        </w:rPr>
      </w:pPr>
      <w:proofErr w:type="spellStart"/>
      <w:r>
        <w:rPr>
          <w:rFonts w:ascii="Morpheus" w:hAnsi="Morpheus" w:cs="Morpheus"/>
          <w:sz w:val="18"/>
          <w:szCs w:val="18"/>
        </w:rPr>
        <w:t>Firespark</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 small gas flame appears from the finger or thumb of the caster.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flame lasts several seconds and is sufficient to light a pipe, cigarette,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lamp, candle or fire.</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Etheric barrage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100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channels energy around the sorcerer and then through him into</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MT" w:hAnsi="TimesNewRomanPSMT" w:cs="TimesNewRomanPSMT"/>
        </w:rPr>
        <w:t xml:space="preserve">a seething stream of fire, which may then be fired with </w:t>
      </w:r>
      <w:r>
        <w:rPr>
          <w:rFonts w:ascii="TimesNewRomanPS-BoldItalicMT" w:hAnsi="TimesNewRomanPS-BoldItalicMT" w:cs="TimesNewRomanPS-BoldItalicMT"/>
          <w:b/>
          <w:bCs/>
          <w:i/>
          <w:iCs/>
        </w:rPr>
        <w:t>dexterity + thaumaturgy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 the same manner as mundane ranged attacks. The caster can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throw any amount of barrages from one casting, but each bolt after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first costs an additional 2 resolve. Should the </w:t>
      </w:r>
      <w:proofErr w:type="spellStart"/>
      <w:r>
        <w:rPr>
          <w:rFonts w:ascii="TimesNewRomanPSMT" w:hAnsi="TimesNewRomanPSMT" w:cs="TimesNewRomanPSMT"/>
        </w:rPr>
        <w:t>Thaumaturge</w:t>
      </w:r>
      <w:proofErr w:type="spellEnd"/>
      <w:r>
        <w:rPr>
          <w:rFonts w:ascii="TimesNewRomanPSMT" w:hAnsi="TimesNewRomanPSMT" w:cs="TimesNewRomanPSMT"/>
        </w:rPr>
        <w:t xml:space="preserve"> foul with any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roll when using this spell, the caster will suffer a full strength barrage hit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himself.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Each barrage does 6 dice of lethal damage. Barrages are not resisted with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ItalicMT" w:hAnsi="TimesNewRomanPS-BoldItalicMT" w:cs="TimesNewRomanPS-BoldItalicMT"/>
          <w:b/>
          <w:bCs/>
          <w:i/>
          <w:iCs/>
        </w:rPr>
        <w:t>resolution</w:t>
      </w:r>
      <w:r>
        <w:rPr>
          <w:rFonts w:ascii="TimesNewRomanPSMT" w:hAnsi="TimesNewRomanPSMT" w:cs="TimesNewRomanPSMT"/>
        </w:rPr>
        <w:t>; the rules for dodging ranged attacks apply. One casting provides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unlimited bolts for the duration.</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Flight of the wyvern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 of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gravity, thereby granting the power of flight. The caster gains a flying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combat speed of 16 yards/round. As the air is not a native element to</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mankind, flight is slow and unsteady at first, with </w:t>
      </w:r>
      <w:proofErr w:type="spellStart"/>
      <w:r>
        <w:rPr>
          <w:rFonts w:ascii="TimesNewRomanPSMT" w:hAnsi="TimesNewRomanPSMT" w:cs="TimesNewRomanPSMT"/>
        </w:rPr>
        <w:t>manoeuvres</w:t>
      </w:r>
      <w:proofErr w:type="spellEnd"/>
      <w:r>
        <w:rPr>
          <w:rFonts w:ascii="TimesNewRomanPSMT" w:hAnsi="TimesNewRomanPSMT" w:cs="TimesNewRomanPSMT"/>
        </w:rPr>
        <w:t xml:space="preserve"> relying on</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 xml:space="preserve">intellect </w:t>
      </w:r>
      <w:r>
        <w:rPr>
          <w:rFonts w:ascii="TimesNewRomanPSMT" w:hAnsi="TimesNewRomanPSMT" w:cs="TimesNewRomanPSMT"/>
        </w:rPr>
        <w:t xml:space="preserve">alone. Frequent flyers however, may study the </w:t>
      </w:r>
      <w:proofErr w:type="spellStart"/>
      <w:r>
        <w:rPr>
          <w:rFonts w:ascii="TimesNewRomanPS-BoldItalicMT" w:hAnsi="TimesNewRomanPS-BoldItalicMT" w:cs="TimesNewRomanPS-BoldItalicMT"/>
          <w:b/>
          <w:bCs/>
          <w:i/>
          <w:iCs/>
        </w:rPr>
        <w:t>speciality</w:t>
      </w:r>
      <w:proofErr w:type="spellEnd"/>
      <w:r>
        <w:rPr>
          <w:rFonts w:ascii="TimesNewRomanPS-BoldItalicMT" w:hAnsi="TimesNewRomanPS-BoldItalicMT" w:cs="TimesNewRomanPS-BoldItalicMT"/>
          <w:b/>
          <w:bCs/>
          <w:i/>
          <w:iCs/>
        </w:rPr>
        <w:t>: flight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skill.</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Levitate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10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can command ethereal forces to counterbalance the forces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gravity, allowing the levitation of himself, or other persons 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objects. No object may be raised higher that 6 yards from the ground,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and no more objects than the casters </w:t>
      </w:r>
      <w:r>
        <w:rPr>
          <w:rFonts w:ascii="TimesNewRomanPS-BoldItalicMT" w:hAnsi="TimesNewRomanPS-BoldItalicMT" w:cs="TimesNewRomanPS-BoldItalicMT"/>
          <w:b/>
          <w:bCs/>
          <w:i/>
          <w:iCs/>
        </w:rPr>
        <w:t xml:space="preserve">intellect </w:t>
      </w:r>
      <w:r>
        <w:rPr>
          <w:rFonts w:ascii="TimesNewRomanPSMT" w:hAnsi="TimesNewRomanPSMT" w:cs="TimesNewRomanPSMT"/>
        </w:rPr>
        <w:t>may be raised at one time.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Levitation simply moves objects upwards; it confers no further movement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ability.</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Gaslight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lastRenderedPageBreak/>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xml:space="preserve">: 4 </w:t>
      </w:r>
      <w:proofErr w:type="spellStart"/>
      <w:r>
        <w:rPr>
          <w:rFonts w:ascii="TimesNewRomanPSMT" w:hAnsi="TimesNewRomanPSMT" w:cs="TimesNewRomanPSMT"/>
        </w:rPr>
        <w:t>yds</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Creates a small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ball of light 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caster’s hand.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light has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power of a good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gas lamp and illuminates</w:t>
      </w:r>
    </w:p>
    <w:p w:rsidR="00E96F7D" w:rsidRDefault="00E96F7D" w:rsidP="00E96F7D">
      <w:pPr>
        <w:autoSpaceDE w:val="0"/>
        <w:autoSpaceDN w:val="0"/>
        <w:adjustRightInd w:val="0"/>
        <w:spacing w:after="0" w:line="240" w:lineRule="auto"/>
        <w:rPr>
          <w:rFonts w:ascii="TimesNewRomanPSMT" w:hAnsi="TimesNewRomanPSMT" w:cs="TimesNewRomanPSMT"/>
        </w:rPr>
      </w:pPr>
      <w:proofErr w:type="spellStart"/>
      <w:r>
        <w:rPr>
          <w:rFonts w:ascii="TimesNewRomanPSMT" w:hAnsi="TimesNewRomanPSMT" w:cs="TimesNewRomanPSMT"/>
        </w:rPr>
        <w:t>approx</w:t>
      </w:r>
      <w:proofErr w:type="spellEnd"/>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5 </w:t>
      </w:r>
      <w:proofErr w:type="gramStart"/>
      <w:r>
        <w:rPr>
          <w:rFonts w:ascii="TimesNewRomanPSMT" w:hAnsi="TimesNewRomanPSMT" w:cs="TimesNewRomanPSMT"/>
        </w:rPr>
        <w:t>yards</w:t>
      </w:r>
      <w:proofErr w:type="gramEnd"/>
      <w:r>
        <w:rPr>
          <w:rFonts w:ascii="TimesNewRomanPSMT" w:hAnsi="TimesNewRomanPSMT" w:cs="TimesNewRomanPSMT"/>
        </w:rPr>
        <w:t xml:space="preserve"> radius.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ball can float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and may be mentally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directed by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to any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position within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range.</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Groom</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washes, refreshes, oils and combs hair, trims the moustache,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even dusts down and presses the caster’s clothes. Observers will see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improving in appearance as if tended to by invisible hands,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with creases and folds in clothing ironing out while still worn.</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Hair of the dog</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must incant the formula to this spell loudly in Latin, upon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completion all the targets hangover symptoms are gone. The spell expels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headache, dizziness, lethargy, curried eyes, and bowel trouble. Note that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none of the above symptoms can be dispelled unless they are symptoms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a hangover.</w:t>
      </w:r>
    </w:p>
    <w:p w:rsidR="00E96F7D" w:rsidRDefault="00E96F7D" w:rsidP="00E96F7D">
      <w:pPr>
        <w:autoSpaceDE w:val="0"/>
        <w:autoSpaceDN w:val="0"/>
        <w:adjustRightInd w:val="0"/>
        <w:spacing w:after="0" w:line="240" w:lineRule="auto"/>
        <w:rPr>
          <w:rFonts w:ascii="Morpheus" w:hAnsi="Morpheus" w:cs="Morpheus"/>
          <w:sz w:val="18"/>
          <w:szCs w:val="18"/>
        </w:rPr>
      </w:pPr>
      <w:r>
        <w:rPr>
          <w:rFonts w:ascii="Morpheus" w:hAnsi="Morpheus" w:cs="Morpheus"/>
          <w:sz w:val="18"/>
          <w:szCs w:val="18"/>
        </w:rPr>
        <w:t>Heal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knits flesh and dispels infection, healing 4d6 health.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application of this spell has made the guild renowned as miracle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healers. Diseases cannot be treated with </w:t>
      </w:r>
      <w:r>
        <w:rPr>
          <w:rFonts w:ascii="TimesNewRomanPS-BoldItalicMT" w:hAnsi="TimesNewRomanPS-BoldItalicMT" w:cs="TimesNewRomanPS-BoldItalicMT"/>
          <w:b/>
          <w:bCs/>
          <w:i/>
          <w:iCs/>
        </w:rPr>
        <w:t>heal</w:t>
      </w:r>
      <w:r>
        <w:rPr>
          <w:rFonts w:ascii="TimesNewRomanPSMT" w:hAnsi="TimesNewRomanPSMT" w:cs="TimesNewRomanPSMT"/>
        </w:rPr>
        <w:t>, they must be treated with</w:t>
      </w:r>
    </w:p>
    <w:p w:rsidR="00E96F7D" w:rsidRDefault="00E96F7D" w:rsidP="00E96F7D">
      <w:pPr>
        <w:autoSpaceDE w:val="0"/>
        <w:autoSpaceDN w:val="0"/>
        <w:adjustRightInd w:val="0"/>
        <w:spacing w:after="0" w:line="240" w:lineRule="auto"/>
        <w:rPr>
          <w:rFonts w:ascii="TimesNewRomanPS-BoldItalicMT" w:hAnsi="TimesNewRomanPS-BoldItalicMT" w:cs="TimesNewRomanPS-BoldItalicMT"/>
          <w:b/>
          <w:bCs/>
          <w:i/>
          <w:iCs/>
        </w:rPr>
      </w:pPr>
      <w:r>
        <w:rPr>
          <w:rFonts w:ascii="TimesNewRomanPS-BoldItalicMT" w:hAnsi="TimesNewRomanPS-BoldItalicMT" w:cs="TimesNewRomanPS-BoldItalicMT"/>
          <w:b/>
          <w:bCs/>
          <w:i/>
          <w:iCs/>
        </w:rPr>
        <w:t>cure</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Cure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6 (26)</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instantly cleanses the target of any resident diseases or infections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that might be afflicting them. Poisons and physical wounds cannot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be treated with </w:t>
      </w:r>
      <w:r>
        <w:rPr>
          <w:rFonts w:ascii="TimesNewRomanPS-BoldItalicMT" w:hAnsi="TimesNewRomanPS-BoldItalicMT" w:cs="TimesNewRomanPS-BoldItalicMT"/>
          <w:b/>
          <w:bCs/>
          <w:i/>
          <w:iCs/>
        </w:rPr>
        <w:t>cure</w:t>
      </w:r>
      <w:r>
        <w:rPr>
          <w:rFonts w:ascii="TimesNewRomanPSMT" w:hAnsi="TimesNewRomanPSMT" w:cs="TimesNewRomanPSMT"/>
        </w:rPr>
        <w:t>.</w:t>
      </w:r>
    </w:p>
    <w:p w:rsidR="00E96F7D" w:rsidRDefault="00E96F7D" w:rsidP="00E96F7D">
      <w:pPr>
        <w:autoSpaceDE w:val="0"/>
        <w:autoSpaceDN w:val="0"/>
        <w:adjustRightInd w:val="0"/>
        <w:spacing w:after="0" w:line="240" w:lineRule="auto"/>
        <w:rPr>
          <w:rFonts w:ascii="Morpheus" w:hAnsi="Morpheus" w:cs="Morpheus"/>
          <w:sz w:val="18"/>
          <w:szCs w:val="18"/>
        </w:rPr>
      </w:pPr>
      <w:r w:rsidRPr="000E666B">
        <w:rPr>
          <w:rFonts w:ascii="Morpheus" w:hAnsi="Morpheus" w:cs="Morpheus"/>
          <w:szCs w:val="18"/>
        </w:rPr>
        <w:t>Instant beauty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lastRenderedPageBreak/>
        <w:t>Resolve cost</w:t>
      </w:r>
      <w:r>
        <w:rPr>
          <w:rFonts w:ascii="TimesNewRomanPSMT" w:hAnsi="TimesNewRomanPSMT" w:cs="TimesNewRomanPSMT"/>
        </w:rPr>
        <w:t>: 2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Increases the desirability</w:t>
      </w:r>
      <w:r w:rsidR="000E666B">
        <w:rPr>
          <w:rFonts w:ascii="TimesNewRomanPSMT" w:hAnsi="TimesNewRomanPSMT" w:cs="TimesNewRomanPSMT"/>
        </w:rPr>
        <w:t xml:space="preserve"> </w:t>
      </w:r>
      <w:r>
        <w:rPr>
          <w:rFonts w:ascii="TimesNewRomanPSMT" w:hAnsi="TimesNewRomanPSMT" w:cs="TimesNewRomanPSMT"/>
        </w:rPr>
        <w:t>of the recipient.</w:t>
      </w:r>
      <w:r w:rsidR="000E666B">
        <w:rPr>
          <w:rFonts w:ascii="TimesNewRomanPSMT" w:hAnsi="TimesNewRomanPSMT" w:cs="TimesNewRomanPSMT"/>
        </w:rPr>
        <w:t xml:space="preserve"> </w:t>
      </w:r>
      <w:r>
        <w:rPr>
          <w:rFonts w:ascii="TimesNewRomanPSMT" w:hAnsi="TimesNewRomanPSMT" w:cs="TimesNewRomanPSMT"/>
        </w:rPr>
        <w:t>No discernible</w:t>
      </w:r>
      <w:r w:rsidR="000E666B">
        <w:rPr>
          <w:rFonts w:ascii="TimesNewRomanPSMT" w:hAnsi="TimesNewRomanPSMT" w:cs="TimesNewRomanPSMT"/>
        </w:rPr>
        <w:t xml:space="preserve"> </w:t>
      </w:r>
      <w:r>
        <w:rPr>
          <w:rFonts w:ascii="TimesNewRomanPSMT" w:hAnsi="TimesNewRomanPSMT" w:cs="TimesNewRomanPSMT"/>
        </w:rPr>
        <w:t>change occurs, but</w:t>
      </w:r>
      <w:r w:rsidR="000E666B">
        <w:rPr>
          <w:rFonts w:ascii="TimesNewRomanPSMT" w:hAnsi="TimesNewRomanPSMT" w:cs="TimesNewRomanPSMT"/>
        </w:rPr>
        <w:t xml:space="preserve"> </w:t>
      </w:r>
      <w:r>
        <w:rPr>
          <w:rFonts w:ascii="TimesNewRomanPSMT" w:hAnsi="TimesNewRomanPSMT" w:cs="TimesNewRomanPSMT"/>
        </w:rPr>
        <w:t>others find the recipient</w:t>
      </w:r>
      <w:r w:rsidR="000E666B">
        <w:rPr>
          <w:rFonts w:ascii="TimesNewRomanPSMT" w:hAnsi="TimesNewRomanPSMT" w:cs="TimesNewRomanPSMT"/>
        </w:rPr>
        <w:t xml:space="preserve"> </w:t>
      </w:r>
      <w:r>
        <w:rPr>
          <w:rFonts w:ascii="TimesNewRomanPSMT" w:hAnsi="TimesNewRomanPSMT" w:cs="TimesNewRomanPSMT"/>
        </w:rPr>
        <w:t>attractive anyway,</w:t>
      </w:r>
      <w:r w:rsidR="000E666B">
        <w:rPr>
          <w:rFonts w:ascii="TimesNewRomanPSMT" w:hAnsi="TimesNewRomanPSMT" w:cs="TimesNewRomanPSMT"/>
        </w:rPr>
        <w:t xml:space="preserve"> </w:t>
      </w:r>
      <w:r>
        <w:rPr>
          <w:rFonts w:ascii="TimesNewRomanPSMT" w:hAnsi="TimesNewRomanPSMT" w:cs="TimesNewRomanPSMT"/>
        </w:rPr>
        <w:t>possibly being</w:t>
      </w:r>
      <w:r w:rsidR="000E666B">
        <w:rPr>
          <w:rFonts w:ascii="TimesNewRomanPSMT" w:hAnsi="TimesNewRomanPSMT" w:cs="TimesNewRomanPSMT"/>
        </w:rPr>
        <w:t xml:space="preserve"> </w:t>
      </w:r>
      <w:r>
        <w:rPr>
          <w:rFonts w:ascii="TimesNewRomanPSMT" w:hAnsi="TimesNewRomanPSMT" w:cs="TimesNewRomanPSMT"/>
        </w:rPr>
        <w:t>puzzled as to why.</w:t>
      </w:r>
      <w:r w:rsidR="000E666B">
        <w:rPr>
          <w:rFonts w:ascii="TimesNewRomanPSMT" w:hAnsi="TimesNewRomanPSMT" w:cs="TimesNewRomanPSMT"/>
        </w:rPr>
        <w:t xml:space="preserve"> </w:t>
      </w:r>
      <w:r>
        <w:rPr>
          <w:rFonts w:ascii="TimesNewRomanPS-BoldItalicMT" w:hAnsi="TimesNewRomanPS-BoldItalicMT" w:cs="TimesNewRomanPS-BoldItalicMT"/>
          <w:b/>
          <w:bCs/>
          <w:i/>
          <w:iCs/>
        </w:rPr>
        <w:t xml:space="preserve">Presence </w:t>
      </w:r>
      <w:r>
        <w:rPr>
          <w:rFonts w:ascii="TimesNewRomanPSMT" w:hAnsi="TimesNewRomanPSMT" w:cs="TimesNewRomanPSMT"/>
        </w:rPr>
        <w:t>increases</w:t>
      </w:r>
      <w:r w:rsidR="000E666B">
        <w:rPr>
          <w:rFonts w:ascii="TimesNewRomanPSMT" w:hAnsi="TimesNewRomanPSMT" w:cs="TimesNewRomanPSMT"/>
        </w:rPr>
        <w:t xml:space="preserve"> </w:t>
      </w:r>
      <w:r>
        <w:rPr>
          <w:rFonts w:ascii="TimesNewRomanPSMT" w:hAnsi="TimesNewRomanPSMT" w:cs="TimesNewRomanPSMT"/>
        </w:rPr>
        <w:t>by 2 for the duration.</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Magic tobacconist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(18)</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instant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magically produce a fine cigar or cigarette.</w:t>
      </w:r>
    </w:p>
    <w:p w:rsidR="00E96F7D" w:rsidRDefault="00E96F7D" w:rsidP="00E96F7D">
      <w:pPr>
        <w:autoSpaceDE w:val="0"/>
        <w:autoSpaceDN w:val="0"/>
        <w:adjustRightInd w:val="0"/>
        <w:spacing w:after="0" w:line="240" w:lineRule="auto"/>
        <w:rPr>
          <w:rFonts w:ascii="TimesNewRomanPSMT" w:hAnsi="TimesNewRomanPSMT" w:cs="TimesNewRomanPSMT"/>
        </w:rPr>
      </w:pPr>
      <w:proofErr w:type="gramStart"/>
      <w:r>
        <w:rPr>
          <w:rFonts w:ascii="TimesNewRomanPSMT" w:hAnsi="TimesNewRomanPSMT" w:cs="TimesNewRomanPSMT"/>
        </w:rPr>
        <w:t>Alternatively</w:t>
      </w:r>
      <w:proofErr w:type="gramEnd"/>
      <w:r>
        <w:rPr>
          <w:rFonts w:ascii="TimesNewRomanPSMT" w:hAnsi="TimesNewRomanPSMT" w:cs="TimesNewRomanPSMT"/>
        </w:rPr>
        <w:t xml:space="preserve"> the spell might be used to magically fill a pipe bowl.</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Power of steam</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3 (22)</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may confer the motive power of a steam train into a vehicle.</w:t>
      </w:r>
      <w:r w:rsidR="000E666B">
        <w:rPr>
          <w:rFonts w:ascii="TimesNewRomanPSMT" w:hAnsi="TimesNewRomanPSMT" w:cs="TimesNewRomanPSMT"/>
        </w:rPr>
        <w:t xml:space="preserve"> </w:t>
      </w:r>
      <w:r>
        <w:rPr>
          <w:rFonts w:ascii="TimesNewRomanPSMT" w:hAnsi="TimesNewRomanPSMT" w:cs="TimesNewRomanPSMT"/>
        </w:rPr>
        <w:t xml:space="preserve">When travelling in such a manner </w:t>
      </w:r>
      <w:proofErr w:type="spellStart"/>
      <w:r>
        <w:rPr>
          <w:rFonts w:ascii="TimesNewRomanPSMT" w:hAnsi="TimesNewRomanPSMT" w:cs="TimesNewRomanPSMT"/>
        </w:rPr>
        <w:t>multi hued</w:t>
      </w:r>
      <w:proofErr w:type="spellEnd"/>
      <w:r>
        <w:rPr>
          <w:rFonts w:ascii="TimesNewRomanPSMT" w:hAnsi="TimesNewRomanPSMT" w:cs="TimesNewRomanPSMT"/>
        </w:rPr>
        <w:t xml:space="preserve"> steam pours from the vehicle,</w:t>
      </w:r>
      <w:r w:rsidR="000E666B">
        <w:rPr>
          <w:rFonts w:ascii="TimesNewRomanPSMT" w:hAnsi="TimesNewRomanPSMT" w:cs="TimesNewRomanPSMT"/>
        </w:rPr>
        <w:t xml:space="preserve"> </w:t>
      </w:r>
      <w:r>
        <w:rPr>
          <w:rFonts w:ascii="TimesNewRomanPSMT" w:hAnsi="TimesNewRomanPSMT" w:cs="TimesNewRomanPSMT"/>
        </w:rPr>
        <w:t>often obscuring sight (-2 to driving rolls).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applied to a person, their running speed is doubled and they gain +2</w:t>
      </w:r>
      <w:r w:rsidR="000E666B">
        <w:rPr>
          <w:rFonts w:ascii="TimesNewRomanPSMT" w:hAnsi="TimesNewRomanPSMT" w:cs="TimesNewRomanPSMT"/>
        </w:rPr>
        <w:t xml:space="preserve"> </w:t>
      </w:r>
      <w:r>
        <w:rPr>
          <w:rFonts w:ascii="TimesNewRomanPS-BoldItalicMT" w:hAnsi="TimesNewRomanPS-BoldItalicMT" w:cs="TimesNewRomanPS-BoldItalicMT"/>
          <w:b/>
          <w:bCs/>
          <w:i/>
          <w:iCs/>
        </w:rPr>
        <w:t>body</w:t>
      </w:r>
      <w:r>
        <w:rPr>
          <w:rFonts w:ascii="TimesNewRomanPSMT" w:hAnsi="TimesNewRomanPSMT" w:cs="TimesNewRomanPSMT"/>
        </w:rPr>
        <w:t>. However, they also go bright red as magical steam gushes from</w:t>
      </w:r>
      <w:r w:rsidR="000E666B">
        <w:rPr>
          <w:rFonts w:ascii="TimesNewRomanPSMT" w:hAnsi="TimesNewRomanPSMT" w:cs="TimesNewRomanPSMT"/>
        </w:rPr>
        <w:t xml:space="preserve"> </w:t>
      </w:r>
      <w:r>
        <w:rPr>
          <w:rFonts w:ascii="TimesNewRomanPSMT" w:hAnsi="TimesNewRomanPSMT" w:cs="TimesNewRomanPSMT"/>
        </w:rPr>
        <w:t>ears, mouth, nose and through the seams of clothing. Living creatures</w:t>
      </w:r>
      <w:r w:rsidR="000E666B">
        <w:rPr>
          <w:rFonts w:ascii="TimesNewRomanPSMT" w:hAnsi="TimesNewRomanPSMT" w:cs="TimesNewRomanPSMT"/>
        </w:rPr>
        <w:t xml:space="preserve"> </w:t>
      </w:r>
      <w:r>
        <w:rPr>
          <w:rFonts w:ascii="TimesNewRomanPSMT" w:hAnsi="TimesNewRomanPSMT" w:cs="TimesNewRomanPSMT"/>
        </w:rPr>
        <w:t>take 1d6 stun each minute as a result of the unnatural exertions the body</w:t>
      </w:r>
      <w:r w:rsidR="000E666B">
        <w:rPr>
          <w:rFonts w:ascii="TimesNewRomanPSMT" w:hAnsi="TimesNewRomanPSMT" w:cs="TimesNewRomanPSMT"/>
        </w:rPr>
        <w:t xml:space="preserve"> </w:t>
      </w:r>
      <w:r>
        <w:rPr>
          <w:rFonts w:ascii="TimesNewRomanPSMT" w:hAnsi="TimesNewRomanPSMT" w:cs="TimesNewRomanPSMT"/>
        </w:rPr>
        <w:t>undergoes in this state.</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Scholar’s guard</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caster traces an imaginary perimeter with pointed finger. The perimeter</w:t>
      </w:r>
      <w:r w:rsidR="000E666B">
        <w:rPr>
          <w:rFonts w:ascii="TimesNewRomanPSMT" w:hAnsi="TimesNewRomanPSMT" w:cs="TimesNewRomanPSMT"/>
        </w:rPr>
        <w:t xml:space="preserve"> </w:t>
      </w:r>
      <w:r>
        <w:rPr>
          <w:rFonts w:ascii="TimesNewRomanPSMT" w:hAnsi="TimesNewRomanPSMT" w:cs="TimesNewRomanPSMT"/>
        </w:rPr>
        <w:t xml:space="preserve">may be up to 3 </w:t>
      </w:r>
      <w:proofErr w:type="gramStart"/>
      <w:r>
        <w:rPr>
          <w:rFonts w:ascii="TimesNewRomanPSMT" w:hAnsi="TimesNewRomanPSMT" w:cs="TimesNewRomanPSMT"/>
        </w:rPr>
        <w:t>yards</w:t>
      </w:r>
      <w:proofErr w:type="gramEnd"/>
      <w:r>
        <w:rPr>
          <w:rFonts w:ascii="TimesNewRomanPSMT" w:hAnsi="TimesNewRomanPSMT" w:cs="TimesNewRomanPSMT"/>
        </w:rPr>
        <w:t xml:space="preserve"> radius. Anything stepping through the perimeter</w:t>
      </w:r>
      <w:r w:rsidR="000E666B">
        <w:rPr>
          <w:rFonts w:ascii="TimesNewRomanPSMT" w:hAnsi="TimesNewRomanPSMT" w:cs="TimesNewRomanPSMT"/>
        </w:rPr>
        <w:t xml:space="preserve"> </w:t>
      </w:r>
      <w:r>
        <w:rPr>
          <w:rFonts w:ascii="TimesNewRomanPSMT" w:hAnsi="TimesNewRomanPSMT" w:cs="TimesNewRomanPSMT"/>
        </w:rPr>
        <w:t>sets off a magical alarm. The nature of the highly audible alarm is</w:t>
      </w:r>
      <w:r w:rsidR="000E666B">
        <w:rPr>
          <w:rFonts w:ascii="TimesNewRomanPSMT" w:hAnsi="TimesNewRomanPSMT" w:cs="TimesNewRomanPSMT"/>
        </w:rPr>
        <w:t xml:space="preserve"> </w:t>
      </w:r>
      <w:r>
        <w:rPr>
          <w:rFonts w:ascii="TimesNewRomanPSMT" w:hAnsi="TimesNewRomanPSMT" w:cs="TimesNewRomanPSMT"/>
        </w:rPr>
        <w:t>left to the caster.</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Second sight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rounds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Allows the caster to see </w:t>
      </w:r>
      <w:r w:rsidR="000E666B">
        <w:rPr>
          <w:rFonts w:ascii="TimesNewRomanPSMT" w:hAnsi="TimesNewRomanPSMT" w:cs="TimesNewRomanPSMT"/>
        </w:rPr>
        <w:t>supernatural effects</w:t>
      </w:r>
      <w:r>
        <w:rPr>
          <w:rFonts w:ascii="TimesNewRomanPSMT" w:hAnsi="TimesNewRomanPSMT" w:cs="TimesNewRomanPSMT"/>
        </w:rPr>
        <w:t xml:space="preserve"> clearly. Such phenomena</w:t>
      </w:r>
      <w:r w:rsidR="000E666B">
        <w:rPr>
          <w:rFonts w:ascii="TimesNewRomanPSMT" w:hAnsi="TimesNewRomanPSMT" w:cs="TimesNewRomanPSMT"/>
        </w:rPr>
        <w:t xml:space="preserve"> </w:t>
      </w:r>
      <w:r>
        <w:rPr>
          <w:rFonts w:ascii="TimesNewRomanPSMT" w:hAnsi="TimesNewRomanPSMT" w:cs="TimesNewRomanPSMT"/>
        </w:rPr>
        <w:t>include: possessing demons appear as if</w:t>
      </w:r>
      <w:r w:rsidR="000E666B">
        <w:rPr>
          <w:rFonts w:ascii="TimesNewRomanPSMT" w:hAnsi="TimesNewRomanPSMT" w:cs="TimesNewRomanPSMT"/>
        </w:rPr>
        <w:t xml:space="preserve"> </w:t>
      </w:r>
      <w:r>
        <w:rPr>
          <w:rFonts w:ascii="TimesNewRomanPSMT" w:hAnsi="TimesNewRomanPSMT" w:cs="TimesNewRomanPSMT"/>
        </w:rPr>
        <w:t>fully manifested through second sight.</w:t>
      </w:r>
      <w:r w:rsidR="000E666B">
        <w:rPr>
          <w:rFonts w:ascii="TimesNewRomanPSMT" w:hAnsi="TimesNewRomanPSMT" w:cs="TimesNewRomanPSMT"/>
        </w:rPr>
        <w:t xml:space="preserve"> </w:t>
      </w:r>
      <w:r>
        <w:rPr>
          <w:rFonts w:ascii="TimesNewRomanPSMT" w:hAnsi="TimesNewRomanPSMT" w:cs="TimesNewRomanPSMT"/>
        </w:rPr>
        <w:t>Spells effects appear as glowing energy</w:t>
      </w:r>
      <w:r w:rsidR="000E666B">
        <w:rPr>
          <w:rFonts w:ascii="TimesNewRomanPSMT" w:hAnsi="TimesNewRomanPSMT" w:cs="TimesNewRomanPSMT"/>
        </w:rPr>
        <w:t xml:space="preserve"> </w:t>
      </w:r>
      <w:r>
        <w:rPr>
          <w:rFonts w:ascii="TimesNewRomanPSMT" w:hAnsi="TimesNewRomanPSMT" w:cs="TimesNewRomanPSMT"/>
        </w:rPr>
        <w:t>and their nature may be discerned</w:t>
      </w:r>
      <w:r w:rsidR="000E666B">
        <w:rPr>
          <w:rFonts w:ascii="TimesNewRomanPSMT" w:hAnsi="TimesNewRomanPSMT" w:cs="TimesNewRomanPSMT"/>
        </w:rPr>
        <w:t xml:space="preserve"> </w:t>
      </w:r>
      <w:r>
        <w:rPr>
          <w:rFonts w:ascii="TimesNewRomanPSMT" w:hAnsi="TimesNewRomanPSMT" w:cs="TimesNewRomanPSMT"/>
        </w:rPr>
        <w:t xml:space="preserve">with </w:t>
      </w:r>
      <w:proofErr w:type="spellStart"/>
      <w:r>
        <w:rPr>
          <w:rFonts w:ascii="TimesNewRomanPS-BoldItalicMT" w:hAnsi="TimesNewRomanPS-BoldItalicMT" w:cs="TimesNewRomanPS-BoldItalicMT"/>
          <w:b/>
          <w:bCs/>
          <w:i/>
          <w:iCs/>
        </w:rPr>
        <w:t>scrutinise</w:t>
      </w:r>
      <w:proofErr w:type="spellEnd"/>
      <w:r>
        <w:rPr>
          <w:rFonts w:ascii="TimesNewRomanPS-BoldItalicMT" w:hAnsi="TimesNewRomanPS-BoldItalicMT" w:cs="TimesNewRomanPS-BoldItalicMT"/>
          <w:b/>
          <w:bCs/>
          <w:i/>
          <w:iCs/>
        </w:rPr>
        <w:t xml:space="preserve"> </w:t>
      </w:r>
      <w:r>
        <w:rPr>
          <w:rFonts w:ascii="TimesNewRomanPSMT" w:hAnsi="TimesNewRomanPSMT" w:cs="TimesNewRomanPSMT"/>
        </w:rPr>
        <w:t>rolls. Creatures such as</w:t>
      </w:r>
      <w:r w:rsidR="000E666B">
        <w:rPr>
          <w:rFonts w:ascii="TimesNewRomanPSMT" w:hAnsi="TimesNewRomanPSMT" w:cs="TimesNewRomanPSMT"/>
        </w:rPr>
        <w:t xml:space="preserve"> </w:t>
      </w:r>
      <w:r>
        <w:rPr>
          <w:rFonts w:ascii="TimesNewRomanPSMT" w:hAnsi="TimesNewRomanPSMT" w:cs="TimesNewRomanPSMT"/>
        </w:rPr>
        <w:t xml:space="preserve">ghosts are always visible through </w:t>
      </w:r>
      <w:r w:rsidR="000E666B">
        <w:rPr>
          <w:rFonts w:ascii="TimesNewRomanPSMT" w:hAnsi="TimesNewRomanPSMT" w:cs="TimesNewRomanPSMT"/>
        </w:rPr>
        <w:t>second sight</w:t>
      </w:r>
      <w:r>
        <w:rPr>
          <w:rFonts w:ascii="TimesNewRomanPSMT" w:hAnsi="TimesNewRomanPSMT" w:cs="TimesNewRomanPSMT"/>
        </w:rPr>
        <w:t>. While second sight is active</w:t>
      </w:r>
      <w:r w:rsidR="000E666B">
        <w:rPr>
          <w:rFonts w:ascii="TimesNewRomanPSMT" w:hAnsi="TimesNewRomanPSMT" w:cs="TimesNewRomanPSMT"/>
        </w:rPr>
        <w:t>, mundane</w:t>
      </w:r>
      <w:r>
        <w:rPr>
          <w:rFonts w:ascii="TimesNewRomanPSMT" w:hAnsi="TimesNewRomanPSMT" w:cs="TimesNewRomanPSMT"/>
        </w:rPr>
        <w:t xml:space="preserve"> sight is dim and darkened </w:t>
      </w:r>
      <w:r w:rsidR="000E666B">
        <w:rPr>
          <w:rFonts w:ascii="TimesNewRomanPSMT" w:hAnsi="TimesNewRomanPSMT" w:cs="TimesNewRomanPSMT"/>
        </w:rPr>
        <w:t>–</w:t>
      </w:r>
      <w:r>
        <w:rPr>
          <w:rFonts w:ascii="TimesNewRomanPSMT" w:hAnsi="TimesNewRomanPSMT" w:cs="TimesNewRomanPSMT"/>
        </w:rPr>
        <w:t xml:space="preserve"> all</w:t>
      </w:r>
      <w:r w:rsidR="000E666B">
        <w:rPr>
          <w:rFonts w:ascii="TimesNewRomanPSMT" w:hAnsi="TimesNewRomanPSMT" w:cs="TimesNewRomanPSMT"/>
        </w:rPr>
        <w:t xml:space="preserve"> </w:t>
      </w:r>
      <w:r>
        <w:rPr>
          <w:rFonts w:ascii="TimesNewRomanPSMT" w:hAnsi="TimesNewRomanPSMT" w:cs="TimesNewRomanPSMT"/>
        </w:rPr>
        <w:t>perception tests relating to the mundane</w:t>
      </w:r>
      <w:r w:rsidR="000E666B">
        <w:rPr>
          <w:rFonts w:ascii="TimesNewRomanPSMT" w:hAnsi="TimesNewRomanPSMT" w:cs="TimesNewRomanPSMT"/>
        </w:rPr>
        <w:t xml:space="preserve"> </w:t>
      </w:r>
      <w:r>
        <w:rPr>
          <w:rFonts w:ascii="TimesNewRomanPSMT" w:hAnsi="TimesNewRomanPSMT" w:cs="TimesNewRomanPSMT"/>
        </w:rPr>
        <w:t xml:space="preserve">world are at –4 </w:t>
      </w:r>
      <w:proofErr w:type="gramStart"/>
      <w:r>
        <w:rPr>
          <w:rFonts w:ascii="TimesNewRomanPSMT" w:hAnsi="TimesNewRomanPSMT" w:cs="TimesNewRomanPSMT"/>
        </w:rPr>
        <w:t>modifier</w:t>
      </w:r>
      <w:proofErr w:type="gramEnd"/>
      <w:r>
        <w:rPr>
          <w:rFonts w:ascii="TimesNewRomanPSMT" w:hAnsi="TimesNewRomanPSMT" w:cs="TimesNewRomanPSMT"/>
        </w:rPr>
        <w:t>.</w:t>
      </w:r>
    </w:p>
    <w:p w:rsidR="00E96F7D" w:rsidRDefault="00E96F7D" w:rsidP="00E96F7D">
      <w:pPr>
        <w:autoSpaceDE w:val="0"/>
        <w:autoSpaceDN w:val="0"/>
        <w:adjustRightInd w:val="0"/>
        <w:spacing w:after="0" w:line="240" w:lineRule="auto"/>
        <w:rPr>
          <w:rFonts w:ascii="TimesNewRomanPSMT" w:hAnsi="TimesNewRomanPSMT" w:cs="TimesNewRomanPSMT"/>
        </w:rPr>
      </w:pPr>
    </w:p>
    <w:p w:rsidR="000E666B" w:rsidRDefault="000E666B" w:rsidP="00E96F7D">
      <w:pPr>
        <w:autoSpaceDE w:val="0"/>
        <w:autoSpaceDN w:val="0"/>
        <w:adjustRightInd w:val="0"/>
        <w:spacing w:after="0" w:line="240" w:lineRule="auto"/>
        <w:rPr>
          <w:rFonts w:ascii="Morpheus" w:hAnsi="Morpheus" w:cs="Morpheus"/>
          <w:szCs w:val="18"/>
        </w:rPr>
      </w:pP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Spyglass eyes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1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Allows the caster to see with up to x20 magnification, as if using a powerful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spyglass. The spyglass effect may be turned on or off during the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duration.</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Steely skin</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5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lastRenderedPageBreak/>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spell weaves an invisible shroud of magical energy about the recipient,</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granting an </w:t>
      </w:r>
      <w:proofErr w:type="spellStart"/>
      <w:r>
        <w:rPr>
          <w:rFonts w:ascii="TimesNewRomanPSMT" w:hAnsi="TimesNewRomanPSMT" w:cs="TimesNewRomanPSMT"/>
        </w:rPr>
        <w:t>armour</w:t>
      </w:r>
      <w:proofErr w:type="spellEnd"/>
      <w:r>
        <w:rPr>
          <w:rFonts w:ascii="TimesNewRomanPSMT" w:hAnsi="TimesNewRomanPSMT" w:cs="TimesNewRomanPSMT"/>
        </w:rPr>
        <w:t xml:space="preserve"> value of 10, which is added to any other </w:t>
      </w:r>
      <w:proofErr w:type="spellStart"/>
      <w:r>
        <w:rPr>
          <w:rFonts w:ascii="TimesNewRomanPSMT" w:hAnsi="TimesNewRomanPSMT" w:cs="TimesNewRomanPSMT"/>
        </w:rPr>
        <w:t>armour</w:t>
      </w:r>
      <w:proofErr w:type="spellEnd"/>
      <w:r w:rsidR="000E666B">
        <w:rPr>
          <w:rFonts w:ascii="TimesNewRomanPSMT" w:hAnsi="TimesNewRomanPSMT" w:cs="TimesNewRomanPSMT"/>
        </w:rPr>
        <w:t xml:space="preserve"> </w:t>
      </w:r>
      <w:r>
        <w:rPr>
          <w:rFonts w:ascii="TimesNewRomanPSMT" w:hAnsi="TimesNewRomanPSMT" w:cs="TimesNewRomanPSMT"/>
        </w:rPr>
        <w:t>worn.</w:t>
      </w:r>
    </w:p>
    <w:p w:rsidR="00E96F7D" w:rsidRPr="000E666B" w:rsidRDefault="00E96F7D" w:rsidP="00E96F7D">
      <w:pPr>
        <w:autoSpaceDE w:val="0"/>
        <w:autoSpaceDN w:val="0"/>
        <w:adjustRightInd w:val="0"/>
        <w:spacing w:after="0" w:line="240" w:lineRule="auto"/>
        <w:rPr>
          <w:rFonts w:ascii="Morpheus" w:hAnsi="Morpheus" w:cs="Morpheus"/>
          <w:szCs w:val="18"/>
        </w:rPr>
      </w:pPr>
      <w:r w:rsidRPr="000E666B">
        <w:rPr>
          <w:rFonts w:ascii="Morpheus" w:hAnsi="Morpheus" w:cs="Morpheus"/>
          <w:szCs w:val="18"/>
        </w:rPr>
        <w:t>The emperor’s new spell</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4 (24)</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self</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minutes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Renders the caster </w:t>
      </w:r>
      <w:proofErr w:type="spellStart"/>
      <w:r>
        <w:rPr>
          <w:rFonts w:ascii="TimesNewRomanPSMT" w:hAnsi="TimesNewRomanPSMT" w:cs="TimesNewRomanPSMT"/>
        </w:rPr>
        <w:t>totallyinvisible</w:t>
      </w:r>
      <w:proofErr w:type="spellEnd"/>
      <w:r>
        <w:rPr>
          <w:rFonts w:ascii="TimesNewRomanPSMT" w:hAnsi="TimesNewRomanPSMT" w:cs="TimesNewRomanPSMT"/>
        </w:rPr>
        <w:t xml:space="preserve"> to normal sight.</w:t>
      </w:r>
      <w:r w:rsidR="000E666B">
        <w:rPr>
          <w:rFonts w:ascii="TimesNewRomanPSMT" w:hAnsi="TimesNewRomanPSMT" w:cs="TimesNewRomanPSMT"/>
        </w:rPr>
        <w:t xml:space="preserve"> </w:t>
      </w:r>
      <w:r>
        <w:rPr>
          <w:rFonts w:ascii="TimesNewRomanPSMT" w:hAnsi="TimesNewRomanPSMT" w:cs="TimesNewRomanPSMT"/>
        </w:rPr>
        <w:t>Some creatures and use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of second sight spell will</w:t>
      </w:r>
      <w:r w:rsidR="000E666B">
        <w:rPr>
          <w:rFonts w:ascii="TimesNewRomanPSMT" w:hAnsi="TimesNewRomanPSMT" w:cs="TimesNewRomanPSMT"/>
        </w:rPr>
        <w:t xml:space="preserve"> </w:t>
      </w:r>
      <w:r>
        <w:rPr>
          <w:rFonts w:ascii="TimesNewRomanPSMT" w:hAnsi="TimesNewRomanPSMT" w:cs="TimesNewRomanPSMT"/>
        </w:rPr>
        <w:t>detect the caster. The spell</w:t>
      </w:r>
      <w:r w:rsidR="000E666B">
        <w:rPr>
          <w:rFonts w:ascii="TimesNewRomanPSMT" w:hAnsi="TimesNewRomanPSMT" w:cs="TimesNewRomanPSMT"/>
        </w:rPr>
        <w:t xml:space="preserve"> </w:t>
      </w:r>
      <w:r>
        <w:rPr>
          <w:rFonts w:ascii="TimesNewRomanPSMT" w:hAnsi="TimesNewRomanPSMT" w:cs="TimesNewRomanPSMT"/>
        </w:rPr>
        <w:t>will only render the body</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invisible, clothes and items</w:t>
      </w:r>
      <w:r w:rsidR="000E666B">
        <w:rPr>
          <w:rFonts w:ascii="TimesNewRomanPSMT" w:hAnsi="TimesNewRomanPSMT" w:cs="TimesNewRomanPSMT"/>
        </w:rPr>
        <w:t xml:space="preserve"> </w:t>
      </w:r>
      <w:r>
        <w:rPr>
          <w:rFonts w:ascii="TimesNewRomanPSMT" w:hAnsi="TimesNewRomanPSMT" w:cs="TimesNewRomanPSMT"/>
        </w:rPr>
        <w:t>are not invisible unless</w:t>
      </w:r>
      <w:r w:rsidR="000E666B">
        <w:rPr>
          <w:rFonts w:ascii="TimesNewRomanPSMT" w:hAnsi="TimesNewRomanPSMT" w:cs="TimesNewRomanPSMT"/>
        </w:rPr>
        <w:t xml:space="preserve"> </w:t>
      </w:r>
      <w:r>
        <w:rPr>
          <w:rFonts w:ascii="TimesNewRomanPSMT" w:hAnsi="TimesNewRomanPSMT" w:cs="TimesNewRomanPSMT"/>
        </w:rPr>
        <w:t>swallowed or otherwise</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enclosed in a body cavity.</w:t>
      </w:r>
    </w:p>
    <w:p w:rsidR="00E96F7D" w:rsidRPr="000E666B" w:rsidRDefault="00E96F7D" w:rsidP="00E96F7D">
      <w:pPr>
        <w:autoSpaceDE w:val="0"/>
        <w:autoSpaceDN w:val="0"/>
        <w:adjustRightInd w:val="0"/>
        <w:spacing w:after="0" w:line="240" w:lineRule="auto"/>
        <w:rPr>
          <w:rFonts w:ascii="Morpheus" w:hAnsi="Morpheus" w:cs="Morpheus"/>
          <w:sz w:val="24"/>
          <w:szCs w:val="18"/>
        </w:rPr>
      </w:pPr>
      <w:r w:rsidRPr="000E666B">
        <w:rPr>
          <w:rFonts w:ascii="Morpheus" w:hAnsi="Morpheus" w:cs="Morpheus"/>
          <w:sz w:val="24"/>
          <w:szCs w:val="18"/>
        </w:rPr>
        <w:t>True door</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Resolve cost</w:t>
      </w:r>
      <w:r>
        <w:rPr>
          <w:rFonts w:ascii="TimesNewRomanPSMT" w:hAnsi="TimesNewRomanPSMT" w:cs="TimesNewRomanPSMT"/>
        </w:rPr>
        <w:t>: 2 (20)</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Range</w:t>
      </w:r>
      <w:r>
        <w:rPr>
          <w:rFonts w:ascii="TimesNewRomanPSMT" w:hAnsi="TimesNewRomanPSMT" w:cs="TimesNewRomanPSMT"/>
        </w:rPr>
        <w:t>: touch</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BoldMT" w:hAnsi="TimesNewRomanPS-BoldMT" w:cs="TimesNewRomanPS-BoldMT"/>
          <w:b/>
          <w:bCs/>
        </w:rPr>
        <w:t xml:space="preserve">Duration: </w:t>
      </w:r>
      <w:r>
        <w:rPr>
          <w:rFonts w:ascii="TimesNewRomanPSMT" w:hAnsi="TimesNewRomanPSMT" w:cs="TimesNewRomanPSMT"/>
        </w:rPr>
        <w:t>hours</w:t>
      </w:r>
    </w:p>
    <w:p w:rsidR="00E96F7D" w:rsidRDefault="00E96F7D" w:rsidP="00E96F7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This spell is cast upon a portal such as a door, window, box lid or other</w:t>
      </w:r>
      <w:r w:rsidR="000E666B">
        <w:rPr>
          <w:rFonts w:ascii="TimesNewRomanPSMT" w:hAnsi="TimesNewRomanPSMT" w:cs="TimesNewRomanPSMT"/>
        </w:rPr>
        <w:t xml:space="preserve"> </w:t>
      </w:r>
      <w:r>
        <w:rPr>
          <w:rFonts w:ascii="TimesNewRomanPSMT" w:hAnsi="TimesNewRomanPSMT" w:cs="TimesNewRomanPSMT"/>
        </w:rPr>
        <w:t>such scalable opening. The magic of the spell permeates the material of</w:t>
      </w:r>
      <w:r w:rsidR="000E666B">
        <w:rPr>
          <w:rFonts w:ascii="TimesNewRomanPSMT" w:hAnsi="TimesNewRomanPSMT" w:cs="TimesNewRomanPSMT"/>
        </w:rPr>
        <w:t xml:space="preserve"> </w:t>
      </w:r>
      <w:r>
        <w:rPr>
          <w:rFonts w:ascii="TimesNewRomanPSMT" w:hAnsi="TimesNewRomanPSMT" w:cs="TimesNewRomanPSMT"/>
        </w:rPr>
        <w:t>the portal and knits it together with strong, magic glue. The portal can</w:t>
      </w:r>
      <w:r w:rsidR="000E666B">
        <w:rPr>
          <w:rFonts w:ascii="TimesNewRomanPSMT" w:hAnsi="TimesNewRomanPSMT" w:cs="TimesNewRomanPSMT"/>
        </w:rPr>
        <w:t xml:space="preserve"> </w:t>
      </w:r>
      <w:r>
        <w:rPr>
          <w:rFonts w:ascii="TimesNewRomanPSMT" w:hAnsi="TimesNewRomanPSMT" w:cs="TimesNewRomanPSMT"/>
        </w:rPr>
        <w:t>no longer be opened normally, and must be forced.</w:t>
      </w:r>
    </w:p>
    <w:p w:rsidR="00E96F7D" w:rsidRDefault="00E96F7D" w:rsidP="00E96F7D">
      <w:pPr>
        <w:autoSpaceDE w:val="0"/>
        <w:autoSpaceDN w:val="0"/>
        <w:adjustRightInd w:val="0"/>
        <w:spacing w:after="0" w:line="240" w:lineRule="auto"/>
        <w:rPr>
          <w:rFonts w:ascii="TimesNewRomanPSMT" w:hAnsi="TimesNewRomanPSMT" w:cs="TimesNewRomanPSMT"/>
        </w:rPr>
      </w:pPr>
    </w:p>
    <w:p w:rsidR="00E96F7D" w:rsidRDefault="00E96F7D" w:rsidP="00D563E9">
      <w:pPr>
        <w:pStyle w:val="Heading1"/>
      </w:pPr>
    </w:p>
    <w:p w:rsidR="003E03A9" w:rsidRPr="00304494" w:rsidRDefault="003E03A9" w:rsidP="00D563E9">
      <w:pPr>
        <w:pStyle w:val="Heading1"/>
        <w:rPr>
          <w:b/>
          <w:u w:val="single"/>
        </w:rPr>
      </w:pPr>
      <w:bookmarkStart w:id="20" w:name="_Toc400925951"/>
      <w:r w:rsidRPr="00304494">
        <w:rPr>
          <w:b/>
          <w:u w:val="single"/>
        </w:rPr>
        <w:t>Setting mood:</w:t>
      </w:r>
      <w:bookmarkEnd w:id="20"/>
    </w:p>
    <w:p w:rsidR="003E03A9" w:rsidRDefault="009631D0" w:rsidP="003E03A9">
      <w:r>
        <w:t xml:space="preserve">This game takes place during a time of change and growth.  In this world the British Empire is expanding with the aid of steam power.  </w:t>
      </w:r>
    </w:p>
    <w:p w:rsidR="009631D0" w:rsidRDefault="009631D0" w:rsidP="003E03A9">
      <w:r>
        <w:t>The gap between rich and poor is even more pronounced and should be played up.  The rich will be light, airy, and clean, while the poor will be dark, dingy and filled with sooty smoke.  Poverty abounds and the chances for advancement are not possible, while the upper classes live well beyond their means and utilize the poor as stepping stones to fame and fortune.</w:t>
      </w:r>
    </w:p>
    <w:p w:rsidR="00B859EA" w:rsidRDefault="00B859EA" w:rsidP="003E03A9">
      <w:r>
        <w:t xml:space="preserve">This game is all about the story and letting the players become part of that story.  Encourage the players to describe their actions and to get into character with their roles.  The story is loosely described, but should not be held to strictly.  Allow the players to be inventive and if that leads them in different directions use the information here to modify the game and lay to that direction.  </w:t>
      </w:r>
    </w:p>
    <w:p w:rsidR="00B859EA" w:rsidRDefault="00B859EA" w:rsidP="003E03A9">
      <w:r>
        <w:t>Above all have fun.</w:t>
      </w:r>
    </w:p>
    <w:p w:rsidR="00D563E9" w:rsidRDefault="00D563E9" w:rsidP="003E03A9"/>
    <w:p w:rsidR="00D563E9" w:rsidRPr="00D563E9" w:rsidRDefault="00D563E9" w:rsidP="00D563E9">
      <w:pPr>
        <w:pStyle w:val="Heading2"/>
      </w:pPr>
      <w:bookmarkStart w:id="21" w:name="_Toc400925952"/>
      <w:r w:rsidRPr="00D563E9">
        <w:t>The Characters</w:t>
      </w:r>
      <w:r w:rsidR="00B5425E">
        <w:t xml:space="preserve"> (Read to players before they choose their character)</w:t>
      </w:r>
      <w:bookmarkEnd w:id="21"/>
    </w:p>
    <w:p w:rsidR="003E03A9" w:rsidRDefault="00D563E9" w:rsidP="003E03A9">
      <w:r>
        <w:t>Lady Isabella Wintergreen: An upper class Adventuress</w:t>
      </w:r>
      <w:r w:rsidR="00B5425E">
        <w:t xml:space="preserve"> with an interest in the Occult.  She is somewhat of an outcast in polite society because she flaunts the status quo and does what she wants.  She is an extremely public figure who delights in seeing her adventures posted in the daily papers.  Deadly with her knives and a crack shot, Lady Isabella is not one to be toyed with.</w:t>
      </w:r>
    </w:p>
    <w:p w:rsidR="00B5425E" w:rsidRDefault="00B5425E" w:rsidP="003E03A9">
      <w:r>
        <w:lastRenderedPageBreak/>
        <w:t xml:space="preserve">Lady Fiona Cleary </w:t>
      </w:r>
      <w:proofErr w:type="spellStart"/>
      <w:r>
        <w:t>Toher</w:t>
      </w:r>
      <w:proofErr w:type="spellEnd"/>
      <w:r>
        <w:t xml:space="preserve">: Lady Fiona is an oddity, she has been through the </w:t>
      </w:r>
      <w:proofErr w:type="spellStart"/>
      <w:r>
        <w:t>Thaumaturgical</w:t>
      </w:r>
      <w:proofErr w:type="spellEnd"/>
      <w:r>
        <w:t xml:space="preserve"> Academy and received her Doctorate.  In an organization that is heavily biased towards men this is a feat that is impressive and shows the depth of her determination.  She is skilled with her Thaumaturgy using it to defend herself and to maintain a proper level of decorum despite any adventures she may be involved in.  She is also skilled at the reading of auras, giving herself an advantage in a society hostile towards her.</w:t>
      </w:r>
    </w:p>
    <w:p w:rsidR="00B5425E" w:rsidRDefault="00B5425E" w:rsidP="003E03A9">
      <w:r>
        <w:t xml:space="preserve">Alanna: Born to a quiet middle class family in the midlands, Alanna was sent off to a boarding school in Liverpool and was changed by her exposure to the harsh conditions which the poorer classes existed in.  She could not sit idly by and thus joined </w:t>
      </w:r>
      <w:r w:rsidR="00DF6AD3">
        <w:t xml:space="preserve">Workers Revolutionary Party.  In this she was trained to take up arms in aid of her brothers and sisters.  She took to this new life in a way that she had never known before.  She devoured the literature and became very skilled in the manufacture and use of explosives.  She has also trained as a carriage driver to blend in with the general population, to find the right moment to make the will of the people known. </w:t>
      </w:r>
    </w:p>
    <w:p w:rsidR="00DF6AD3" w:rsidRDefault="00DF6AD3" w:rsidP="003E03A9">
      <w:r>
        <w:t xml:space="preserve">Diana </w:t>
      </w:r>
      <w:proofErr w:type="spellStart"/>
      <w:r>
        <w:t>Lann</w:t>
      </w:r>
      <w:proofErr w:type="spellEnd"/>
      <w:r>
        <w:t xml:space="preserve">: Raised in an industrial school she has been trained to work on steam engines since she was old enough to dodge the movements in the weaving engine.  Usually covered in oil and grease she is most at home when working on an engine whether it is an industrial steam plant or a small steam powered lawn trimmer.  Not one for social niceties, her normal response to being disturbed is to smack it with her oversized wrench.  She is fine as long as her interests are kept on any machinery or new technology. </w:t>
      </w:r>
    </w:p>
    <w:p w:rsidR="00DF6AD3" w:rsidRDefault="008A53D5" w:rsidP="003E03A9">
      <w:r>
        <w:t xml:space="preserve">Captain Caleb Tobias </w:t>
      </w:r>
      <w:proofErr w:type="spellStart"/>
      <w:r>
        <w:t>Paladine</w:t>
      </w:r>
      <w:proofErr w:type="spellEnd"/>
      <w:r>
        <w:t xml:space="preserve"> III: A military officer from a noteworthy family, Caleb is awaiting a further promotion to be assigned by </w:t>
      </w:r>
      <w:proofErr w:type="spellStart"/>
      <w:r>
        <w:t>Horseguards</w:t>
      </w:r>
      <w:proofErr w:type="spellEnd"/>
      <w:r>
        <w:t xml:space="preserve">.  His career thus far has been </w:t>
      </w:r>
      <w:r w:rsidR="00DC0488">
        <w:t>unspectacular. He joined after the Crimean War and has not had the opportunity to prove himself in battle.  He was considering a transfer to India to help in the small conflicts against recalcitrant locals, but has been called to special duties. He hopes his training and skill will be of some use and aid in his promotion.</w:t>
      </w:r>
    </w:p>
    <w:p w:rsidR="00DC0488" w:rsidRDefault="00DC0488" w:rsidP="003E03A9">
      <w:r>
        <w:t xml:space="preserve">Gabriel Travers Esquire: In every society there are those who excel in the reallocation of other </w:t>
      </w:r>
      <w:proofErr w:type="spellStart"/>
      <w:proofErr w:type="gramStart"/>
      <w:r>
        <w:t>peoples</w:t>
      </w:r>
      <w:proofErr w:type="spellEnd"/>
      <w:proofErr w:type="gramEnd"/>
      <w:r>
        <w:t xml:space="preserve"> possessions.  Gabriel is one such individual.  He maintains more identities and games (read cons) throughout the streets of London then most would be able to keep straight.  An expert at disguise, confidence tricks and a skilled </w:t>
      </w:r>
      <w:proofErr w:type="spellStart"/>
      <w:r>
        <w:t>Thaumaturgist</w:t>
      </w:r>
      <w:proofErr w:type="spellEnd"/>
      <w:r>
        <w:t xml:space="preserve">, he is capable of dealing with almost any situation with a smile on his face. </w:t>
      </w:r>
    </w:p>
    <w:p w:rsidR="00DF6AD3" w:rsidRDefault="00DF6AD3" w:rsidP="003E03A9"/>
    <w:p w:rsidR="00304494" w:rsidRDefault="00304494" w:rsidP="00B32E3B">
      <w:pPr>
        <w:rPr>
          <w:b/>
          <w:sz w:val="40"/>
          <w:szCs w:val="40"/>
          <w:u w:val="single"/>
        </w:rPr>
      </w:pPr>
    </w:p>
    <w:p w:rsidR="00304494" w:rsidRDefault="00304494" w:rsidP="00B32E3B">
      <w:pPr>
        <w:rPr>
          <w:b/>
          <w:sz w:val="40"/>
          <w:szCs w:val="40"/>
          <w:u w:val="single"/>
        </w:rPr>
      </w:pPr>
    </w:p>
    <w:p w:rsidR="00304494" w:rsidRDefault="00304494" w:rsidP="00B32E3B">
      <w:pPr>
        <w:rPr>
          <w:b/>
          <w:sz w:val="40"/>
          <w:szCs w:val="40"/>
          <w:u w:val="single"/>
        </w:rPr>
      </w:pPr>
    </w:p>
    <w:p w:rsidR="00304494" w:rsidRDefault="00304494" w:rsidP="00B32E3B">
      <w:pPr>
        <w:rPr>
          <w:b/>
          <w:sz w:val="40"/>
          <w:szCs w:val="40"/>
          <w:u w:val="single"/>
        </w:rPr>
      </w:pPr>
    </w:p>
    <w:p w:rsidR="003E03A9" w:rsidRPr="00B32E3B" w:rsidRDefault="003E03A9" w:rsidP="000E666B">
      <w:pPr>
        <w:pStyle w:val="Heading1"/>
      </w:pPr>
      <w:bookmarkStart w:id="22" w:name="_Toc400925953"/>
      <w:r w:rsidRPr="00B32E3B">
        <w:t xml:space="preserve">Opening Scene: </w:t>
      </w:r>
      <w:r w:rsidR="00B32E3B" w:rsidRPr="00B32E3B">
        <w:t>In the House of Lord Gibbons</w:t>
      </w:r>
      <w:bookmarkEnd w:id="22"/>
    </w:p>
    <w:p w:rsidR="00B32E3B" w:rsidRDefault="00B32E3B" w:rsidP="00B32E3B">
      <w:r>
        <w:t xml:space="preserve">Players have been </w:t>
      </w:r>
      <w:r w:rsidR="006F2D82">
        <w:t>summoned</w:t>
      </w:r>
      <w:r>
        <w:t xml:space="preserve"> to </w:t>
      </w:r>
      <w:r w:rsidR="009631D0" w:rsidRPr="009631D0">
        <w:t>Sir Bertram William Gibbons</w:t>
      </w:r>
      <w:r w:rsidR="009631D0">
        <w:t>’</w:t>
      </w:r>
      <w:r w:rsidR="009631D0" w:rsidRPr="009631D0">
        <w:t xml:space="preserve"> </w:t>
      </w:r>
      <w:r>
        <w:t xml:space="preserve">estate </w:t>
      </w:r>
      <w:r w:rsidR="009631D0">
        <w:t>in Hampstead Heath. (Be sure to note the clean air here is very different from in London.)</w:t>
      </w:r>
      <w:r w:rsidR="006F2D82">
        <w:t xml:space="preserve"> They have all been collected by coach and are traveling together.  They did not have the option to deny the summons.  On arriving they are escorted to a large and well-appointed office.  After being offered refreshments the Butler leaves and shortly after they </w:t>
      </w:r>
      <w:r w:rsidR="00595CB9">
        <w:t>receive their drinks their host</w:t>
      </w:r>
      <w:r w:rsidR="006F2D82">
        <w:t xml:space="preserve"> appears.  He is a rotund gentleman who immediately gets down to business. </w:t>
      </w:r>
    </w:p>
    <w:p w:rsidR="00C7193F" w:rsidRDefault="00146DCC" w:rsidP="00B32E3B">
      <w:r>
        <w:rPr>
          <w:noProof/>
          <w:lang w:val="en-IE" w:eastAsia="en-IE"/>
        </w:rPr>
        <mc:AlternateContent>
          <mc:Choice Requires="wpg">
            <w:drawing>
              <wp:anchor distT="0" distB="0" distL="228600" distR="228600" simplePos="0" relativeHeight="251663360" behindDoc="1" locked="0" layoutInCell="1" allowOverlap="1" wp14:anchorId="4902D8D1" wp14:editId="0D44AB30">
                <wp:simplePos x="0" y="0"/>
                <wp:positionH relativeFrom="margin">
                  <wp:posOffset>2286000</wp:posOffset>
                </wp:positionH>
                <wp:positionV relativeFrom="margin">
                  <wp:posOffset>2156460</wp:posOffset>
                </wp:positionV>
                <wp:extent cx="1685925" cy="2842260"/>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1685925" cy="2842260"/>
                          <a:chOff x="-8312" y="0"/>
                          <a:chExt cx="1839017" cy="8229780"/>
                        </a:xfrm>
                      </wpg:grpSpPr>
                      <wps:wsp>
                        <wps:cNvPr id="10" name="Rectangle 1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8100" y="2603523"/>
                            <a:ext cx="1792605" cy="56262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47D" w:rsidRDefault="000A147D" w:rsidP="003417C6">
                              <w:pPr>
                                <w:rPr>
                                  <w:color w:val="FFFFFF" w:themeColor="background1"/>
                                </w:rPr>
                              </w:pPr>
                              <w:r>
                                <w:rPr>
                                  <w:color w:val="FFFFFF" w:themeColor="background1"/>
                                </w:rPr>
                                <w:t>Lord Gibbons is the current Lord High Chancellor of the Exchequer.  He is one of the major powers of the British Government and is not a person to cross.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Text Box 12"/>
                        <wps:cNvSpPr txBox="1"/>
                        <wps:spPr>
                          <a:xfrm>
                            <a:off x="-8312" y="228600"/>
                            <a:ext cx="1828801" cy="270587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47D" w:rsidRDefault="000A147D">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Lord William Bertram Gibbons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02D8D1" id="Group 9" o:spid="_x0000_s1026" style="position:absolute;margin-left:180pt;margin-top:169.8pt;width:132.75pt;height:223.8pt;z-index:-251653120;mso-wrap-distance-left:18pt;mso-wrap-distance-right:18pt;mso-position-horizontal-relative:margin;mso-position-vertical-relative:margin;mso-width-relative:margin;mso-height-relative:margin" coordorigin="-83" coordsize="18390,8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zI2wMAAOUOAAAOAAAAZHJzL2Uyb0RvYy54bWzsV1tv2zYUfh/Q/0DwvdHFli0LUYo0XYIB&#10;QRs0GfpMU9QFlUiOpCOlv36HFCWnibMGGdZuWP0g83Iu5MdzPh4evxm6Ft0ypRvBcxwdhRgxTkXR&#10;8CrHv9+cv04x0obwgrSCsxzfMY3fnLz65biXGYtFLdqCKQRGuM56mePaGJkFgaY164g+EpJxmCyF&#10;6oiBrqqCQpEerHdtEIfhKuiFKqQSlGkNo+/GSXzi7Jclo+ZDWWpmUJtjWJtxX+W+W/sNTo5JViki&#10;64b6ZZAXrKIjDQens6l3xBC0U80jU11DldCiNEdUdIEoy4YytwfYTRQ+2M2FEjvp9lJlfSVnmADa&#10;Bzi92Cx9f3ulUFPkeIMRJx0ckfOKNhaaXlYZSFwoeS2vlB+oxp7d7VCqzv7DPtDgQL2bQWWDQRQG&#10;o1WabOIEIwpzcbqM45WHndZwNlbvdbqIYoz2urT+ddJOF5swWo/aaRxv1qnTDibngV3jvKReQhjp&#10;PVL67yF1XRPJ3AFoi4NHKoJAGqH6CPFFeNUyBGMOHic3g6UzDbg9G6k0TtMQjDuk4nQFbTA6b5Vk&#10;UmlzwUSHbCPHCty7qCO3l9qMopOIdapF2xTnTdu6jk0pdtYqdEsgGQiljJvIO/hKsuVWngurORq1&#10;IwD0tB3XMncts3It/8hKiCA4x9gtxuXuY0duDTUp2Og/CeE3eZ+W5jbrDFrpEvzPtqO/sj2u0stb&#10;VeZSf1YOv608azjPgptZuWu4UIcMtDN85Sg/gTRCY1HaiuIOokaJkXi0pOcNHN0l0eaKKGAaOG1g&#10;T/MBPmUr+hwL38KoFurLoXErD2ENsxj1wFw51n/siGIYtb9xCPhNtFxaqnOdZbKOoaPuz2zvz/Bd&#10;dyYgHiLgaUld08qbdmqWSnSfgGRPrVeYIpyC7xxTo6bOmRkZFWiastNTJwb0Jom55NeSWuMWVRua&#10;N8MnoqSPXwMc8V5MSUayB2E8ylpNLk53RpSNi/E9rh5vSHhLVd8j8wGlR5nvcsi6B4b4duYv0sim&#10;uOXCVbhI4oXNAQjYie/WGxj3bJms4lWcrH+SwEQw/00SMMN2cFfs0p7kPnx/IC1E7qqZeCEKN+sY&#10;CrWRGOLx5kEvZgbz/+MFqF5GXrixifxWDAgKGn/YnhaQGWDccqEff6I02BdD/iC+5gd3cEBDrkZY&#10;h0m6dpXaP1MkbKsnCgQEN9VqkYz36sNKYbp+fU1iA37cq2sdqBuecT0fLgqeofi9i4Li8wTZk0XB&#10;zAfJFAo/vEzwNcOBMsHPvJgM/mVlgnsuwFvKVZr+3Wcfa/f7rqzYv05P/gQAAP//AwBQSwMEFAAG&#10;AAgAAAAhAM/gQXfjAAAACwEAAA8AAABkcnMvZG93bnJldi54bWxMj09Lw0AQxe+C32EZwZvd/CFp&#10;jdmUUtRTEWwF8bZNpklodjZkt0n67R1P9vaG93jze/l6Np0YcXCtJQXhIgCBVNqqpVrB1+HtaQXC&#10;eU2V7iyhgis6WBf3d7nOKjvRJ457XwsuIZdpBY33fSalKxs02i1sj8TeyQ5Gez6HWlaDnrjcdDIK&#10;glQa3RJ/aHSP2wbL8/5iFLxPetrE4eu4O5+2159D8vG9C1Gpx4d58wLC4+z/w/CHz+hQMNPRXqhy&#10;olMQpwFv8Szi5xQEJ9IoSUAcFSxXywhkkcvbDcUvAAAA//8DAFBLAQItABQABgAIAAAAIQC2gziS&#10;/gAAAOEBAAATAAAAAAAAAAAAAAAAAAAAAABbQ29udGVudF9UeXBlc10ueG1sUEsBAi0AFAAGAAgA&#10;AAAhADj9If/WAAAAlAEAAAsAAAAAAAAAAAAAAAAALwEAAF9yZWxzLy5yZWxzUEsBAi0AFAAGAAgA&#10;AAAhAEv1nMjbAwAA5Q4AAA4AAAAAAAAAAAAAAAAALgIAAGRycy9lMm9Eb2MueG1sUEsBAi0AFAAG&#10;AAgAAAAhAM/gQXfjAAAACwEAAA8AAAAAAAAAAAAAAAAANQYAAGRycy9kb3ducmV2LnhtbFBLBQYA&#10;AAAABAAEAPMAAABFBwAAAAA=&#10;">
                <v:rect id="Rectangle 10" o:spid="_x0000_s102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QkMUA&#10;AADbAAAADwAAAGRycy9kb3ducmV2LnhtbESPQWvDMAyF74X9B6PBbq2zwUrJ6pZtsLJj15bS3USs&#10;xmGxbGKnSfvrp8NgN4n39N6n5Xr0rbpQl5rABh5nBSjiKtiGawOH/cd0ASplZIttYDJwpQTr1d1k&#10;iaUNA3/RZZdrJSGcSjTgco6l1qly5DHNQiQW7Rw6j1nWrta2w0HCfaufimKuPTYsDQ4jvTuqfna9&#10;NxA3h+332b3FYX49Pm/Guj/dmt6Yh/vx9QVUpjH/m/+uP63gC73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CQxQAAANsAAAAPAAAAAAAAAAAAAAAAAJgCAABkcnMv&#10;ZG93bnJldi54bWxQSwUGAAAAAAQABAD1AAAAigMAAAAA&#10;" fillcolor="#4f81bd [3204]" stroked="f" strokeweight="2pt"/>
                <v:rect id="Rectangle 11" o:spid="_x0000_s1028" style="position:absolute;left:381;top:26035;width:17926;height:5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w48MA&#10;AADbAAAADwAAAGRycy9kb3ducmV2LnhtbERPS2sCMRC+C/6HMAVvmt0eSrs1SilWehCKL6q3aTLd&#10;XbqZrElc13/fFAre5uN7znTe20Z05EPtWEE+yUAQa2dqLhXstm/jRxAhIhtsHJOCKwWYz4aDKRbG&#10;XXhN3SaWIoVwKFBBFWNbSBl0RRbDxLXEift23mJM0JfSeLykcNvI+yx7kBZrTg0VtvRakf7ZnK2C&#10;r6XXp499e9yZ81P+eehWi7zUSo3u+pdnEJH6eBP/u99Nmp/D3y/p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w48MAAADbAAAADwAAAAAAAAAAAAAAAACYAgAAZHJzL2Rv&#10;d25yZXYueG1sUEsFBgAAAAAEAAQA9QAAAIgDAAAAAA==&#10;" fillcolor="#4f81bd [3204]" stroked="f" strokeweight="2pt">
                  <v:textbox inset=",14.4pt,8.64pt,18pt">
                    <w:txbxContent>
                      <w:p w:rsidR="000A147D" w:rsidRDefault="000A147D" w:rsidP="003417C6">
                        <w:pPr>
                          <w:rPr>
                            <w:color w:val="FFFFFF" w:themeColor="background1"/>
                          </w:rPr>
                        </w:pPr>
                        <w:r>
                          <w:rPr>
                            <w:color w:val="FFFFFF" w:themeColor="background1"/>
                          </w:rPr>
                          <w:t>Lord Gibbons is the current Lord High Chancellor of the Exchequer.  He is one of the major powers of the British Government and is not a person to cross.</w:t>
                        </w:r>
                      </w:p>
                    </w:txbxContent>
                  </v:textbox>
                </v:rect>
                <v:shapetype id="_x0000_t202" coordsize="21600,21600" o:spt="202" path="m,l,21600r21600,l21600,xe">
                  <v:stroke joinstyle="miter"/>
                  <v:path gradientshapeok="t" o:connecttype="rect"/>
                </v:shapetype>
                <v:shape id="Text Box 12" o:spid="_x0000_s1029" type="#_x0000_t202" style="position:absolute;left:-83;top:2286;width:18287;height:27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Tqr4A&#10;AADbAAAADwAAAGRycy9kb3ducmV2LnhtbERPS2vCQBC+F/wPywje6kYhUlJXEcXHtamX3obsmASz&#10;s2F31Pjv3UKht/n4nrNcD65Tdwqx9WxgNs1AEVfetlwbOH/v3z9ARUG22HkmA0+KsF6N3pZYWP/g&#10;L7qXUqsUwrFAA41IX2gdq4YcxqnviRN38cGhJBhqbQM+Urjr9DzLFtphy6mhwZ62DVXX8uYMyCHO&#10;TvlZjovwk+9yW2oKpI2ZjIfNJyihQf7Ff+6TTfPn8PtLOkCv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Qk6q+AAAA2wAAAA8AAAAAAAAAAAAAAAAAmAIAAGRycy9kb3ducmV2&#10;LnhtbFBLBQYAAAAABAAEAPUAAACDAwAAAAA=&#10;" fillcolor="white [3212]" stroked="f" strokeweight=".5pt">
                  <v:textbox inset=",7.2pt,,7.2pt">
                    <w:txbxContent>
                      <w:p w:rsidR="000A147D" w:rsidRDefault="000A147D">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Lord William Bertram Gibbons</w:t>
                        </w:r>
                      </w:p>
                    </w:txbxContent>
                  </v:textbox>
                </v:shape>
                <w10:wrap type="square" anchorx="margin" anchory="margin"/>
              </v:group>
            </w:pict>
          </mc:Fallback>
        </mc:AlternateContent>
      </w:r>
      <w:r w:rsidR="00C7193F" w:rsidRPr="00C7193F">
        <w:rPr>
          <w:noProof/>
          <w:lang w:val="en-IE" w:eastAsia="en-IE"/>
        </w:rPr>
        <w:drawing>
          <wp:inline distT="0" distB="0" distL="0" distR="0">
            <wp:extent cx="1790019" cy="2842260"/>
            <wp:effectExtent l="0" t="0" r="1270" b="0"/>
            <wp:docPr id="1" name="Picture 1" descr="http://i742.photobucket.com/albums/xx70/bazza4338/ThomasB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42.photobucket.com/albums/xx70/bazza4338/ThomasB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792796" cy="2846669"/>
                    </a:xfrm>
                    <a:prstGeom prst="rect">
                      <a:avLst/>
                    </a:prstGeom>
                    <a:noFill/>
                    <a:ln>
                      <a:noFill/>
                    </a:ln>
                  </pic:spPr>
                </pic:pic>
              </a:graphicData>
            </a:graphic>
          </wp:inline>
        </w:drawing>
      </w:r>
    </w:p>
    <w:p w:rsidR="009631D0" w:rsidRDefault="009631D0" w:rsidP="00B32E3B">
      <w:r w:rsidRPr="009631D0">
        <w:t>“Welcome Lad</w:t>
      </w:r>
      <w:r w:rsidR="006F2D82">
        <w:t>ies</w:t>
      </w:r>
      <w:r w:rsidRPr="009631D0">
        <w:t xml:space="preserve"> and Gentlemen, you have my greatest appreciation in answering my summons. You are no doubt wondering why I have sent for you?” he said, he tones </w:t>
      </w:r>
      <w:r w:rsidR="00C7193F">
        <w:t xml:space="preserve">dripping with false sincerity. </w:t>
      </w:r>
      <w:r w:rsidRPr="009631D0">
        <w:t xml:space="preserve"> “Very well then, I shall cut right to the heart of the matter. </w:t>
      </w:r>
      <w:proofErr w:type="gramStart"/>
      <w:r w:rsidRPr="009631D0">
        <w:t>“ said</w:t>
      </w:r>
      <w:proofErr w:type="gramEnd"/>
      <w:r w:rsidRPr="009631D0">
        <w:t xml:space="preserve"> Gibbons, his voice becoming hard and serious. He leaned forward and placed his hands on the desk. “</w:t>
      </w:r>
      <w:r w:rsidR="00294F34">
        <w:t>We have a problem with a fugitive from justice. A certain woman has escaped from the country with potentially devastating secrets</w:t>
      </w:r>
      <w:r w:rsidRPr="009631D0">
        <w:t>.</w:t>
      </w:r>
      <w:r w:rsidR="00294F34">
        <w:t xml:space="preserve"> She goes by the name </w:t>
      </w:r>
      <w:r w:rsidR="00294F34" w:rsidRPr="00294F34">
        <w:t>Contessa Victoria</w:t>
      </w:r>
      <w:r w:rsidR="00294F34">
        <w:t xml:space="preserve"> and has been involved with a number of men throughout polite society and now she has fled to the continent. She needs to be captured and you will do this.</w:t>
      </w:r>
      <w:r w:rsidRPr="009631D0">
        <w:t>” He sat back into his chair and waited for his agents to ask their inevitable questions. “</w:t>
      </w:r>
    </w:p>
    <w:p w:rsidR="009631D0" w:rsidRDefault="009631D0" w:rsidP="00B32E3B">
      <w:pPr>
        <w:rPr>
          <w:b/>
          <w:u w:val="single"/>
        </w:rPr>
      </w:pPr>
      <w:r w:rsidRPr="009631D0">
        <w:rPr>
          <w:b/>
          <w:u w:val="single"/>
        </w:rPr>
        <w:t>Some answers</w:t>
      </w:r>
      <w:r w:rsidR="00275200">
        <w:rPr>
          <w:b/>
          <w:u w:val="single"/>
        </w:rPr>
        <w:t xml:space="preserve"> (give players the handout on the Contessa)</w:t>
      </w:r>
    </w:p>
    <w:p w:rsidR="009631D0" w:rsidRPr="009631D0" w:rsidRDefault="00294F34" w:rsidP="00B32E3B">
      <w:pPr>
        <w:rPr>
          <w:b/>
          <w:u w:val="single"/>
        </w:rPr>
      </w:pPr>
      <w:r>
        <w:rPr>
          <w:b/>
          <w:u w:val="single"/>
        </w:rPr>
        <w:t>How long has she been gone/ where has she gone</w:t>
      </w:r>
      <w:r w:rsidR="009631D0">
        <w:rPr>
          <w:b/>
          <w:u w:val="single"/>
        </w:rPr>
        <w:t>?</w:t>
      </w:r>
    </w:p>
    <w:p w:rsidR="009631D0" w:rsidRDefault="009631D0" w:rsidP="00B32E3B">
      <w:r w:rsidRPr="009631D0">
        <w:t>“</w:t>
      </w:r>
      <w:r w:rsidR="00294F34">
        <w:t>She fled from England two days ago on a steamship to Paris</w:t>
      </w:r>
      <w:r w:rsidRPr="009631D0">
        <w:t>.</w:t>
      </w:r>
      <w:r w:rsidR="00294F34">
        <w:t xml:space="preserve"> It is believed that she is either getting train to Berlin or will be meeting with the Prussian Embassy staff in a few days’ time</w:t>
      </w:r>
      <w:r w:rsidRPr="009631D0">
        <w:t xml:space="preserve">” </w:t>
      </w:r>
    </w:p>
    <w:p w:rsidR="009954B4" w:rsidRPr="009954B4" w:rsidRDefault="009954B4" w:rsidP="00B32E3B">
      <w:pPr>
        <w:rPr>
          <w:b/>
          <w:u w:val="single"/>
        </w:rPr>
      </w:pPr>
      <w:r w:rsidRPr="009954B4">
        <w:rPr>
          <w:b/>
          <w:u w:val="single"/>
        </w:rPr>
        <w:t>Why was she not stopped before?</w:t>
      </w:r>
    </w:p>
    <w:p w:rsidR="00304494" w:rsidRDefault="009954B4" w:rsidP="00B32E3B">
      <w:r>
        <w:lastRenderedPageBreak/>
        <w:t>‘We found out the extent of her activities after she had already fled. We are working to get this accomplished quickly and quietly.’</w:t>
      </w:r>
    </w:p>
    <w:p w:rsidR="00304494" w:rsidRDefault="00304494" w:rsidP="00B32E3B">
      <w:r>
        <w:t xml:space="preserve">Will answer most other questions with a statement directing them to ask it of </w:t>
      </w:r>
      <w:r w:rsidR="00DF1BB3">
        <w:t>Captain Davis</w:t>
      </w:r>
      <w:r>
        <w:t>.</w:t>
      </w:r>
    </w:p>
    <w:p w:rsidR="00FE2809" w:rsidRDefault="009631D0" w:rsidP="00B32E3B">
      <w:r w:rsidRPr="009631D0">
        <w:t>He ma</w:t>
      </w:r>
      <w:r w:rsidR="00304494">
        <w:t>kes</w:t>
      </w:r>
      <w:r w:rsidRPr="009631D0">
        <w:t xml:space="preserve"> his way to the front of the desk and pick</w:t>
      </w:r>
      <w:r w:rsidR="00304494">
        <w:t>s</w:t>
      </w:r>
      <w:r w:rsidRPr="009631D0">
        <w:t xml:space="preserve"> up a bell and r</w:t>
      </w:r>
      <w:r w:rsidR="00304494">
        <w:t>ings</w:t>
      </w:r>
      <w:r w:rsidRPr="009631D0">
        <w:t xml:space="preserve"> it. The door to the library open</w:t>
      </w:r>
      <w:r w:rsidR="00304494">
        <w:t xml:space="preserve">s </w:t>
      </w:r>
      <w:r w:rsidRPr="009631D0">
        <w:t>and the butler c</w:t>
      </w:r>
      <w:r w:rsidR="00304494">
        <w:t>omes</w:t>
      </w:r>
      <w:r w:rsidRPr="009631D0">
        <w:t xml:space="preserve"> in. “Now, if you will excuse, I have other matters to attend to. Nathaniel </w:t>
      </w:r>
      <w:r w:rsidR="00DF1BB3">
        <w:t xml:space="preserve">and Captain Davis </w:t>
      </w:r>
      <w:r w:rsidRPr="009631D0">
        <w:t xml:space="preserve">will see to any needs you may have. Thank you for your assistance and I wish you well. </w:t>
      </w:r>
      <w:r w:rsidR="00DF1BB3" w:rsidRPr="009631D0">
        <w:t>“With</w:t>
      </w:r>
      <w:r w:rsidRPr="009631D0">
        <w:t xml:space="preserve"> that he return</w:t>
      </w:r>
      <w:r w:rsidR="00304494">
        <w:t>s</w:t>
      </w:r>
      <w:r w:rsidRPr="009631D0">
        <w:t xml:space="preserve"> to his desk and began looking at the series of letters in front of him.</w:t>
      </w:r>
    </w:p>
    <w:p w:rsidR="00304494" w:rsidRDefault="00304494" w:rsidP="00B32E3B">
      <w:pPr>
        <w:rPr>
          <w:b/>
          <w:sz w:val="40"/>
          <w:szCs w:val="40"/>
          <w:u w:val="single"/>
        </w:rPr>
      </w:pPr>
      <w:r>
        <w:t>(</w:t>
      </w:r>
      <w:r w:rsidR="00EA2695">
        <w:t>Escorted out by the</w:t>
      </w:r>
      <w:r w:rsidR="00595CB9">
        <w:t xml:space="preserve"> </w:t>
      </w:r>
      <w:proofErr w:type="gramStart"/>
      <w:r w:rsidR="00595CB9">
        <w:t>Butler</w:t>
      </w:r>
      <w:bookmarkStart w:id="23" w:name="_GoBack"/>
      <w:bookmarkEnd w:id="23"/>
      <w:r w:rsidR="00EA2695">
        <w:t xml:space="preserve"> ,</w:t>
      </w:r>
      <w:proofErr w:type="gramEnd"/>
      <w:r w:rsidR="00EA2695">
        <w:t xml:space="preserve"> </w:t>
      </w:r>
      <w:r>
        <w:t xml:space="preserve">told of a meeting arranged </w:t>
      </w:r>
      <w:r w:rsidR="00EA2695">
        <w:t xml:space="preserve">with Captain Davis at an airship today in two hours and </w:t>
      </w:r>
      <w:r>
        <w:t xml:space="preserve"> </w:t>
      </w:r>
      <w:r w:rsidR="00EA2695">
        <w:t xml:space="preserve">each is given a </w:t>
      </w:r>
      <w:r>
        <w:t>500</w:t>
      </w:r>
      <w:r>
        <w:rPr>
          <w:rFonts w:cstheme="minorHAnsi"/>
        </w:rPr>
        <w:t>£</w:t>
      </w:r>
      <w:r>
        <w:t xml:space="preserve"> retainer by the Butler)   The Butler will arrange any transportation </w:t>
      </w:r>
      <w:r w:rsidR="00EA2695">
        <w:t>to the airship docks</w:t>
      </w:r>
      <w:r>
        <w:t>.  Give the group a chance to discuss matters before moving on to the next scene.</w:t>
      </w:r>
    </w:p>
    <w:p w:rsidR="00304494" w:rsidRDefault="00304494" w:rsidP="00B32E3B">
      <w:pPr>
        <w:rPr>
          <w:b/>
          <w:sz w:val="40"/>
          <w:szCs w:val="40"/>
          <w:u w:val="single"/>
        </w:rPr>
      </w:pPr>
    </w:p>
    <w:p w:rsidR="0073484A" w:rsidRDefault="0073484A" w:rsidP="00B32E3B">
      <w:pPr>
        <w:rPr>
          <w:b/>
          <w:sz w:val="40"/>
          <w:szCs w:val="40"/>
          <w:u w:val="single"/>
        </w:rPr>
      </w:pPr>
    </w:p>
    <w:p w:rsidR="0073484A" w:rsidRDefault="0073484A" w:rsidP="00B32E3B">
      <w:pPr>
        <w:rPr>
          <w:b/>
          <w:sz w:val="40"/>
          <w:szCs w:val="40"/>
          <w:u w:val="single"/>
        </w:rPr>
      </w:pPr>
    </w:p>
    <w:p w:rsidR="0073484A" w:rsidRDefault="0073484A" w:rsidP="00B32E3B">
      <w:pPr>
        <w:rPr>
          <w:b/>
          <w:sz w:val="40"/>
          <w:szCs w:val="40"/>
          <w:u w:val="single"/>
        </w:rPr>
      </w:pPr>
    </w:p>
    <w:p w:rsidR="0073484A" w:rsidRDefault="0073484A" w:rsidP="00B32E3B">
      <w:pPr>
        <w:rPr>
          <w:b/>
          <w:sz w:val="40"/>
          <w:szCs w:val="40"/>
          <w:u w:val="single"/>
        </w:rPr>
      </w:pPr>
    </w:p>
    <w:p w:rsidR="00294F34" w:rsidRDefault="00294F34" w:rsidP="00294F34">
      <w:pPr>
        <w:rPr>
          <w:rFonts w:ascii="Calibri" w:eastAsia="Calibri" w:hAnsi="Calibri" w:cs="Times New Roman"/>
          <w:b/>
          <w:bCs/>
          <w:lang w:val="en-IE"/>
        </w:rPr>
      </w:pPr>
    </w:p>
    <w:p w:rsidR="0073484A" w:rsidRDefault="0073484A" w:rsidP="00294F34">
      <w:pPr>
        <w:rPr>
          <w:rFonts w:ascii="Calibri" w:eastAsia="Calibri" w:hAnsi="Calibri" w:cs="Times New Roman"/>
          <w:b/>
          <w:bCs/>
          <w:lang w:val="en-IE"/>
        </w:rPr>
      </w:pPr>
    </w:p>
    <w:p w:rsidR="0073484A" w:rsidRDefault="0073484A" w:rsidP="00294F34">
      <w:pPr>
        <w:rPr>
          <w:rFonts w:ascii="Calibri" w:eastAsia="Calibri" w:hAnsi="Calibri" w:cs="Times New Roman"/>
          <w:b/>
          <w:bCs/>
          <w:lang w:val="en-IE"/>
        </w:rPr>
      </w:pPr>
    </w:p>
    <w:p w:rsidR="0073484A" w:rsidRDefault="0073484A" w:rsidP="00294F34">
      <w:pPr>
        <w:rPr>
          <w:rFonts w:ascii="Calibri" w:eastAsia="Calibri" w:hAnsi="Calibri" w:cs="Times New Roman"/>
          <w:b/>
          <w:bCs/>
          <w:lang w:val="en-IE"/>
        </w:rPr>
      </w:pPr>
    </w:p>
    <w:p w:rsidR="0073484A" w:rsidRPr="00294F34" w:rsidRDefault="0073484A" w:rsidP="00294F34">
      <w:pPr>
        <w:rPr>
          <w:rFonts w:ascii="Calibri" w:eastAsia="Calibri" w:hAnsi="Calibri" w:cs="Times New Roman"/>
          <w:b/>
          <w:bCs/>
          <w:lang w:val="en-IE"/>
        </w:rPr>
      </w:pPr>
    </w:p>
    <w:p w:rsidR="0073484A" w:rsidRDefault="00294F34" w:rsidP="00294F34">
      <w:pPr>
        <w:rPr>
          <w:rStyle w:val="Heading3Char"/>
        </w:rPr>
      </w:pPr>
      <w:r w:rsidRPr="00294F34">
        <w:rPr>
          <w:rFonts w:ascii="Calibri" w:eastAsia="Calibri" w:hAnsi="Calibri" w:cs="Times New Roman"/>
          <w:b/>
          <w:bCs/>
          <w:noProof/>
          <w:lang w:val="en-IE" w:eastAsia="en-IE"/>
        </w:rPr>
        <w:lastRenderedPageBreak/>
        <w:drawing>
          <wp:inline distT="0" distB="0" distL="0" distR="0" wp14:anchorId="66E37D30" wp14:editId="40467A32">
            <wp:extent cx="2471420" cy="2905275"/>
            <wp:effectExtent l="0" t="0" r="5080" b="9525"/>
            <wp:docPr id="2" name="Picture 2" descr="C:\Users\Jason\Documents\steampunk game stuff\victorian-portrait-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Documents\steampunk game stuff\victorian-portrait-6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912" cy="2912906"/>
                    </a:xfrm>
                    <a:prstGeom prst="rect">
                      <a:avLst/>
                    </a:prstGeom>
                    <a:noFill/>
                    <a:ln>
                      <a:noFill/>
                    </a:ln>
                  </pic:spPr>
                </pic:pic>
              </a:graphicData>
            </a:graphic>
          </wp:inline>
        </w:drawing>
      </w:r>
    </w:p>
    <w:p w:rsidR="0073484A" w:rsidRDefault="0073484A" w:rsidP="00294F34">
      <w:pPr>
        <w:rPr>
          <w:rStyle w:val="Heading3Char"/>
        </w:rPr>
      </w:pPr>
    </w:p>
    <w:p w:rsidR="00294F34" w:rsidRPr="00294F34" w:rsidRDefault="00294F34" w:rsidP="00294F34">
      <w:pPr>
        <w:rPr>
          <w:rFonts w:ascii="Calibri" w:eastAsia="Calibri" w:hAnsi="Calibri" w:cs="Times New Roman"/>
          <w:b/>
          <w:bCs/>
          <w:lang w:val="en-IE"/>
        </w:rPr>
      </w:pPr>
      <w:bookmarkStart w:id="24" w:name="_Toc400925954"/>
      <w:r w:rsidRPr="00294F34">
        <w:rPr>
          <w:rStyle w:val="Heading3Char"/>
        </w:rPr>
        <w:t>Information for players on Contessa Victoria</w:t>
      </w:r>
      <w:bookmarkEnd w:id="24"/>
    </w:p>
    <w:p w:rsidR="00294F34" w:rsidRPr="00294F34" w:rsidRDefault="00294F34" w:rsidP="00294F34">
      <w:pPr>
        <w:rPr>
          <w:rFonts w:ascii="Calibri" w:eastAsia="Calibri" w:hAnsi="Calibri" w:cs="Times New Roman"/>
          <w:b/>
          <w:bCs/>
          <w:lang w:val="en-IE"/>
        </w:rPr>
      </w:pPr>
    </w:p>
    <w:p w:rsidR="00294F34" w:rsidRPr="00294F34" w:rsidRDefault="00294F34" w:rsidP="00294F34">
      <w:pPr>
        <w:rPr>
          <w:rFonts w:ascii="Calibri" w:eastAsia="Calibri" w:hAnsi="Calibri" w:cs="Times New Roman"/>
          <w:b/>
          <w:bCs/>
          <w:lang w:val="en-IE"/>
        </w:rPr>
      </w:pPr>
      <w:r w:rsidRPr="00294F34">
        <w:rPr>
          <w:rFonts w:ascii="Calibri" w:eastAsia="Calibri" w:hAnsi="Calibri" w:cs="Times New Roman"/>
          <w:b/>
          <w:bCs/>
          <w:lang w:val="en-IE"/>
        </w:rPr>
        <w:t>Contessa Victoria (</w:t>
      </w:r>
      <w:r w:rsidRPr="00294F34">
        <w:rPr>
          <w:rFonts w:ascii="Calibri" w:eastAsia="Calibri" w:hAnsi="Calibri" w:cs="Times New Roman"/>
          <w:lang w:val="en-IE"/>
        </w:rPr>
        <w:t xml:space="preserve">Alexandra </w:t>
      </w:r>
      <w:proofErr w:type="spellStart"/>
      <w:r w:rsidRPr="00294F34">
        <w:rPr>
          <w:rFonts w:ascii="Calibri" w:eastAsia="Calibri" w:hAnsi="Calibri" w:cs="Times New Roman"/>
          <w:lang w:val="en-IE"/>
        </w:rPr>
        <w:t>McLoughlin</w:t>
      </w:r>
      <w:proofErr w:type="spellEnd"/>
      <w:r w:rsidRPr="00294F34">
        <w:rPr>
          <w:rFonts w:ascii="Calibri" w:eastAsia="Calibri" w:hAnsi="Calibri" w:cs="Times New Roman"/>
          <w:lang w:val="en-IE"/>
        </w:rPr>
        <w:t xml:space="preserve"> </w:t>
      </w:r>
      <w:proofErr w:type="spellStart"/>
      <w:proofErr w:type="gramStart"/>
      <w:r w:rsidRPr="00294F34">
        <w:rPr>
          <w:rFonts w:ascii="Calibri" w:eastAsia="Calibri" w:hAnsi="Calibri" w:cs="Times New Roman"/>
          <w:lang w:val="en-IE"/>
        </w:rPr>
        <w:t>Heppenstall</w:t>
      </w:r>
      <w:proofErr w:type="spellEnd"/>
      <w:r w:rsidRPr="00294F34">
        <w:rPr>
          <w:rFonts w:ascii="Calibri" w:eastAsia="Calibri" w:hAnsi="Calibri" w:cs="Times New Roman"/>
          <w:lang w:val="en-IE"/>
        </w:rPr>
        <w:t xml:space="preserve">  Von</w:t>
      </w:r>
      <w:proofErr w:type="gramEnd"/>
      <w:r w:rsidRPr="00294F34">
        <w:rPr>
          <w:rFonts w:ascii="Calibri" w:eastAsia="Calibri" w:hAnsi="Calibri" w:cs="Times New Roman"/>
          <w:lang w:val="en-IE"/>
        </w:rPr>
        <w:t xml:space="preserve"> </w:t>
      </w:r>
      <w:proofErr w:type="spellStart"/>
      <w:r w:rsidRPr="00294F34">
        <w:rPr>
          <w:rFonts w:ascii="Calibri" w:eastAsia="Calibri" w:hAnsi="Calibri" w:cs="Times New Roman"/>
          <w:lang w:val="en-IE"/>
        </w:rPr>
        <w:t>Purfürsling</w:t>
      </w:r>
      <w:proofErr w:type="spellEnd"/>
      <w:r w:rsidRPr="00294F34">
        <w:rPr>
          <w:rFonts w:ascii="Calibri" w:eastAsia="Calibri" w:hAnsi="Calibri" w:cs="Times New Roman"/>
          <w:b/>
          <w:lang w:val="en-IE"/>
        </w:rPr>
        <w:t>)</w:t>
      </w:r>
    </w:p>
    <w:p w:rsidR="00294F34" w:rsidRPr="00294F34" w:rsidRDefault="00294F34" w:rsidP="00294F34">
      <w:pPr>
        <w:rPr>
          <w:rFonts w:ascii="Calibri" w:eastAsia="Calibri" w:hAnsi="Calibri" w:cs="Times New Roman"/>
          <w:lang w:val="en-IE"/>
        </w:rPr>
      </w:pPr>
      <w:r w:rsidRPr="00294F34">
        <w:rPr>
          <w:rFonts w:ascii="Calibri" w:eastAsia="Calibri" w:hAnsi="Calibri" w:cs="Times New Roman"/>
          <w:b/>
          <w:bCs/>
          <w:lang w:val="en-IE"/>
        </w:rPr>
        <w:t>Gender:</w:t>
      </w:r>
      <w:r w:rsidRPr="00294F34">
        <w:rPr>
          <w:rFonts w:ascii="Calibri" w:eastAsia="Calibri" w:hAnsi="Calibri" w:cs="Times New Roman"/>
          <w:lang w:val="en-IE"/>
        </w:rPr>
        <w:t xml:space="preserve"> F       </w:t>
      </w:r>
      <w:r w:rsidRPr="00294F34">
        <w:rPr>
          <w:rFonts w:ascii="Calibri" w:eastAsia="Calibri" w:hAnsi="Calibri" w:cs="Times New Roman"/>
          <w:b/>
          <w:bCs/>
          <w:lang w:val="en-IE"/>
        </w:rPr>
        <w:t>Age:</w:t>
      </w:r>
      <w:r w:rsidRPr="00294F34">
        <w:rPr>
          <w:rFonts w:ascii="Calibri" w:eastAsia="Calibri" w:hAnsi="Calibri" w:cs="Times New Roman"/>
          <w:lang w:val="en-IE"/>
        </w:rPr>
        <w:t xml:space="preserve"> 25       </w:t>
      </w:r>
      <w:r w:rsidRPr="00294F34">
        <w:rPr>
          <w:rFonts w:ascii="Calibri" w:eastAsia="Calibri" w:hAnsi="Calibri" w:cs="Times New Roman"/>
          <w:b/>
          <w:bCs/>
          <w:lang w:val="en-IE"/>
        </w:rPr>
        <w:t>Class:</w:t>
      </w:r>
      <w:r w:rsidRPr="00294F34">
        <w:rPr>
          <w:rFonts w:ascii="Calibri" w:eastAsia="Calibri" w:hAnsi="Calibri" w:cs="Times New Roman"/>
          <w:lang w:val="en-IE"/>
        </w:rPr>
        <w:t xml:space="preserve"> Noble    </w:t>
      </w:r>
      <w:r w:rsidRPr="00294F34">
        <w:rPr>
          <w:rFonts w:ascii="Calibri" w:eastAsia="Calibri" w:hAnsi="Calibri" w:cs="Times New Roman"/>
          <w:b/>
          <w:lang w:val="en-IE"/>
        </w:rPr>
        <w:t>Race:</w:t>
      </w:r>
      <w:r w:rsidRPr="00294F34">
        <w:rPr>
          <w:rFonts w:ascii="Calibri" w:eastAsia="Calibri" w:hAnsi="Calibri" w:cs="Times New Roman"/>
          <w:lang w:val="en-IE"/>
        </w:rPr>
        <w:t xml:space="preserve"> </w:t>
      </w:r>
      <w:proofErr w:type="spellStart"/>
      <w:r w:rsidRPr="00294F34">
        <w:rPr>
          <w:rFonts w:ascii="Calibri" w:eastAsia="Calibri" w:hAnsi="Calibri" w:cs="Times New Roman"/>
          <w:lang w:val="en-IE"/>
        </w:rPr>
        <w:t>Eldren</w:t>
      </w:r>
      <w:proofErr w:type="spellEnd"/>
      <w:r w:rsidRPr="00294F34">
        <w:rPr>
          <w:rFonts w:ascii="Calibri" w:eastAsia="Calibri" w:hAnsi="Calibri" w:cs="Times New Roman"/>
          <w:lang w:val="en-IE"/>
        </w:rPr>
        <w:br/>
      </w:r>
      <w:r w:rsidRPr="00294F34">
        <w:rPr>
          <w:rFonts w:ascii="Calibri" w:eastAsia="Calibri" w:hAnsi="Calibri" w:cs="Times New Roman"/>
          <w:b/>
          <w:bCs/>
          <w:lang w:val="en-IE"/>
        </w:rPr>
        <w:t>Affiliation:</w:t>
      </w:r>
      <w:r w:rsidRPr="00294F34">
        <w:rPr>
          <w:rFonts w:ascii="Calibri" w:eastAsia="Calibri" w:hAnsi="Calibri" w:cs="Times New Roman"/>
          <w:lang w:val="en-IE"/>
        </w:rPr>
        <w:t xml:space="preserve"> Prussia (Father), English (Mother)</w:t>
      </w:r>
      <w:r w:rsidRPr="00294F34">
        <w:rPr>
          <w:rFonts w:ascii="Calibri" w:eastAsia="Calibri" w:hAnsi="Calibri" w:cs="Times New Roman"/>
          <w:lang w:val="en-IE"/>
        </w:rPr>
        <w:br/>
      </w:r>
      <w:r w:rsidRPr="00294F34">
        <w:rPr>
          <w:rFonts w:ascii="Calibri" w:eastAsia="Calibri" w:hAnsi="Calibri" w:cs="Times New Roman"/>
          <w:b/>
          <w:bCs/>
          <w:lang w:val="en-IE"/>
        </w:rPr>
        <w:t>Description:</w:t>
      </w:r>
      <w:r w:rsidRPr="00294F34">
        <w:rPr>
          <w:rFonts w:ascii="Calibri" w:eastAsia="Calibri" w:hAnsi="Calibri" w:cs="Times New Roman"/>
          <w:lang w:val="en-IE"/>
        </w:rPr>
        <w:t xml:space="preserve"> 5'10", 130lbs, brown-tinted hair, sky-blue eyes</w:t>
      </w:r>
      <w:r w:rsidRPr="00294F34">
        <w:rPr>
          <w:rFonts w:ascii="Calibri" w:eastAsia="Calibri" w:hAnsi="Calibri" w:cs="Times New Roman"/>
          <w:lang w:val="en-IE"/>
        </w:rPr>
        <w:br/>
      </w:r>
      <w:r w:rsidRPr="00294F34">
        <w:rPr>
          <w:rFonts w:ascii="Calibri" w:eastAsia="Calibri" w:hAnsi="Calibri" w:cs="Times New Roman"/>
          <w:b/>
          <w:bCs/>
          <w:lang w:val="en-IE"/>
        </w:rPr>
        <w:t>Known history:</w:t>
      </w:r>
      <w:r w:rsidRPr="00294F34">
        <w:rPr>
          <w:rFonts w:ascii="Calibri" w:eastAsia="Calibri" w:hAnsi="Calibri" w:cs="Times New Roman"/>
          <w:lang w:val="en-IE"/>
        </w:rPr>
        <w:t xml:space="preserve"> Rebellious daughter of a strict noble background. Leaving the safety of her former life, she has spent the last few years running an espionage ring under the aegis of the Prussian Chancellors’ office. Records reviewed after her disappearance show involvement over the past few years with numerous well connected businessmen, nobles and military officers. It is believed that she is responsible for a number of embarrassing diplomatic leaks as well as potential secrets to foreign enemies. In the last two weeks her life has taken some turns for the worst, with her flight from her well connected and hopelessly controlled noble lover, her plans to capture a British agent derailed by external influences and now being hunted by the British government for treason.   She has fled to the continent where it is believed that she is seeking assistance in Paris, France before travelling to Berlin.</w:t>
      </w:r>
    </w:p>
    <w:p w:rsidR="00304494" w:rsidRDefault="00304494" w:rsidP="00B32E3B">
      <w:pPr>
        <w:rPr>
          <w:b/>
          <w:sz w:val="40"/>
          <w:szCs w:val="40"/>
          <w:u w:val="single"/>
        </w:rPr>
      </w:pPr>
    </w:p>
    <w:p w:rsidR="00304494" w:rsidRDefault="00304494" w:rsidP="00B32E3B">
      <w:pPr>
        <w:rPr>
          <w:b/>
          <w:sz w:val="40"/>
          <w:szCs w:val="40"/>
          <w:u w:val="single"/>
        </w:rPr>
      </w:pPr>
    </w:p>
    <w:p w:rsidR="00304494" w:rsidRDefault="00304494" w:rsidP="00B32E3B">
      <w:pPr>
        <w:rPr>
          <w:b/>
          <w:sz w:val="40"/>
          <w:szCs w:val="40"/>
          <w:u w:val="single"/>
        </w:rPr>
      </w:pPr>
    </w:p>
    <w:p w:rsidR="003E03A9" w:rsidRDefault="003E03A9" w:rsidP="000E666B">
      <w:pPr>
        <w:pStyle w:val="Heading1"/>
      </w:pPr>
      <w:bookmarkStart w:id="25" w:name="_Toc400925955"/>
      <w:r w:rsidRPr="00FE2809">
        <w:lastRenderedPageBreak/>
        <w:t xml:space="preserve">Scene 2: </w:t>
      </w:r>
      <w:r w:rsidR="00426895">
        <w:t>Encounter at the Airship docks</w:t>
      </w:r>
      <w:bookmarkEnd w:id="25"/>
    </w:p>
    <w:p w:rsidR="0097785B" w:rsidRDefault="00F331D2" w:rsidP="0097785B">
      <w:r>
        <w:rPr>
          <w:noProof/>
          <w:lang w:val="en-IE" w:eastAsia="en-IE"/>
        </w:rPr>
        <mc:AlternateContent>
          <mc:Choice Requires="wps">
            <w:drawing>
              <wp:anchor distT="0" distB="0" distL="114300" distR="114300" simplePos="0" relativeHeight="251665408" behindDoc="0" locked="0" layoutInCell="1" allowOverlap="1">
                <wp:simplePos x="0" y="0"/>
                <wp:positionH relativeFrom="column">
                  <wp:posOffset>3474720</wp:posOffset>
                </wp:positionH>
                <wp:positionV relativeFrom="paragraph">
                  <wp:posOffset>662940</wp:posOffset>
                </wp:positionV>
                <wp:extent cx="754380" cy="266700"/>
                <wp:effectExtent l="38100" t="0" r="26670" b="76200"/>
                <wp:wrapNone/>
                <wp:docPr id="15" name="Straight Arrow Connector 15"/>
                <wp:cNvGraphicFramePr/>
                <a:graphic xmlns:a="http://schemas.openxmlformats.org/drawingml/2006/main">
                  <a:graphicData uri="http://schemas.microsoft.com/office/word/2010/wordprocessingShape">
                    <wps:wsp>
                      <wps:cNvCnPr/>
                      <wps:spPr>
                        <a:xfrm flipH="1">
                          <a:off x="0" y="0"/>
                          <a:ext cx="75438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F07CAB" id="_x0000_t32" coordsize="21600,21600" o:spt="32" o:oned="t" path="m,l21600,21600e" filled="f">
                <v:path arrowok="t" fillok="f" o:connecttype="none"/>
                <o:lock v:ext="edit" shapetype="t"/>
              </v:shapetype>
              <v:shape id="Straight Arrow Connector 15" o:spid="_x0000_s1026" type="#_x0000_t32" style="position:absolute;margin-left:273.6pt;margin-top:52.2pt;width:59.4pt;height:2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pv4gEAABAEAAAOAAAAZHJzL2Uyb0RvYy54bWysU9uO0zAQfUfiHyy/06SF7a6ipivU5fKA&#10;oGKXD/A6dmLJN42Hpv17xk6bRYCQFvFi+TLnzJwz483t0Vl2UJBM8C1fLmrOlJehM75v+beH969u&#10;OEsofCds8KrlJ5X47fbli80YG7UKQ7CdAkYkPjVjbPmAGJuqSnJQTqRFiMrTow7gBNIR+qoDMRK7&#10;s9WqrtfVGKCLEKRKiW7vpke+LfxaK4lftE4KmW051YZlhbI+5rXabkTTg4iDkecyxD9U4YTxlHSm&#10;uhMo2Hcwv1E5IyGkoHEhg6uC1kaqooHULOtf1NwPIqqihcxJcbYp/T9a+fmwB2Y66t0VZ1446tE9&#10;gjD9gOwtQBjZLnhPPgZgFEJ+jTE1BNv5PZxPKe4hiz9qcExbEz8SXbGDBLJjcfs0u62OyCRdXl+9&#10;eX1DPZH0tFqvr+vSjWqiyXQREn5QwbG8aXk6lzXXM6UQh08JqRACXgAZbH1eURj7zncMT5GEIRjh&#10;e6uyCgrPIVVWM9VfdniyaoJ/VZp8oTqnNGUi1c4COwiaJSGl8ricmSg6w7SxdgbWxYK/As/xGarK&#10;tD4HPCNK5uBxBjvjA/wpOx4vJesp/uLApDtb8Bi6U+lssYbGrnh1/iJ5rn8+F/jTR97+AAAA//8D&#10;AFBLAwQUAAYACAAAACEALH+GK+AAAAALAQAADwAAAGRycy9kb3ducmV2LnhtbEyPzU7DMBCE70i8&#10;g7VI3KjTyLgQ4lT8CEEvSLTQsxtvk4jYTm2nDW/PcoLj7szOflMuJ9uzI4bYeadgPsuAoau96Vyj&#10;4GPzfHUDLCbtjO69QwXfGGFZnZ+VujD+5N7xuE4NoxAXC62gTWkoOI91i1bHmR/Qkbb3wepEY2i4&#10;CfpE4bbneZZJbnXn6EOrB3xssf5aj5Yw9i+H+epWbh+2T+PbZ75ZHF7roNTlxXR/ByzhlP7M8ItP&#10;N1AR086PzkTWK7gWi5ysJGRCACOHlJLa7WgjpABelfx/h+oHAAD//wMAUEsBAi0AFAAGAAgAAAAh&#10;ALaDOJL+AAAA4QEAABMAAAAAAAAAAAAAAAAAAAAAAFtDb250ZW50X1R5cGVzXS54bWxQSwECLQAU&#10;AAYACAAAACEAOP0h/9YAAACUAQAACwAAAAAAAAAAAAAAAAAvAQAAX3JlbHMvLnJlbHNQSwECLQAU&#10;AAYACAAAACEANz0qb+IBAAAQBAAADgAAAAAAAAAAAAAAAAAuAgAAZHJzL2Uyb0RvYy54bWxQSwEC&#10;LQAUAAYACAAAACEALH+GK+AAAAALAQAADwAAAAAAAAAAAAAAAAA8BAAAZHJzL2Rvd25yZXYueG1s&#10;UEsFBgAAAAAEAAQA8wAAAEkFAAAAAA==&#10;" strokecolor="#4579b8 [3044]">
                <v:stroke endarrow="block"/>
              </v:shape>
            </w:pict>
          </mc:Fallback>
        </mc:AlternateContent>
      </w:r>
      <w:r>
        <w:rPr>
          <w:noProof/>
          <w:lang w:val="en-IE" w:eastAsia="en-IE"/>
        </w:rPr>
        <mc:AlternateContent>
          <mc:Choice Requires="wps">
            <w:drawing>
              <wp:anchor distT="0" distB="0" distL="114300" distR="114300" simplePos="0" relativeHeight="251664384" behindDoc="0" locked="0" layoutInCell="1" allowOverlap="1">
                <wp:simplePos x="0" y="0"/>
                <wp:positionH relativeFrom="column">
                  <wp:posOffset>632460</wp:posOffset>
                </wp:positionH>
                <wp:positionV relativeFrom="paragraph">
                  <wp:posOffset>586740</wp:posOffset>
                </wp:positionV>
                <wp:extent cx="411480" cy="175260"/>
                <wp:effectExtent l="0" t="0" r="83820" b="53340"/>
                <wp:wrapNone/>
                <wp:docPr id="13" name="Straight Arrow Connector 13"/>
                <wp:cNvGraphicFramePr/>
                <a:graphic xmlns:a="http://schemas.openxmlformats.org/drawingml/2006/main">
                  <a:graphicData uri="http://schemas.microsoft.com/office/word/2010/wordprocessingShape">
                    <wps:wsp>
                      <wps:cNvCnPr/>
                      <wps:spPr>
                        <a:xfrm>
                          <a:off x="0" y="0"/>
                          <a:ext cx="411480" cy="175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9A1783" id="Straight Arrow Connector 13" o:spid="_x0000_s1026" type="#_x0000_t32" style="position:absolute;margin-left:49.8pt;margin-top:46.2pt;width:32.4pt;height:13.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FY2QEAAPoDAAAOAAAAZHJzL2Uyb0RvYy54bWysU9uO0zAQfUfiHyy/0zRlWVZR0xXqAi8I&#10;ql34AK9jNxa+aTw06d8zdtIs4iIhxIsT23Nmzjkz3t6OzrKTgmSCb3m9WnOmvAyd8ceWf/n87sUN&#10;ZwmF74QNXrX8rBK/3T1/th1iozahD7ZTwCiJT80QW94jxqaqkuyVE2kVovJ0qQM4gbSFY9WBGCi7&#10;s9Vmvb6uhgBdhCBVSnR6N13yXcmvtZL4SeukkNmWEzcsK5T1Ma/VbiuaI4jYGznTEP/AwgnjqeiS&#10;6k6gYN/A/JLKGQkhBY0rGVwVtDZSFQ2kpl7/pOahF1EVLWROiotN6f+llR9PB2Cmo9695MwLRz16&#10;QBDm2CN7AxAGtg/ek48BGIWQX0NMDcH2/gDzLsUDZPGjBpe/JIuNxePz4rEakUk6vKrrqxvqhKSr&#10;+vWrzXXpQfUEjpDwvQqO5Z+Wp5nMwqIuPovTh4RUnoAXQK5sfV5RGPvWdwzPkeQgGOGPVmXuFJ5D&#10;qqxhYl3+8GzVBL9XmtwgnlOZModqb4GdBE1Q97VeslBkhmhj7QJaF25/BM2xGabKbP4tcIkuFYPH&#10;BeiMD/C7qjheqOop/qJ60pplP4buXHpY7KABK/7MjyFP8I/7An96srvvAAAA//8DAFBLAwQUAAYA&#10;CAAAACEAHDI5dtoAAAAJAQAADwAAAGRycy9kb3ducmV2LnhtbExPy07DMBC8I/EP1iJxqajdEiIc&#10;4lQoEuLclg9w4m0S1Y80dtv079me4LSzmtE8ys3sLLvgFIfgFayWAhj6NpjBdwp+9l8v78Bi0t5o&#10;GzwquGGETfX4UOrChKvf4mWXOkYmPhZaQZ/SWHAe2x6djsswoifuECanE71Tx82kr2TuLF8LkXOn&#10;B08JvR6x7rE97s5OwbbOmtVtqsXbtxXytDjJxauWSj0/zZ8fwBLO6U8M9/pUHSrq1ISzN5FZBVLm&#10;pKS7zoDd+Twj0BCgXOBVyf8vqH4BAAD//wMAUEsBAi0AFAAGAAgAAAAhALaDOJL+AAAA4QEAABMA&#10;AAAAAAAAAAAAAAAAAAAAAFtDb250ZW50X1R5cGVzXS54bWxQSwECLQAUAAYACAAAACEAOP0h/9YA&#10;AACUAQAACwAAAAAAAAAAAAAAAAAvAQAAX3JlbHMvLnJlbHNQSwECLQAUAAYACAAAACEAmEeRWNkB&#10;AAD6AwAADgAAAAAAAAAAAAAAAAAuAgAAZHJzL2Uyb0RvYy54bWxQSwECLQAUAAYACAAAACEAHDI5&#10;dtoAAAAJAQAADwAAAAAAAAAAAAAAAAAzBAAAZHJzL2Rvd25yZXYueG1sUEsFBgAAAAAEAAQA8wAA&#10;ADoFAAAAAA==&#10;" strokecolor="black [3040]">
                <v:stroke endarrow="block"/>
              </v:shape>
            </w:pict>
          </mc:Fallback>
        </mc:AlternateContent>
      </w:r>
      <w:r w:rsidR="0097785B">
        <w:rPr>
          <w:noProof/>
          <w:lang w:val="en-IE" w:eastAsia="en-IE"/>
        </w:rPr>
        <w:drawing>
          <wp:inline distT="0" distB="0" distL="0" distR="0" wp14:anchorId="691DBA6F" wp14:editId="34861B20">
            <wp:extent cx="5943600" cy="1809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46x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09115"/>
                    </a:xfrm>
                    <a:prstGeom prst="rect">
                      <a:avLst/>
                    </a:prstGeom>
                  </pic:spPr>
                </pic:pic>
              </a:graphicData>
            </a:graphic>
          </wp:inline>
        </w:drawing>
      </w:r>
    </w:p>
    <w:p w:rsidR="009E0386" w:rsidRPr="0097785B" w:rsidRDefault="009E0386" w:rsidP="0097785B"/>
    <w:p w:rsidR="00A821A4" w:rsidRDefault="00CB2367" w:rsidP="003E03A9">
      <w:pPr>
        <w:rPr>
          <w:rFonts w:ascii="Tahoma" w:hAnsi="Tahoma" w:cs="Tahoma"/>
          <w:color w:val="333333"/>
          <w:sz w:val="17"/>
          <w:szCs w:val="17"/>
          <w:shd w:val="clear" w:color="auto" w:fill="FFFFFF"/>
        </w:rPr>
      </w:pPr>
      <w:r>
        <w:rPr>
          <w:rFonts w:ascii="Tahoma" w:hAnsi="Tahoma" w:cs="Tahoma"/>
          <w:color w:val="333333"/>
          <w:sz w:val="17"/>
          <w:szCs w:val="17"/>
          <w:shd w:val="clear" w:color="auto" w:fill="FFFFFF"/>
        </w:rPr>
        <w:t>The party arrives at the airship docks just outside of London.</w:t>
      </w:r>
      <w:r w:rsidR="00B75CB2">
        <w:rPr>
          <w:rFonts w:ascii="Tahoma" w:hAnsi="Tahoma" w:cs="Tahoma"/>
          <w:color w:val="333333"/>
          <w:sz w:val="17"/>
          <w:szCs w:val="17"/>
          <w:shd w:val="clear" w:color="auto" w:fill="FFFFFF"/>
        </w:rPr>
        <w:t xml:space="preserve">  The carriage stops in the thick fog near the entrance. The party dismounts and begins to walk towards to airship/ </w:t>
      </w:r>
      <w:r w:rsidR="007B4353">
        <w:rPr>
          <w:rFonts w:ascii="Tahoma" w:hAnsi="Tahoma" w:cs="Tahoma"/>
          <w:color w:val="333333"/>
          <w:sz w:val="17"/>
          <w:szCs w:val="17"/>
          <w:shd w:val="clear" w:color="auto" w:fill="FFFFFF"/>
        </w:rPr>
        <w:t>on either side of</w:t>
      </w:r>
      <w:r w:rsidR="00B75CB2">
        <w:rPr>
          <w:rFonts w:ascii="Tahoma" w:hAnsi="Tahoma" w:cs="Tahoma"/>
          <w:color w:val="333333"/>
          <w:sz w:val="17"/>
          <w:szCs w:val="17"/>
          <w:shd w:val="clear" w:color="auto" w:fill="FFFFFF"/>
        </w:rPr>
        <w:t xml:space="preserve"> them are large warehouses, crates and barrels.  The airship is not visible to them yet.  Coming out the fog are five individuals who appear to be waiting for the party. </w:t>
      </w:r>
    </w:p>
    <w:p w:rsidR="00B75CB2" w:rsidRDefault="00B75CB2" w:rsidP="003E03A9">
      <w:pPr>
        <w:rPr>
          <w:rFonts w:ascii="Tahoma" w:hAnsi="Tahoma" w:cs="Tahoma"/>
          <w:color w:val="333333"/>
          <w:sz w:val="17"/>
          <w:szCs w:val="17"/>
          <w:shd w:val="clear" w:color="auto" w:fill="FFFFFF"/>
        </w:rPr>
      </w:pPr>
      <w:r w:rsidRPr="00B75CB2">
        <w:rPr>
          <w:rFonts w:ascii="Tahoma" w:hAnsi="Tahoma" w:cs="Tahoma"/>
          <w:noProof/>
          <w:color w:val="333333"/>
          <w:sz w:val="17"/>
          <w:szCs w:val="17"/>
          <w:shd w:val="clear" w:color="auto" w:fill="FFFFFF"/>
          <w:lang w:val="en-IE" w:eastAsia="en-IE"/>
        </w:rPr>
        <mc:AlternateContent>
          <mc:Choice Requires="wpg">
            <w:drawing>
              <wp:anchor distT="0" distB="0" distL="228600" distR="228600" simplePos="0" relativeHeight="251659264" behindDoc="1" locked="0" layoutInCell="1" allowOverlap="1" wp14:anchorId="5352F85D" wp14:editId="310EE645">
                <wp:simplePos x="0" y="0"/>
                <wp:positionH relativeFrom="margin">
                  <wp:posOffset>-228600</wp:posOffset>
                </wp:positionH>
                <wp:positionV relativeFrom="margin">
                  <wp:posOffset>3817620</wp:posOffset>
                </wp:positionV>
                <wp:extent cx="6027420" cy="451993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6027420" cy="4519930"/>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47D" w:rsidRDefault="000A147D" w:rsidP="00B75CB2">
                              <w:pPr>
                                <w:rPr>
                                  <w:color w:val="FFFFFF" w:themeColor="background1"/>
                                </w:rPr>
                              </w:pPr>
                              <w:r>
                                <w:rPr>
                                  <w:color w:val="FFFFFF" w:themeColor="background1"/>
                                </w:rPr>
                                <w:t>(For any skill checks use the mental or physical base + skill + 3d6) initiative for all assassins is 12 +2d6</w:t>
                              </w:r>
                            </w:p>
                            <w:p w:rsidR="000A147D" w:rsidRDefault="000A147D" w:rsidP="00B75CB2">
                              <w:pPr>
                                <w:rPr>
                                  <w:color w:val="FFFFFF" w:themeColor="background1"/>
                                </w:rPr>
                              </w:pPr>
                              <w:r>
                                <w:rPr>
                                  <w:color w:val="FFFFFF" w:themeColor="background1"/>
                                </w:rPr>
                                <w:t>All have a health of 25</w:t>
                              </w:r>
                            </w:p>
                            <w:p w:rsidR="000A147D" w:rsidRDefault="000A147D" w:rsidP="00B75CB2">
                              <w:pPr>
                                <w:rPr>
                                  <w:color w:val="FFFFFF" w:themeColor="background1"/>
                                </w:rPr>
                              </w:pPr>
                              <w:r>
                                <w:rPr>
                                  <w:color w:val="FFFFFF" w:themeColor="background1"/>
                                </w:rPr>
                                <w:t>The Leader of the Assassins:  Dressed all in black with his face covered.  Carrying a sabre.</w:t>
                              </w:r>
                            </w:p>
                            <w:p w:rsidR="000A147D" w:rsidRDefault="000A147D" w:rsidP="00B75CB2">
                              <w:pPr>
                                <w:rPr>
                                  <w:color w:val="FFFFFF" w:themeColor="background1"/>
                                </w:rPr>
                              </w:pPr>
                              <w:r>
                                <w:rPr>
                                  <w:color w:val="FFFFFF" w:themeColor="background1"/>
                                </w:rPr>
                                <w:t>Mental:6 Physical :6   Skills: Perception (5</w:t>
                              </w:r>
                              <w:proofErr w:type="gramStart"/>
                              <w:r>
                                <w:rPr>
                                  <w:color w:val="FFFFFF" w:themeColor="background1"/>
                                </w:rPr>
                                <w:t>) ,</w:t>
                              </w:r>
                              <w:proofErr w:type="gramEnd"/>
                              <w:r>
                                <w:rPr>
                                  <w:color w:val="FFFFFF" w:themeColor="background1"/>
                                </w:rPr>
                                <w:t xml:space="preserve"> Hide and Sneak (6) Combat: Sabre (12) 4d6+5 Lethal</w:t>
                              </w:r>
                            </w:p>
                            <w:p w:rsidR="000A147D" w:rsidRDefault="000A147D" w:rsidP="00B75CB2">
                              <w:pPr>
                                <w:rPr>
                                  <w:color w:val="FFFFFF" w:themeColor="background1"/>
                                </w:rPr>
                              </w:pPr>
                              <w:r>
                                <w:rPr>
                                  <w:color w:val="FFFFFF" w:themeColor="background1"/>
                                </w:rPr>
                                <w:t>Quote ‘Abandon your quest or die!’ (Spoken in a German accent)</w:t>
                              </w:r>
                            </w:p>
                            <w:p w:rsidR="000A147D" w:rsidRPr="001148A1" w:rsidRDefault="000A147D" w:rsidP="001148A1">
                              <w:pPr>
                                <w:rPr>
                                  <w:color w:val="FFFFFF" w:themeColor="background1"/>
                                </w:rPr>
                              </w:pPr>
                              <w:r>
                                <w:rPr>
                                  <w:color w:val="FFFFFF" w:themeColor="background1"/>
                                </w:rPr>
                                <w:t xml:space="preserve">Five Assassins:  </w:t>
                              </w:r>
                              <w:r w:rsidRPr="001148A1">
                                <w:rPr>
                                  <w:color w:val="FFFFFF" w:themeColor="background1"/>
                                </w:rPr>
                                <w:t xml:space="preserve">Dressed all in black with his face covered.  Carrying a </w:t>
                              </w:r>
                              <w:r>
                                <w:rPr>
                                  <w:color w:val="FFFFFF" w:themeColor="background1"/>
                                </w:rPr>
                                <w:t>Knife</w:t>
                              </w:r>
                              <w:r w:rsidRPr="001148A1">
                                <w:rPr>
                                  <w:color w:val="FFFFFF" w:themeColor="background1"/>
                                </w:rPr>
                                <w:t>.</w:t>
                              </w:r>
                            </w:p>
                            <w:p w:rsidR="000A147D" w:rsidRDefault="000A147D" w:rsidP="001148A1">
                              <w:pPr>
                                <w:rPr>
                                  <w:color w:val="FFFFFF" w:themeColor="background1"/>
                                </w:rPr>
                              </w:pPr>
                              <w:r w:rsidRPr="001148A1">
                                <w:rPr>
                                  <w:color w:val="FFFFFF" w:themeColor="background1"/>
                                </w:rPr>
                                <w:t>Mental:</w:t>
                              </w:r>
                              <w:r>
                                <w:rPr>
                                  <w:color w:val="FFFFFF" w:themeColor="background1"/>
                                </w:rPr>
                                <w:t>4</w:t>
                              </w:r>
                              <w:r w:rsidRPr="001148A1">
                                <w:rPr>
                                  <w:color w:val="FFFFFF" w:themeColor="background1"/>
                                </w:rPr>
                                <w:t xml:space="preserve"> Physical :</w:t>
                              </w:r>
                              <w:r>
                                <w:rPr>
                                  <w:color w:val="FFFFFF" w:themeColor="background1"/>
                                </w:rPr>
                                <w:t>7</w:t>
                              </w:r>
                              <w:r w:rsidRPr="001148A1">
                                <w:rPr>
                                  <w:color w:val="FFFFFF" w:themeColor="background1"/>
                                </w:rPr>
                                <w:t xml:space="preserve">   Skills: Perception (5</w:t>
                              </w:r>
                              <w:proofErr w:type="gramStart"/>
                              <w:r w:rsidRPr="001148A1">
                                <w:rPr>
                                  <w:color w:val="FFFFFF" w:themeColor="background1"/>
                                </w:rPr>
                                <w:t>) ,</w:t>
                              </w:r>
                              <w:proofErr w:type="gramEnd"/>
                              <w:r w:rsidRPr="001148A1">
                                <w:rPr>
                                  <w:color w:val="FFFFFF" w:themeColor="background1"/>
                                </w:rPr>
                                <w:t xml:space="preserve"> Hide and Sneak (6) Combat: </w:t>
                              </w:r>
                              <w:r>
                                <w:rPr>
                                  <w:color w:val="FFFFFF" w:themeColor="background1"/>
                                </w:rPr>
                                <w:t xml:space="preserve">Knife </w:t>
                              </w:r>
                              <w:r w:rsidRPr="001148A1">
                                <w:rPr>
                                  <w:color w:val="FFFFFF" w:themeColor="background1"/>
                                </w:rPr>
                                <w:t xml:space="preserve">(12) </w:t>
                              </w:r>
                              <w:r>
                                <w:rPr>
                                  <w:color w:val="FFFFFF" w:themeColor="background1"/>
                                </w:rPr>
                                <w:t>2</w:t>
                              </w:r>
                              <w:r w:rsidRPr="001148A1">
                                <w:rPr>
                                  <w:color w:val="FFFFFF" w:themeColor="background1"/>
                                </w:rPr>
                                <w:t>d6+5 Lethal</w:t>
                              </w:r>
                            </w:p>
                            <w:p w:rsidR="000A147D" w:rsidRDefault="000A147D" w:rsidP="001148A1">
                              <w:pPr>
                                <w:rPr>
                                  <w:color w:val="FFFFFF" w:themeColor="background1"/>
                                </w:rPr>
                              </w:pPr>
                              <w:r>
                                <w:rPr>
                                  <w:color w:val="FFFFFF" w:themeColor="background1"/>
                                </w:rPr>
                                <w:t>Sniper (perched in top of Warehouse to the left of party)</w:t>
                              </w:r>
                            </w:p>
                            <w:p w:rsidR="000A147D" w:rsidRDefault="000A147D" w:rsidP="001148A1">
                              <w:pPr>
                                <w:rPr>
                                  <w:color w:val="FFFFFF" w:themeColor="background1"/>
                                </w:rPr>
                              </w:pPr>
                              <w:r w:rsidRPr="001148A1">
                                <w:rPr>
                                  <w:color w:val="FFFFFF" w:themeColor="background1"/>
                                </w:rPr>
                                <w:t>Mental:6 Physical :</w:t>
                              </w:r>
                              <w:r>
                                <w:rPr>
                                  <w:color w:val="FFFFFF" w:themeColor="background1"/>
                                </w:rPr>
                                <w:t>7</w:t>
                              </w:r>
                              <w:r w:rsidRPr="001148A1">
                                <w:rPr>
                                  <w:color w:val="FFFFFF" w:themeColor="background1"/>
                                </w:rPr>
                                <w:t xml:space="preserve">   Skills: Perception (</w:t>
                              </w:r>
                              <w:r>
                                <w:rPr>
                                  <w:color w:val="FFFFFF" w:themeColor="background1"/>
                                </w:rPr>
                                <w:t>10</w:t>
                              </w:r>
                              <w:proofErr w:type="gramStart"/>
                              <w:r w:rsidRPr="001148A1">
                                <w:rPr>
                                  <w:color w:val="FFFFFF" w:themeColor="background1"/>
                                </w:rPr>
                                <w:t>) ,</w:t>
                              </w:r>
                              <w:proofErr w:type="gramEnd"/>
                              <w:r w:rsidRPr="001148A1">
                                <w:rPr>
                                  <w:color w:val="FFFFFF" w:themeColor="background1"/>
                                </w:rPr>
                                <w:t xml:space="preserve"> Hide and Sneak (</w:t>
                              </w:r>
                              <w:r>
                                <w:rPr>
                                  <w:color w:val="FFFFFF" w:themeColor="background1"/>
                                </w:rPr>
                                <w:t>10</w:t>
                              </w:r>
                              <w:r w:rsidRPr="001148A1">
                                <w:rPr>
                                  <w:color w:val="FFFFFF" w:themeColor="background1"/>
                                </w:rPr>
                                <w:t xml:space="preserve">) Combat: </w:t>
                              </w:r>
                              <w:r>
                                <w:rPr>
                                  <w:color w:val="FFFFFF" w:themeColor="background1"/>
                                </w:rPr>
                                <w:t>Steam-powered Sniper Rifle  (12) 5d6</w:t>
                              </w:r>
                              <w:r w:rsidRPr="001148A1">
                                <w:rPr>
                                  <w:color w:val="FFFFFF" w:themeColor="background1"/>
                                </w:rPr>
                                <w:t xml:space="preserve"> Lethal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47D" w:rsidRDefault="000A147D">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Assassins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52F85D" id="Group 201" o:spid="_x0000_s1030" style="position:absolute;margin-left:-18pt;margin-top:300.6pt;width:474.6pt;height:355.9pt;z-index:-251657216;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4atwMAANoOAAAOAAAAZHJzL2Uyb0RvYy54bWzsV1tv1DoQfkfiP1h+p7nsPWqKSqEVUgUV&#10;7RHPXse5iMQ2trdJ+fWMHSct28Cp9ugAEuxD1o7n4vk883ly/LJranTLlK4ET3F0FGLEOBVZxYsU&#10;/3Nz/mKNkTaEZ6QWnKX4jmn88uT5s+NWJiwWpagzphAY4TppZYpLY2QSBJqWrCH6SEjGYTEXqiEG&#10;pqoIMkVasN7UQRyGy6AVKpNKUKY1vH3dL+ITZz/PGTXv81wzg+oUw96Meyr33NpncHJMkkIRWVbU&#10;b4McsIuGVBycjqZeE0PQTlWPTDUVVUKL3BxR0QQizyvKXAwQTRTuRXOhxE66WIqkLeQIE0C7h9PB&#10;Zum72yuFqizF4B8jTho4JOcX2RcATyuLBKQulLyWV8q/KPqZjbjLVWP/IRbUOWDvRmBZZxCFl8sw&#10;Xs1jwJ/C2nwRbTYzDz0t4Xwe6dHyjdeM1vF6HXrNdbSIwtnG7ioYHAd2f+N2WglppO+R0v8NqeuS&#10;SOYOQFsMRqTiAakPkGCEFzUDtOIeLSc5QqUTDag9Fadvoo3j9RIifxgsSaTS5oKJBtlBihX4d3lH&#10;bi+16UUHEetUi7rKzqu6dhNbVOysVuiWQDkQShk37owBzW8ka27lubCavVH7BqAewnEjc1czK1fz&#10;DyyHHIKDjt1mXPU+duT2UJKM9f4XIfx8eKOGO1ln0Ern4H+0Hf3Idr9LL29VmSv+UTn8d+VRw3kW&#10;3IzKTcWFmjJQj/DlvfwAUg+NRWkrsjvIGyV66tGSnldwdJdEmyuigGsgt4E/zXt45LVoUyz8CKNS&#10;qC9T7608JDasYtQCd6VYf94RxTCq33JI+U00n1uyc5P5YmUrTz1c2T5c4bvmTEA+QPnD7tzQypt6&#10;GOZKNB+BZk+tV1ginILvFFOjhsmZ6TkViJqy01MnBgQnibnk15Ja4xZVm5o33UeipM9fAwzxTgxl&#10;RpK9NO5lrSYXpzsj8srl+D2uHm8oeUtUP6X2Z1O1Pzug9jfxKl45MoNsnaK7VRzPVsuhRAaeHcr7&#10;LwNM0dhvyACm23ZAT/dJ+wvJoL9gBjaIws0qhgatpwN/36CD+cD8gWwwH9jgxpbwK9FBIzDfIwNk&#10;OliwHOjT4IctQTyDQ/Ld0SQtLNcL2xH1N97/wArb4js9AYLLaTlb9FfpfnMw3Li+DbHZ3ofpRhOt&#10;whNu5Ok+4AmKP5sFsk8DZN/tAywLuD57zIJf3hn4NmGiM/ArBzPBb9YZuG8E+IByzaX/2LNfaA/n&#10;rpO4/yQ9+QoAAP//AwBQSwMEFAAGAAgAAAAhAIrwYGDhAAAADAEAAA8AAABkcnMvZG93bnJldi54&#10;bWxMj1FLwzAQx98Fv0M4wbctyYJFa9Mxhvo0BDdBfMuaW1vWJKXJ2u7bez7p2x3343+/f7GeXcdG&#10;HGIbvAa5FMDQV8G2vtbweXhdPAKLyXhruuBRwxUjrMvbm8LkNkz+A8d9qhmF+JgbDU1Kfc55rBp0&#10;Ji5Dj55upzA4k2gdam4HM1G46/hKiIw703r60Jgetw1W5/3FaXibzLRR8mXcnU/b6/fh4f1rJ1Hr&#10;+7t58wws4Zz+YPjVJ3UoyekYLt5G1mlYqIy6JA2ZkCtgRDxJRcORUCWVAF4W/H+J8gcAAP//AwBQ&#10;SwECLQAUAAYACAAAACEAtoM4kv4AAADhAQAAEwAAAAAAAAAAAAAAAAAAAAAAW0NvbnRlbnRfVHlw&#10;ZXNdLnhtbFBLAQItABQABgAIAAAAIQA4/SH/1gAAAJQBAAALAAAAAAAAAAAAAAAAAC8BAABfcmVs&#10;cy8ucmVsc1BLAQItABQABgAIAAAAIQD50S4atwMAANoOAAAOAAAAAAAAAAAAAAAAAC4CAABkcnMv&#10;ZTJvRG9jLnhtbFBLAQItABQABgAIAAAAIQCK8GBg4QAAAAwBAAAPAAAAAAAAAAAAAAAAABEGAABk&#10;cnMvZG93bnJldi54bWxQSwUGAAAAAAQABADzAAAAHwcAAAAA&#10;">
                <v:rect id="Rectangle 202" o:spid="_x0000_s1031"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fI8QA&#10;AADcAAAADwAAAGRycy9kb3ducmV2LnhtbESPQWsCMRSE7wX/Q3hCbzXrglJWo2ih4rG1UurtsXlu&#10;FjcvYZN1V3+9KRR6HGbmG2a5HmwjrtSG2rGC6SQDQVw6XXOl4Pj1/vIKIkRkjY1jUnCjAOvV6GmJ&#10;hXY9f9L1ECuRIBwKVGBi9IWUoTRkMUycJ07e2bUWY5JtJXWLfYLbRuZZNpcWa04LBj29GSovh84q&#10;8Lvjx+lstr6f375nu6Hqfu51p9TzeNgsQEQa4n/4r73XCvIs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nyPEAAAA3AAAAA8AAAAAAAAAAAAAAAAAmAIAAGRycy9k&#10;b3ducmV2LnhtbFBLBQYAAAAABAAEAPUAAACJAwAAAAA=&#10;" fillcolor="#4f81bd [3204]" stroked="f" strokeweight="2pt"/>
                <v:rect id="Rectangle 203" o:spid="_x0000_s1032"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4f81bd [3204]" stroked="f" strokeweight="2pt">
                  <v:textbox inset=",14.4pt,8.64pt,18pt">
                    <w:txbxContent>
                      <w:p w:rsidR="000A147D" w:rsidRDefault="000A147D" w:rsidP="00B75CB2">
                        <w:pPr>
                          <w:rPr>
                            <w:color w:val="FFFFFF" w:themeColor="background1"/>
                          </w:rPr>
                        </w:pPr>
                        <w:r>
                          <w:rPr>
                            <w:color w:val="FFFFFF" w:themeColor="background1"/>
                          </w:rPr>
                          <w:t>(For any skill checks use the mental or physical base + skill + 3d6) initiative for all assassins is 12 +2d6</w:t>
                        </w:r>
                      </w:p>
                      <w:p w:rsidR="000A147D" w:rsidRDefault="000A147D" w:rsidP="00B75CB2">
                        <w:pPr>
                          <w:rPr>
                            <w:color w:val="FFFFFF" w:themeColor="background1"/>
                          </w:rPr>
                        </w:pPr>
                        <w:r>
                          <w:rPr>
                            <w:color w:val="FFFFFF" w:themeColor="background1"/>
                          </w:rPr>
                          <w:t>All have a health of 25</w:t>
                        </w:r>
                      </w:p>
                      <w:p w:rsidR="000A147D" w:rsidRDefault="000A147D" w:rsidP="00B75CB2">
                        <w:pPr>
                          <w:rPr>
                            <w:color w:val="FFFFFF" w:themeColor="background1"/>
                          </w:rPr>
                        </w:pPr>
                        <w:r>
                          <w:rPr>
                            <w:color w:val="FFFFFF" w:themeColor="background1"/>
                          </w:rPr>
                          <w:t>The Leader of the Assassins:  Dressed all in black with his face covered.  Carrying a sabre.</w:t>
                        </w:r>
                      </w:p>
                      <w:p w:rsidR="000A147D" w:rsidRDefault="000A147D" w:rsidP="00B75CB2">
                        <w:pPr>
                          <w:rPr>
                            <w:color w:val="FFFFFF" w:themeColor="background1"/>
                          </w:rPr>
                        </w:pPr>
                        <w:r>
                          <w:rPr>
                            <w:color w:val="FFFFFF" w:themeColor="background1"/>
                          </w:rPr>
                          <w:t>Mental:6 Physical :6   Skills: Perception (5) , Hide and Sneak (6) Combat: Sabre (12) 4d6+5 Lethal</w:t>
                        </w:r>
                      </w:p>
                      <w:p w:rsidR="000A147D" w:rsidRDefault="000A147D" w:rsidP="00B75CB2">
                        <w:pPr>
                          <w:rPr>
                            <w:color w:val="FFFFFF" w:themeColor="background1"/>
                          </w:rPr>
                        </w:pPr>
                        <w:r>
                          <w:rPr>
                            <w:color w:val="FFFFFF" w:themeColor="background1"/>
                          </w:rPr>
                          <w:t>Quote ‘Abandon your quest or die!’ (Spoken in a German accent)</w:t>
                        </w:r>
                      </w:p>
                      <w:p w:rsidR="000A147D" w:rsidRPr="001148A1" w:rsidRDefault="000A147D" w:rsidP="001148A1">
                        <w:pPr>
                          <w:rPr>
                            <w:color w:val="FFFFFF" w:themeColor="background1"/>
                          </w:rPr>
                        </w:pPr>
                        <w:r>
                          <w:rPr>
                            <w:color w:val="FFFFFF" w:themeColor="background1"/>
                          </w:rPr>
                          <w:t xml:space="preserve">Five Assassins:  </w:t>
                        </w:r>
                        <w:r w:rsidRPr="001148A1">
                          <w:rPr>
                            <w:color w:val="FFFFFF" w:themeColor="background1"/>
                          </w:rPr>
                          <w:t xml:space="preserve">Dressed all in black with his face covered.  Carrying a </w:t>
                        </w:r>
                        <w:r>
                          <w:rPr>
                            <w:color w:val="FFFFFF" w:themeColor="background1"/>
                          </w:rPr>
                          <w:t>Knife</w:t>
                        </w:r>
                        <w:r w:rsidRPr="001148A1">
                          <w:rPr>
                            <w:color w:val="FFFFFF" w:themeColor="background1"/>
                          </w:rPr>
                          <w:t>.</w:t>
                        </w:r>
                      </w:p>
                      <w:p w:rsidR="000A147D" w:rsidRDefault="000A147D" w:rsidP="001148A1">
                        <w:pPr>
                          <w:rPr>
                            <w:color w:val="FFFFFF" w:themeColor="background1"/>
                          </w:rPr>
                        </w:pPr>
                        <w:r w:rsidRPr="001148A1">
                          <w:rPr>
                            <w:color w:val="FFFFFF" w:themeColor="background1"/>
                          </w:rPr>
                          <w:t>Mental:</w:t>
                        </w:r>
                        <w:r>
                          <w:rPr>
                            <w:color w:val="FFFFFF" w:themeColor="background1"/>
                          </w:rPr>
                          <w:t>4</w:t>
                        </w:r>
                        <w:r w:rsidRPr="001148A1">
                          <w:rPr>
                            <w:color w:val="FFFFFF" w:themeColor="background1"/>
                          </w:rPr>
                          <w:t xml:space="preserve"> Physical :</w:t>
                        </w:r>
                        <w:r>
                          <w:rPr>
                            <w:color w:val="FFFFFF" w:themeColor="background1"/>
                          </w:rPr>
                          <w:t>7</w:t>
                        </w:r>
                        <w:r w:rsidRPr="001148A1">
                          <w:rPr>
                            <w:color w:val="FFFFFF" w:themeColor="background1"/>
                          </w:rPr>
                          <w:t xml:space="preserve">   Skills: Perception (5) , Hide and Sneak (6) Combat: </w:t>
                        </w:r>
                        <w:r>
                          <w:rPr>
                            <w:color w:val="FFFFFF" w:themeColor="background1"/>
                          </w:rPr>
                          <w:t xml:space="preserve">Knife </w:t>
                        </w:r>
                        <w:r w:rsidRPr="001148A1">
                          <w:rPr>
                            <w:color w:val="FFFFFF" w:themeColor="background1"/>
                          </w:rPr>
                          <w:t xml:space="preserve">(12) </w:t>
                        </w:r>
                        <w:r>
                          <w:rPr>
                            <w:color w:val="FFFFFF" w:themeColor="background1"/>
                          </w:rPr>
                          <w:t>2</w:t>
                        </w:r>
                        <w:r w:rsidRPr="001148A1">
                          <w:rPr>
                            <w:color w:val="FFFFFF" w:themeColor="background1"/>
                          </w:rPr>
                          <w:t>d6+5 Lethal</w:t>
                        </w:r>
                      </w:p>
                      <w:p w:rsidR="000A147D" w:rsidRDefault="000A147D" w:rsidP="001148A1">
                        <w:pPr>
                          <w:rPr>
                            <w:color w:val="FFFFFF" w:themeColor="background1"/>
                          </w:rPr>
                        </w:pPr>
                        <w:r>
                          <w:rPr>
                            <w:color w:val="FFFFFF" w:themeColor="background1"/>
                          </w:rPr>
                          <w:t>Sniper (perched in top of Warehouse to the left of party)</w:t>
                        </w:r>
                      </w:p>
                      <w:p w:rsidR="000A147D" w:rsidRDefault="000A147D" w:rsidP="001148A1">
                        <w:pPr>
                          <w:rPr>
                            <w:color w:val="FFFFFF" w:themeColor="background1"/>
                          </w:rPr>
                        </w:pPr>
                        <w:r w:rsidRPr="001148A1">
                          <w:rPr>
                            <w:color w:val="FFFFFF" w:themeColor="background1"/>
                          </w:rPr>
                          <w:t>Mental:6 Physical :</w:t>
                        </w:r>
                        <w:r>
                          <w:rPr>
                            <w:color w:val="FFFFFF" w:themeColor="background1"/>
                          </w:rPr>
                          <w:t>7</w:t>
                        </w:r>
                        <w:r w:rsidRPr="001148A1">
                          <w:rPr>
                            <w:color w:val="FFFFFF" w:themeColor="background1"/>
                          </w:rPr>
                          <w:t xml:space="preserve">   Skills: Perception (</w:t>
                        </w:r>
                        <w:r>
                          <w:rPr>
                            <w:color w:val="FFFFFF" w:themeColor="background1"/>
                          </w:rPr>
                          <w:t>10</w:t>
                        </w:r>
                        <w:r w:rsidRPr="001148A1">
                          <w:rPr>
                            <w:color w:val="FFFFFF" w:themeColor="background1"/>
                          </w:rPr>
                          <w:t>) , Hide and Sneak (</w:t>
                        </w:r>
                        <w:r>
                          <w:rPr>
                            <w:color w:val="FFFFFF" w:themeColor="background1"/>
                          </w:rPr>
                          <w:t>10</w:t>
                        </w:r>
                        <w:r w:rsidRPr="001148A1">
                          <w:rPr>
                            <w:color w:val="FFFFFF" w:themeColor="background1"/>
                          </w:rPr>
                          <w:t xml:space="preserve">) Combat: </w:t>
                        </w:r>
                        <w:r>
                          <w:rPr>
                            <w:color w:val="FFFFFF" w:themeColor="background1"/>
                          </w:rPr>
                          <w:t>Steam-powered Sniper Rifle  (12) 5d6</w:t>
                        </w:r>
                        <w:r w:rsidRPr="001148A1">
                          <w:rPr>
                            <w:color w:val="FFFFFF" w:themeColor="background1"/>
                          </w:rPr>
                          <w:t xml:space="preserve"> Lethal</w:t>
                        </w:r>
                      </w:p>
                    </w:txbxContent>
                  </v:textbox>
                </v:rect>
                <v:shape id="Text Box 204" o:spid="_x0000_s1033"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0A147D" w:rsidRDefault="000A147D">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Assassins</w:t>
                        </w:r>
                      </w:p>
                    </w:txbxContent>
                  </v:textbox>
                </v:shape>
                <w10:wrap type="square" anchorx="margin" anchory="margin"/>
              </v:group>
            </w:pict>
          </mc:Fallback>
        </mc:AlternateContent>
      </w:r>
    </w:p>
    <w:p w:rsidR="003E03A9" w:rsidRDefault="003E03A9" w:rsidP="000E666B">
      <w:pPr>
        <w:pStyle w:val="Heading1"/>
      </w:pPr>
      <w:bookmarkStart w:id="26" w:name="_Toc400925956"/>
      <w:r w:rsidRPr="00FE2809">
        <w:lastRenderedPageBreak/>
        <w:t xml:space="preserve">Scene 3: </w:t>
      </w:r>
      <w:r w:rsidR="00B75CB2">
        <w:t>A brief Interlude on the Airship</w:t>
      </w:r>
      <w:bookmarkEnd w:id="26"/>
      <w:r w:rsidR="00FE2809">
        <w:t xml:space="preserve"> </w:t>
      </w:r>
    </w:p>
    <w:p w:rsidR="00947D01" w:rsidRDefault="00DE177C" w:rsidP="00B32E3B">
      <w:r>
        <w:t>After dealing with the assassins the party meets Captain Davis.</w:t>
      </w:r>
    </w:p>
    <w:p w:rsidR="00947D01" w:rsidRDefault="00067BC7" w:rsidP="00B32E3B">
      <w:r>
        <w:t>She has the airship prepped and ready to depart.  As soon as they board, the airship takes off and they can talk amongst themselves.  Give them time to talk about the encounter and to try to decide which path they will take in Paris investigating the Prussian embassy or trying to catch the Contessa on the train to Berlin.</w:t>
      </w:r>
    </w:p>
    <w:p w:rsidR="00947D01" w:rsidRDefault="00067BC7" w:rsidP="00B32E3B">
      <w:r>
        <w:rPr>
          <w:noProof/>
          <w:lang w:val="en-IE" w:eastAsia="en-IE"/>
        </w:rPr>
        <mc:AlternateContent>
          <mc:Choice Requires="wpg">
            <w:drawing>
              <wp:anchor distT="0" distB="0" distL="228600" distR="228600" simplePos="0" relativeHeight="251661312" behindDoc="1" locked="0" layoutInCell="1" allowOverlap="1" wp14:anchorId="798C805E" wp14:editId="1E259A06">
                <wp:simplePos x="0" y="0"/>
                <wp:positionH relativeFrom="margin">
                  <wp:posOffset>2535555</wp:posOffset>
                </wp:positionH>
                <wp:positionV relativeFrom="margin">
                  <wp:posOffset>1584960</wp:posOffset>
                </wp:positionV>
                <wp:extent cx="1828800" cy="4625340"/>
                <wp:effectExtent l="0" t="0" r="0" b="3810"/>
                <wp:wrapSquare wrapText="bothSides"/>
                <wp:docPr id="4" name="Group 4"/>
                <wp:cNvGraphicFramePr/>
                <a:graphic xmlns:a="http://schemas.openxmlformats.org/drawingml/2006/main">
                  <a:graphicData uri="http://schemas.microsoft.com/office/word/2010/wordprocessingGroup">
                    <wpg:wgp>
                      <wpg:cNvGrpSpPr/>
                      <wpg:grpSpPr>
                        <a:xfrm>
                          <a:off x="0" y="0"/>
                          <a:ext cx="1828800" cy="4625340"/>
                          <a:chOff x="0" y="0"/>
                          <a:chExt cx="1828800" cy="8151039"/>
                        </a:xfrm>
                      </wpg:grpSpPr>
                      <wps:wsp>
                        <wps:cNvPr id="5" name="Rectangle 5"/>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1879976"/>
                            <a:ext cx="1828800" cy="62710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47D" w:rsidRDefault="000A147D" w:rsidP="00DE177C">
                              <w:pPr>
                                <w:rPr>
                                  <w:color w:val="FFFFFF" w:themeColor="background1"/>
                                </w:rPr>
                              </w:pPr>
                              <w:r>
                                <w:rPr>
                                  <w:color w:val="FFFFFF" w:themeColor="background1"/>
                                </w:rPr>
                                <w:t xml:space="preserve">Captain Davis is a professional Military Woman.  She is there to assist with information or supplies. She is not there to do the job for the party.  </w:t>
                              </w:r>
                            </w:p>
                            <w:p w:rsidR="000A147D" w:rsidRDefault="000A147D" w:rsidP="00DE177C">
                              <w:pPr>
                                <w:rPr>
                                  <w:color w:val="FFFFFF" w:themeColor="background1"/>
                                </w:rPr>
                              </w:pPr>
                              <w:r>
                                <w:rPr>
                                  <w:color w:val="FFFFFF" w:themeColor="background1"/>
                                </w:rPr>
                                <w:t xml:space="preserve">She has a wireless radio to communicate with Gibbons and agents in Paris.  If the party is slow and time is running </w:t>
                              </w:r>
                              <w:proofErr w:type="gramStart"/>
                              <w:r>
                                <w:rPr>
                                  <w:color w:val="FFFFFF" w:themeColor="background1"/>
                                </w:rPr>
                                <w:t>out</w:t>
                              </w:r>
                              <w:proofErr w:type="gramEnd"/>
                              <w:r>
                                <w:rPr>
                                  <w:color w:val="FFFFFF" w:themeColor="background1"/>
                                </w:rPr>
                                <w:t xml:space="preserve"> you can use Davis to direct them towards the final encounter and save time.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7" name="Text Box 7"/>
                        <wps:cNvSpPr txBox="1"/>
                        <wps:spPr>
                          <a:xfrm>
                            <a:off x="0" y="231818"/>
                            <a:ext cx="1828800" cy="1621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47D" w:rsidRDefault="000A147D">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Captain Katherine Davis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798C805E" id="Group 4" o:spid="_x0000_s1034" style="position:absolute;margin-left:199.65pt;margin-top:124.8pt;width:2in;height:364.2pt;z-index:-251655168;mso-width-percent:308;mso-wrap-distance-left:18pt;mso-wrap-distance-right:18pt;mso-position-horizontal-relative:margin;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RrsAMAANMOAAAOAAAAZHJzL2Uyb0RvYy54bWzsV1tv2zYUfh+w/0DwfdHFtiwLUYo0bYIB&#10;QRo0GfpMU9QFlUiWpCOlv76HlKikidMV3tBu2Pwg83Iu5MdzPh4evxq6Ft0xpRvBcxwdhRgxTkXR&#10;8CrHf9ye/5ZipA3hBWkFZzm+Zxq/Ovn1l+NeZiwWtWgLphAY4TrrZY5rY2QWBJrWrCP6SEjGYbIU&#10;qiMGuqoKCkV6sN61QRyGSdALVUglKNMaRt+Mk/jE2S9LRs27stTMoDbHsDbjvsp9t/YbnByTrFJE&#10;1g2dlkEOWEVHGg5OZ1NviCFop5pnprqGKqFFaY6o6AJRlg1lbg+wmyh8spsLJXbS7aXK+krOMAG0&#10;T3A62Cy9urtWqClyvMSIkw6OyHlFSwtNL6sMJC6UvJHXahqoxp7d7VCqzv7DPtDgQL2fQWWDQRQG&#10;ozRO0xCwpzC3TOLVYjnBTms4m2d6tH67TzONVlG42NhVBd5xYNc3L6eXEEL6ASX911C6qYlkDnxt&#10;MZhQWnmU3kNoEV61DK1GpJzUDJPONCB2EEZxnCaA1+ONkkwqbS6Y6JBt5FiBdxdv5O5Sm1HUi1in&#10;WrRNcd60revYZGJnrUJ3BNKAUMq4iSYHX0m23MpzYTVHo3YEYPbbcS1z3zIr1/L3rITYgUOO3WJc&#10;1j535NZQk4KN/lch/Lx3vzR3qs6glS7B/2w7+pbtcZWTvFVlLuln5fDPlWcN51lwMyt3DRdqn4F2&#10;hq8c5T1IIzQWpa0o7iFmlBgpR0t63sDRXRJtrokCjoGMAN407+BTtqLPsZhaGNVCfd43buUhqGEW&#10;ox44K8f6044ohlH7O4dw30RLyC1kXGe5WsfQUY9nto9n+K47ExAPETC0pK5p5U3rm6US3Qeg11Pr&#10;FaYIp+A7x9Qo3zkzI5cCQVN2eurEgNgkMZf8RlJr3KJqQ/N2+ECUnOLXADtcCZ9iJHsSxqOs1eTi&#10;dGdE2bgYf8B1whvS3ZLUD8j75HneJwfkfZSuN5u104RQ3cdzSbyOwmTxf/p7avl3pr8ZtoO7VmMf&#10;JT+dEMaL2DNCFG7WMRRnIyVMdw46mBPMf44R1p4Rbm0evxYDWvujhnLBFgLIDDBsORBuKXdzfqsk&#10;iBdRGqVW9AVmiJI4Wsw3py+9/K3/NxQG2+qFogDB7ZQsVuNd+rQ68FfuVIc87NO19tQK33El7y8E&#10;vkPxRxcCxUcP2YuFwMwEjtMtKD+dCaY6YU9pMM0cTAP/sNLAPRDg5eSqy+mVZ59mj/uulHh4i558&#10;AQAA//8DAFBLAwQUAAYACAAAACEAUR9HF+IAAAALAQAADwAAAGRycy9kb3ducmV2LnhtbEyPwU7D&#10;MAyG70i8Q2Qkbizdhrq2NJ0KEuy0wwaatFvWeG1F45Qm68rbY05wtP3p9/fn68l2YsTBt44UzGcR&#10;CKTKmZZqBR/vrw8JCB80Gd05QgXf6GFd3N7kOjPuSjsc96EWHEI+0wqaEPpMSl81aLWfuR6Jb2c3&#10;WB14HGppBn3lcNvJRRTF0uqW+EOje3xpsPrcX6yCstrKbbT7epsOZvM835Tn0R+lUvd3U/kEIuAU&#10;/mD41Wd1KNjp5C5kvOgULNN0yaiCxWMag2AiTla8OSlIV0kEssjl/w7FDwAAAP//AwBQSwECLQAU&#10;AAYACAAAACEAtoM4kv4AAADhAQAAEwAAAAAAAAAAAAAAAAAAAAAAW0NvbnRlbnRfVHlwZXNdLnht&#10;bFBLAQItABQABgAIAAAAIQA4/SH/1gAAAJQBAAALAAAAAAAAAAAAAAAAAC8BAABfcmVscy8ucmVs&#10;c1BLAQItABQABgAIAAAAIQB9caRrsAMAANMOAAAOAAAAAAAAAAAAAAAAAC4CAABkcnMvZTJvRG9j&#10;LnhtbFBLAQItABQABgAIAAAAIQBRH0cX4gAAAAsBAAAPAAAAAAAAAAAAAAAAAAoGAABkcnMvZG93&#10;bnJldi54bWxQSwUGAAAAAAQABADzAAAAGQcAAAAA&#10;">
                <v:rect id="Rectangle 5" o:spid="_x0000_s1035"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un8IA&#10;AADaAAAADwAAAGRycy9kb3ducmV2LnhtbESPQWsCMRSE7wX/Q3iCt5q1oJTVKCooPVorpd4em+dm&#10;cfMSNll39debQqHHYWa+YRar3tbiRk2oHCuYjDMQxIXTFZcKTl+713cQISJrrB2TgjsFWC0HLwvM&#10;tev4k27HWIoE4ZCjAhOjz6UMhSGLYew8cfIurrEYk2xKqRvsEtzW8i3LZtJixWnBoKetoeJ6bK0C&#10;vz8dzhez8d3s/j3d92X786hapUbDfj0HEamP/+G/9odWMIXfK+kG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u6fwgAAANoAAAAPAAAAAAAAAAAAAAAAAJgCAABkcnMvZG93&#10;bnJldi54bWxQSwUGAAAAAAQABAD1AAAAhwMAAAAA&#10;" fillcolor="#4f81bd [3204]" stroked="f" strokeweight="2pt"/>
                <v:rect id="Rectangle 6" o:spid="_x0000_s1036" style="position:absolute;top:18799;width:18288;height:6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hVcUA&#10;AADaAAAADwAAAGRycy9kb3ducmV2LnhtbESPQWsCMRSE74X+h/AKvdXsepB2NYpIW3ooFK2i3p7J&#10;c3dx87ImcV3/fVMo9DjMzDfMZNbbRnTkQ+1YQT7IQBBrZ2ouFay/356eQYSIbLBxTApuFGA2vb+b&#10;YGHclZfUrWIpEoRDgQqqGNtCyqArshgGriVO3tF5izFJX0rj8ZrgtpHDLBtJizWnhQpbWlSkT6uL&#10;VXB49/r8tWn3a3N5ybe77vM1L7VSjw/9fAwiUh//w3/tD6NgBL9X0g2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GFVxQAAANoAAAAPAAAAAAAAAAAAAAAAAJgCAABkcnMv&#10;ZG93bnJldi54bWxQSwUGAAAAAAQABAD1AAAAigMAAAAA&#10;" fillcolor="#4f81bd [3204]" stroked="f" strokeweight="2pt">
                  <v:textbox inset=",14.4pt,8.64pt,18pt">
                    <w:txbxContent>
                      <w:p w:rsidR="000A147D" w:rsidRDefault="000A147D" w:rsidP="00DE177C">
                        <w:pPr>
                          <w:rPr>
                            <w:color w:val="FFFFFF" w:themeColor="background1"/>
                          </w:rPr>
                        </w:pPr>
                        <w:r>
                          <w:rPr>
                            <w:color w:val="FFFFFF" w:themeColor="background1"/>
                          </w:rPr>
                          <w:t xml:space="preserve">Captain Davis is a professional Military Woman.  She is there to assist with information or supplies. She is not there to do the job for the party.  </w:t>
                        </w:r>
                      </w:p>
                      <w:p w:rsidR="000A147D" w:rsidRDefault="000A147D" w:rsidP="00DE177C">
                        <w:pPr>
                          <w:rPr>
                            <w:color w:val="FFFFFF" w:themeColor="background1"/>
                          </w:rPr>
                        </w:pPr>
                        <w:r>
                          <w:rPr>
                            <w:color w:val="FFFFFF" w:themeColor="background1"/>
                          </w:rPr>
                          <w:t xml:space="preserve">She has a wireless radio to communicate with Gibbons and agents in Paris.  If the party is slow and time is running out you can use Davis to direct them towards the final encounter and save time.  </w:t>
                        </w:r>
                      </w:p>
                    </w:txbxContent>
                  </v:textbox>
                </v:rect>
                <v:shape id="Text Box 7" o:spid="_x0000_s1037" type="#_x0000_t202" style="position:absolute;top:2318;width:18288;height:16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hHcAA&#10;AADaAAAADwAAAGRycy9kb3ducmV2LnhtbESPQWvCQBSE7wX/w/IEb3VjIVqiq4hF69XUi7dH9pkE&#10;s2/D7lPTf98tFHocZuYbZrUZXKceFGLr2cBsmoEirrxtuTZw/tq/voOKgmyx80wGvinCZj16WWFh&#10;/ZNP9CilVgnCsUADjUhfaB2rhhzGqe+Jk3f1waEkGWptAz4T3HX6Lcvm2mHLaaHBnnYNVbfy7gzI&#10;Ic6O+Vk+5+GSf+S21BRIGzMZD9slKKFB/sN/7aM1sIDfK+kG6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hHcAAAADaAAAADwAAAAAAAAAAAAAAAACYAgAAZHJzL2Rvd25y&#10;ZXYueG1sUEsFBgAAAAAEAAQA9QAAAIUDAAAAAA==&#10;" fillcolor="white [3212]" stroked="f" strokeweight=".5pt">
                  <v:textbox inset=",7.2pt,,7.2pt">
                    <w:txbxContent>
                      <w:p w:rsidR="000A147D" w:rsidRDefault="000A147D">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Captain Katherine Davis</w:t>
                        </w:r>
                      </w:p>
                    </w:txbxContent>
                  </v:textbox>
                </v:shape>
                <w10:wrap type="square" anchorx="margin" anchory="margin"/>
              </v:group>
            </w:pict>
          </mc:Fallback>
        </mc:AlternateContent>
      </w:r>
      <w:r w:rsidR="00DE177C">
        <w:rPr>
          <w:noProof/>
          <w:lang w:val="en-IE" w:eastAsia="en-IE"/>
        </w:rPr>
        <w:drawing>
          <wp:inline distT="0" distB="0" distL="0" distR="0">
            <wp:extent cx="2039796" cy="3528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v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3254" cy="3534042"/>
                    </a:xfrm>
                    <a:prstGeom prst="rect">
                      <a:avLst/>
                    </a:prstGeom>
                  </pic:spPr>
                </pic:pic>
              </a:graphicData>
            </a:graphic>
          </wp:inline>
        </w:drawing>
      </w:r>
    </w:p>
    <w:p w:rsidR="00947D01" w:rsidRDefault="00947D01" w:rsidP="00B32E3B"/>
    <w:p w:rsidR="00947D01" w:rsidRDefault="00947D01" w:rsidP="00B32E3B"/>
    <w:p w:rsidR="00947D01" w:rsidRDefault="00947D01" w:rsidP="00B32E3B"/>
    <w:p w:rsidR="00947D01" w:rsidRDefault="00947D01" w:rsidP="00B32E3B"/>
    <w:p w:rsidR="00947D01" w:rsidRDefault="00947D01" w:rsidP="00B32E3B"/>
    <w:p w:rsidR="00947D01" w:rsidRDefault="00947D01" w:rsidP="00B32E3B"/>
    <w:p w:rsidR="00947D01" w:rsidRDefault="009B582D" w:rsidP="00B32E3B">
      <w:r>
        <w:t>After a suitable period of time (say 10 minutes max) have them arrive in Paris and land.</w:t>
      </w:r>
    </w:p>
    <w:p w:rsidR="00947D01" w:rsidRDefault="00947D01" w:rsidP="00B32E3B"/>
    <w:p w:rsidR="00947D01" w:rsidRDefault="00947D01" w:rsidP="00B32E3B"/>
    <w:p w:rsidR="00947D01" w:rsidRDefault="00947D01" w:rsidP="00B32E3B"/>
    <w:p w:rsidR="00947D01" w:rsidRDefault="00947D01" w:rsidP="00B32E3B"/>
    <w:p w:rsidR="003E03A9" w:rsidRDefault="000E666B" w:rsidP="000E666B">
      <w:pPr>
        <w:pStyle w:val="Heading1"/>
      </w:pPr>
      <w:bookmarkStart w:id="27" w:name="_Toc400925957"/>
      <w:r>
        <w:t>Scene</w:t>
      </w:r>
      <w:r w:rsidR="003E03A9" w:rsidRPr="00947D01">
        <w:t xml:space="preserve"> 4: </w:t>
      </w:r>
      <w:r w:rsidR="005E04BC">
        <w:t>Let’s visit the Prussian embassy</w:t>
      </w:r>
      <w:bookmarkEnd w:id="27"/>
      <w:r w:rsidR="005E04BC">
        <w:t xml:space="preserve"> </w:t>
      </w:r>
    </w:p>
    <w:p w:rsidR="000B586B" w:rsidRDefault="000B586B" w:rsidP="000B586B"/>
    <w:p w:rsidR="000B586B" w:rsidRPr="000B586B" w:rsidRDefault="000B586B" w:rsidP="000B586B">
      <w:r w:rsidRPr="000B586B">
        <w:rPr>
          <w:noProof/>
          <w:lang w:val="en-IE" w:eastAsia="en-IE"/>
        </w:rPr>
        <w:drawing>
          <wp:inline distT="0" distB="0" distL="0" distR="0">
            <wp:extent cx="4960620" cy="3741420"/>
            <wp:effectExtent l="0" t="0" r="0" b="0"/>
            <wp:docPr id="21" name="Picture 21" descr="http://www.andrewcusack.com/net/wp-content/uploads/rubsc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drewcusack.com/net/wp-content/uploads/rubscha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3741420"/>
                    </a:xfrm>
                    <a:prstGeom prst="rect">
                      <a:avLst/>
                    </a:prstGeom>
                    <a:noFill/>
                    <a:ln>
                      <a:noFill/>
                    </a:ln>
                  </pic:spPr>
                </pic:pic>
              </a:graphicData>
            </a:graphic>
          </wp:inline>
        </w:drawing>
      </w:r>
    </w:p>
    <w:p w:rsidR="00947D01" w:rsidRDefault="005E04BC" w:rsidP="00947D01">
      <w:r>
        <w:t xml:space="preserve">If the party decides to travel to the Embassy they are greeted at the gates by a Prussian Guard.  They will need a suitable reason for trying to enter. He is easily fooled and will direct visitors to check in </w:t>
      </w:r>
      <w:r w:rsidR="000A147D">
        <w:t xml:space="preserve">with Major </w:t>
      </w:r>
      <w:proofErr w:type="spellStart"/>
      <w:r w:rsidR="000A147D" w:rsidRPr="000A147D">
        <w:t>Krupke</w:t>
      </w:r>
      <w:proofErr w:type="spellEnd"/>
      <w:r w:rsidR="000A147D">
        <w:t xml:space="preserve"> in the embassy proper.</w:t>
      </w:r>
    </w:p>
    <w:p w:rsidR="000A147D" w:rsidRDefault="00121869" w:rsidP="00947D01">
      <w:r>
        <w:rPr>
          <w:noProof/>
          <w:lang w:val="en-IE" w:eastAsia="en-IE"/>
        </w:rPr>
        <w:lastRenderedPageBreak/>
        <mc:AlternateContent>
          <mc:Choice Requires="wpg">
            <w:drawing>
              <wp:anchor distT="0" distB="0" distL="228600" distR="228600" simplePos="0" relativeHeight="251667456" behindDoc="1" locked="0" layoutInCell="1" allowOverlap="1" wp14:anchorId="6A537C70" wp14:editId="1FD9C874">
                <wp:simplePos x="0" y="0"/>
                <wp:positionH relativeFrom="margin">
                  <wp:posOffset>1592580</wp:posOffset>
                </wp:positionH>
                <wp:positionV relativeFrom="margin">
                  <wp:posOffset>7620</wp:posOffset>
                </wp:positionV>
                <wp:extent cx="1828800" cy="3482340"/>
                <wp:effectExtent l="0" t="0" r="0" b="3810"/>
                <wp:wrapSquare wrapText="bothSides"/>
                <wp:docPr id="17" name="Group 17"/>
                <wp:cNvGraphicFramePr/>
                <a:graphic xmlns:a="http://schemas.openxmlformats.org/drawingml/2006/main">
                  <a:graphicData uri="http://schemas.microsoft.com/office/word/2010/wordprocessingGroup">
                    <wpg:wgp>
                      <wpg:cNvGrpSpPr/>
                      <wpg:grpSpPr>
                        <a:xfrm>
                          <a:off x="0" y="0"/>
                          <a:ext cx="1828800" cy="3482340"/>
                          <a:chOff x="0" y="0"/>
                          <a:chExt cx="1828800" cy="8151039"/>
                        </a:xfrm>
                      </wpg:grpSpPr>
                      <wps:wsp>
                        <wps:cNvPr id="18" name="Rectangle 18"/>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2068973"/>
                            <a:ext cx="1828800" cy="608206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1869" w:rsidRDefault="00121869" w:rsidP="00121869">
                              <w:pPr>
                                <w:rPr>
                                  <w:color w:val="FFFFFF" w:themeColor="background1"/>
                                </w:rPr>
                              </w:pPr>
                              <w:r>
                                <w:rPr>
                                  <w:color w:val="FFFFFF" w:themeColor="background1"/>
                                </w:rPr>
                                <w:t>A young Prussian officer who is not happy being placed in an embassy. He would much rather be leading a charge against the French.  He is very susceptible to feminine charms. This is one way to get entry to the Embassy.</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 name="Text Box 20"/>
                        <wps:cNvSpPr txBox="1"/>
                        <wps:spPr>
                          <a:xfrm>
                            <a:off x="0" y="231821"/>
                            <a:ext cx="1828800" cy="16231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1869" w:rsidRDefault="00121869">
                              <w:pPr>
                                <w:pStyle w:val="NoSpacing"/>
                                <w:jc w:val="center"/>
                                <w:rPr>
                                  <w:rFonts w:asciiTheme="majorHAnsi" w:eastAsiaTheme="majorEastAsia" w:hAnsiTheme="majorHAnsi" w:cstheme="majorBidi"/>
                                  <w:caps/>
                                  <w:color w:val="4F81BD" w:themeColor="accent1"/>
                                  <w:sz w:val="28"/>
                                  <w:szCs w:val="28"/>
                                </w:rPr>
                              </w:pPr>
                              <w:r w:rsidRPr="00121869">
                                <w:rPr>
                                  <w:rFonts w:asciiTheme="majorHAnsi" w:eastAsiaTheme="majorEastAsia" w:hAnsiTheme="majorHAnsi" w:cstheme="majorBidi"/>
                                  <w:caps/>
                                  <w:color w:val="4F81BD" w:themeColor="accent1"/>
                                  <w:sz w:val="28"/>
                                  <w:szCs w:val="28"/>
                                </w:rPr>
                                <w:t>Major Krupke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6A537C70" id="Group 17" o:spid="_x0000_s1038" style="position:absolute;margin-left:125.4pt;margin-top:.6pt;width:2in;height:274.2pt;z-index:-251649024;mso-width-percent:308;mso-wrap-distance-left:18pt;mso-wrap-distance-right:18pt;mso-position-horizontal-relative:margin;mso-position-vertical-relative:margin;mso-width-percent:308;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Q3sgMAANsOAAAOAAAAZHJzL2Uyb0RvYy54bWzsV1lv3DYQfi+Q/0DwPdax9lorWA5cpzYK&#10;GIkRO8gzl6IOlCJZkmvJ+fUdkpK8tdeJsS1yoN0HLY85yI8zH4cnb4aOozumTStFgZODGCMmqCxb&#10;URf44+3F6wwjY4koCZeCFfieGfzm9NUvJ73KWSobyUumERgRJu9VgRtrVR5FhjasI+ZAKiZgspK6&#10;Ixa6uo5KTXqw3vEojeNl1EtdKi0pMwZG34ZJfOrtVxWj9n1VGWYRLzCszfqv9t+1+0anJySvNVFN&#10;S8dlkD1W0ZFWgNPZ1FtiCdro9omprqVaGlnZAyq7SFZVS5nfA+wmiR/t5lLLjfJ7qfO+VjNMAO0j&#10;nPY2S9/dXWvUlnB2xxgJ0sEZebcI+gBOr+ocZC61ulHXehyoQ8/td6h05/5hJ2jwsN7PsLLBIgqD&#10;SZZmWQzoU5hbHGbp4nAEnjZwOk/0aPPbLs0sOUrixcqtKpocR25983J6BUFkHnAy/wynm4Yo5uE3&#10;DoMJJ4jogNMHiC4ias5QkgWsvNwMlMkNYLYXSmmaLQGx7a2SXGljL5nskGsUWIN7H3Pk7srYIDqJ&#10;OKdG8ra8aDn3HZdQ7JxrdEcgFQilTNhkdPA3SS6cvJBOMxh1IwD0tB3fsvecOTkuPrAK4geOOfWL&#10;8Zn71JFfQ0NKFvwfxfCbvE9L8+fqDTrpCvzPtpMv2Q6rHOWdKvOJPyvHX1eeNbxnKeys3LVC6l0G&#10;+AxfFeQnkAI0DqW1LO8harQMtGMUvWjh6K6IsddEA89ATgB32vfwqbjsCyzHFkaN1J93jTt5CGuY&#10;xagH3iqw+XNDNMOI/y4g4FfJIWQXsr5zeHScQkdvz6y3Z8SmO5cQDwmwtKK+6eQtn5qVlt0noNgz&#10;5xWmiKDgu8DU6qlzbgOfAklTdnbmxYDcFLFX4kZRZ9yh6kLzdvhEtBrj1wI/vJNTkpH8URgHWacp&#10;5NnGyqr1Mf6A64g3JLyjqW+R+asdme/5yLkHhnhp5qfxMlsdL1z8Q7Du4rplnIHQ8n8CmMjl5yQA&#10;O6wHf7n6k3wI3e9ICeEynjghiVfHKVxogRTGWwftzQr2P8cJjl5DNXDrEvlXOSAYgsTeogRkBxh3&#10;PDiOf7EsSBdwRF70GW5IliASnMx10L9aHKzrZwoDBDfUcnEU7tPHFcJ07Y61iNt/2Kdv7agXXnAt&#10;7y4GXqD4rYuB8o8JsmeLgZkLxrr6BygPxlphR3kwzuxNBD9YeeCfCfCC8hXm+NpzT7Ttvi8nHt6k&#10;p38BAAD//wMAUEsDBBQABgAIAAAAIQBvW9Y73gAAAAkBAAAPAAAAZHJzL2Rvd25yZXYueG1sTI/B&#10;TsMwDIbvk/YOkZG4bckKm0ZpOhUk2GmHDYTELWu8tqJxuibryttjTnDzr8/6/TnbjK4VA/ah8aRh&#10;MVcgkEpvG6o0vL+9zNYgQjRkTesJNXxjgE0+nWQmtf5KexwOsRJcQiE1GuoYu1TKUNboTJj7DonZ&#10;yffORI59JW1vrlzuWpkotZLONMQXatPhc43l1+HiNBTlTu7U/vw6ftjt02JbnIbwKbW+vRmLRxAR&#10;x/i3DL/6rA45Ox39hWwQrYZkqVg9MkhAMF/erTkfebh/WIHMM/n/g/wHAAD//wMAUEsBAi0AFAAG&#10;AAgAAAAhALaDOJL+AAAA4QEAABMAAAAAAAAAAAAAAAAAAAAAAFtDb250ZW50X1R5cGVzXS54bWxQ&#10;SwECLQAUAAYACAAAACEAOP0h/9YAAACUAQAACwAAAAAAAAAAAAAAAAAvAQAAX3JlbHMvLnJlbHNQ&#10;SwECLQAUAAYACAAAACEAykwUN7IDAADbDgAADgAAAAAAAAAAAAAAAAAuAgAAZHJzL2Uyb0RvYy54&#10;bWxQSwECLQAUAAYACAAAACEAb1vWO94AAAAJAQAADwAAAAAAAAAAAAAAAAAMBgAAZHJzL2Rvd25y&#10;ZXYueG1sUEsFBgAAAAAEAAQA8wAAABcHAAAAAA==&#10;">
                <v:rect id="Rectangle 18" o:spid="_x0000_s103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clsUA&#10;AADbAAAADwAAAGRycy9kb3ducmV2LnhtbESPQWvDMAyF74X9B6PBbq2zwUrJ6pZtsLJj15bS3USs&#10;xmGxbGKnSfvrp8NgN4n39N6n5Xr0rbpQl5rABh5nBSjiKtiGawOH/cd0ASplZIttYDJwpQTr1d1k&#10;iaUNA3/RZZdrJSGcSjTgco6l1qly5DHNQiQW7Rw6j1nWrta2w0HCfaufimKuPTYsDQ4jvTuqfna9&#10;NxA3h+332b3FYX49Pm/Guj/dmt6Yh/vx9QVUpjH/m/+uP63gC6z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xyWxQAAANsAAAAPAAAAAAAAAAAAAAAAAJgCAABkcnMv&#10;ZG93bnJldi54bWxQSwUGAAAAAAQABAD1AAAAigMAAAAA&#10;" fillcolor="#4f81bd [3204]" stroked="f" strokeweight="2pt"/>
                <v:rect id="Rectangle 19" o:spid="_x0000_s1040" style="position:absolute;top:20689;width:18288;height:60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85cMA&#10;AADbAAAADwAAAGRycy9kb3ducmV2LnhtbERPTWsCMRC9F/ofwhS81ex6kLoaRaQtPRRKraLexmTc&#10;XdxM1iSu23/fFAq9zeN9zmzR20Z05EPtWEE+zEAQa2dqLhVsvl4en0CEiGywcUwKvinAYn5/N8PC&#10;uBt/UreOpUghHApUUMXYFlIGXZHFMHQtceJOzluMCfpSGo+3FG4bOcqysbRYc2qosKVVRfq8vloF&#10;x1evLx/b9rAx10m+23fvz3mplRo89MspiEh9/Bf/ud9Mmj+B31/S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a85cMAAADbAAAADwAAAAAAAAAAAAAAAACYAgAAZHJzL2Rv&#10;d25yZXYueG1sUEsFBgAAAAAEAAQA9QAAAIgDAAAAAA==&#10;" fillcolor="#4f81bd [3204]" stroked="f" strokeweight="2pt">
                  <v:textbox inset=",14.4pt,8.64pt,18pt">
                    <w:txbxContent>
                      <w:p w:rsidR="00121869" w:rsidRDefault="00121869" w:rsidP="00121869">
                        <w:pPr>
                          <w:rPr>
                            <w:color w:val="FFFFFF" w:themeColor="background1"/>
                          </w:rPr>
                        </w:pPr>
                        <w:r>
                          <w:rPr>
                            <w:color w:val="FFFFFF" w:themeColor="background1"/>
                          </w:rPr>
                          <w:t>A young Prussian officer who is not happy being placed in an embassy. He would much rather be leading a charge against the French.  He is very susceptible to feminine charms. This is one way to get entry to the Embassy.</w:t>
                        </w:r>
                      </w:p>
                    </w:txbxContent>
                  </v:textbox>
                </v:rect>
                <v:shape id="Text Box 20" o:spid="_x0000_s1041" type="#_x0000_t202" style="position:absolute;top:2318;width:18288;height:16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i+70A&#10;AADbAAAADwAAAGRycy9kb3ducmV2LnhtbERPTYvCMBC9L/gfwgje1lShslSjiLLqdbtevA3N2Bab&#10;SUlmtf57cxD2+Hjfq83gOnWnEFvPBmbTDBRx5W3LtYHz7/fnF6goyBY7z2TgSRE269HHCgvrH/xD&#10;91JqlUI4FmigEekLrWPVkMM49T1x4q4+OJQEQ61twEcKd52eZ9lCO2w5NTTY066h6lb+OQNyiLNT&#10;fpbjIlzyfW5LTYG0MZPxsF2CEhrkX/x2n6yBeVqfvqQfoNc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OJi+70AAADbAAAADwAAAAAAAAAAAAAAAACYAgAAZHJzL2Rvd25yZXYu&#10;eG1sUEsFBgAAAAAEAAQA9QAAAIIDAAAAAA==&#10;" fillcolor="white [3212]" stroked="f" strokeweight=".5pt">
                  <v:textbox inset=",7.2pt,,7.2pt">
                    <w:txbxContent>
                      <w:p w:rsidR="00121869" w:rsidRDefault="00121869">
                        <w:pPr>
                          <w:pStyle w:val="NoSpacing"/>
                          <w:jc w:val="center"/>
                          <w:rPr>
                            <w:rFonts w:asciiTheme="majorHAnsi" w:eastAsiaTheme="majorEastAsia" w:hAnsiTheme="majorHAnsi" w:cstheme="majorBidi"/>
                            <w:caps/>
                            <w:color w:val="4F81BD" w:themeColor="accent1"/>
                            <w:sz w:val="28"/>
                            <w:szCs w:val="28"/>
                          </w:rPr>
                        </w:pPr>
                        <w:r w:rsidRPr="00121869">
                          <w:rPr>
                            <w:rFonts w:asciiTheme="majorHAnsi" w:eastAsiaTheme="majorEastAsia" w:hAnsiTheme="majorHAnsi" w:cstheme="majorBidi"/>
                            <w:caps/>
                            <w:color w:val="4F81BD" w:themeColor="accent1"/>
                            <w:sz w:val="28"/>
                            <w:szCs w:val="28"/>
                          </w:rPr>
                          <w:t>Major Krupke</w:t>
                        </w:r>
                      </w:p>
                    </w:txbxContent>
                  </v:textbox>
                </v:shape>
                <w10:wrap type="square" anchorx="margin" anchory="margin"/>
              </v:group>
            </w:pict>
          </mc:Fallback>
        </mc:AlternateContent>
      </w:r>
      <w:r w:rsidR="000A147D" w:rsidRPr="000A147D">
        <w:rPr>
          <w:noProof/>
          <w:lang w:val="en-IE" w:eastAsia="en-IE"/>
        </w:rPr>
        <w:drawing>
          <wp:inline distT="0" distB="0" distL="0" distR="0" wp14:anchorId="74B94026" wp14:editId="01DEF7EE">
            <wp:extent cx="1203960" cy="3741420"/>
            <wp:effectExtent l="0" t="0" r="0" b="0"/>
            <wp:docPr id="16" name="Picture 16" descr="https://encrypted-tbn1.gstatic.com/images?q=tbn:ANd9GcQfUDGCxzG1qNX4cZG4c-vT930j7FP4cs651_kMfJE9CAfvcdn2Z2jGjd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fUDGCxzG1qNX4cZG4c-vT930j7FP4cs651_kMfJE9CAfvcdn2Z2jGjdp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960" cy="3741420"/>
                    </a:xfrm>
                    <a:prstGeom prst="rect">
                      <a:avLst/>
                    </a:prstGeom>
                    <a:noFill/>
                    <a:ln>
                      <a:noFill/>
                    </a:ln>
                  </pic:spPr>
                </pic:pic>
              </a:graphicData>
            </a:graphic>
          </wp:inline>
        </w:drawing>
      </w:r>
    </w:p>
    <w:p w:rsidR="000B586B" w:rsidRDefault="000B586B" w:rsidP="00947D01"/>
    <w:p w:rsidR="000B586B" w:rsidRDefault="000B586B" w:rsidP="00947D01">
      <w:r>
        <w:t>The players have a number of different options to gain entry from charming the secretary (</w:t>
      </w:r>
      <w:r w:rsidRPr="000B586B">
        <w:t xml:space="preserve">Major </w:t>
      </w:r>
      <w:proofErr w:type="spellStart"/>
      <w:r w:rsidRPr="000B586B">
        <w:t>Krupke</w:t>
      </w:r>
      <w:proofErr w:type="spellEnd"/>
      <w:r>
        <w:t xml:space="preserve">) to breaking in and searching or some combination.   They have the possibility to encounter the Contessa and her guards.  In a luxurious suite in the interior of the building. </w:t>
      </w:r>
    </w:p>
    <w:p w:rsidR="001A516A" w:rsidRDefault="00893FBB" w:rsidP="00947D01">
      <w:r>
        <w:rPr>
          <w:noProof/>
          <w:lang w:val="en-IE" w:eastAsia="en-IE"/>
        </w:rPr>
        <w:lastRenderedPageBreak/>
        <mc:AlternateContent>
          <mc:Choice Requires="wpg">
            <w:drawing>
              <wp:anchor distT="45720" distB="45720" distL="182880" distR="182880" simplePos="0" relativeHeight="251671552" behindDoc="0" locked="0" layoutInCell="1" allowOverlap="1" wp14:anchorId="63002B3D" wp14:editId="18879DE7">
                <wp:simplePos x="0" y="0"/>
                <wp:positionH relativeFrom="margin">
                  <wp:posOffset>-914400</wp:posOffset>
                </wp:positionH>
                <wp:positionV relativeFrom="margin">
                  <wp:posOffset>12915900</wp:posOffset>
                </wp:positionV>
                <wp:extent cx="4480560" cy="2753360"/>
                <wp:effectExtent l="0" t="0" r="0" b="8890"/>
                <wp:wrapSquare wrapText="bothSides"/>
                <wp:docPr id="198" name="Group 198"/>
                <wp:cNvGraphicFramePr/>
                <a:graphic xmlns:a="http://schemas.openxmlformats.org/drawingml/2006/main">
                  <a:graphicData uri="http://schemas.microsoft.com/office/word/2010/wordprocessingGroup">
                    <wpg:wgp>
                      <wpg:cNvGrpSpPr/>
                      <wpg:grpSpPr>
                        <a:xfrm>
                          <a:off x="0" y="0"/>
                          <a:ext cx="4480560" cy="2753360"/>
                          <a:chOff x="-914730" y="252698"/>
                          <a:chExt cx="4482178" cy="2752912"/>
                        </a:xfrm>
                      </wpg:grpSpPr>
                      <wps:wsp>
                        <wps:cNvPr id="199" name="Rectangle 199"/>
                        <wps:cNvSpPr/>
                        <wps:spPr>
                          <a:xfrm>
                            <a:off x="-914730" y="2735005"/>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FBB" w:rsidRDefault="00893FB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6"/>
                                  <w:szCs w:val="26"/>
                                </w:rPr>
                                <w:id w:val="-1756736900"/>
                                <w:temporary/>
                                <w:showingPlcHdr/>
                                <w15:appearance w15:val="hidden"/>
                              </w:sdtPr>
                              <w:sdtEndPr/>
                              <w:sdtContent>
                                <w:p w:rsidR="00893FBB" w:rsidRDefault="00893FBB">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002B3D" id="Group 198" o:spid="_x0000_s1042" style="position:absolute;margin-left:-1in;margin-top:1017pt;width:352.8pt;height:216.8pt;z-index:251671552;mso-wrap-distance-left:14.4pt;mso-wrap-distance-top:3.6pt;mso-wrap-distance-right:14.4pt;mso-wrap-distance-bottom:3.6pt;mso-position-horizontal-relative:margin;mso-position-vertical-relative:margin;mso-width-relative:margin;mso-height-relative:margin" coordorigin="-9147,2526" coordsize="44821,2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OalQMAAMoKAAAOAAAAZHJzL2Uyb0RvYy54bWzEVttO3DAQfa/Uf7DyXnLZGxsRKkoLqoRa&#10;VKh4No6zierYru0loV/fGTsJFLYtohJ9yfoyHs+cmXPWB2/7VpAbbmyjZBGle0lEuGSqbOSmiL5e&#10;nrzZj4h1VJZUKMmL6Jbb6O3h61cHnc55pmolSm4IOJE273QR1c7pPI4tq3lL7Z7SXMJmpUxLHUzN&#10;Ji4N7cB7K+IsSZZxp0ypjWLcWlh9HzajQ++/qjhzn6vKckdEEUFszn+N/17jNz48oPnGUF03bAiD&#10;PiOKljYSLp1cvaeOkq1pHrlqG2aUVZXbY6qNVVU1jPscIJs0eZDNqVFb7XPZ5N1GTzABtA9werZb&#10;9unm3JCmhNqtoVSStlAkfy/BBYCn05scrE6NvtDnZljYhBlm3FemxV/IhfQe2NsJWN47wmBxPt9P&#10;FkvAn8FetlrMZjDx0LMa6oPn3qzT+WoGJmixyJbhcpqz+sOdkyxdQZCDk2ydZugkHmOIMdQpsk5D&#10;R9k70Oy/gXZRU819LSzCMYG2HkH7Ar1G5UZwAG4dgPOWE2o2twDgDsh+SX01WyTJIoAzwjdbLFcA&#10;4Zh5sgwGU+I018a6U65agoMiMhCLb0d6c2ZdwGg0wQCsEk150gjhJ8g1fiwMuaHAEsoYly4dkP3F&#10;Uki0lwpPBqe4ArCPqfmRuxUc7YT8witoLShu5oPxpH58kY+hpiUP90P6iW8OSG864avsHaJ1BfdP&#10;vtM/+Q5RDvZ4lHtNmA4nfz88nfA3K+mmw20jldnlQEzwVcF+BClAgyi5/roPtPO54tK1Km+hrYwK&#10;ImU1O2mgmmfUunNqQJWAHKC07jN8KqG6IlLDKCK1Mj92raM99D3sRqQDlSsi+31LDY+I+CiBEUC6&#10;Ocqin8wXqwwm5v7O9f0duW2PFbRICpqumR+ivRPjsDKqvQJBPsJbYYtKBncXEXNmnBy7oL4g6Ywf&#10;HXkzkEJN3Zm80AydI9DYrZf9FTV6aGkHZPikRhbS/EFnB1s8KdXR1qmq8W1/h+tQAlAElLQXkAb4&#10;dxql4RKJ/E71BNegJfF+0BBUBuJ62MCsh/XfaAT4eiCMO8Uhne3PZqv5QN5RmkfqP1EdJoIjhwn0&#10;2RI0yVdl2gFuBjEI7BhEBvMK8fvRDiF4At92s/wJB1+a5eW3USSfwPKpvv+d5QPld7Ac+/W5DHcv&#10;xm+rkd8nf+K3fwjAg8n/awyPO3yR3Z97Pbh7gh7+BAAA//8DAFBLAwQUAAYACAAAACEA+j3AHeQA&#10;AAAOAQAADwAAAGRycy9kb3ducmV2LnhtbEyPwU7DMBBE70j8g7VI3FrHbWpQiFNVFXCqkGiREDc3&#10;3iZR43UUu0n697gnuO3ujGbf5OvJtmzA3jeOFIh5AgypdKahSsHX4W32DMwHTUa3jlDBFT2si/u7&#10;XGfGjfSJwz5ULIaQz7SCOoQu49yXNVrt565DitrJ9VaHuPYVN70eY7ht+SJJJLe6ofih1h1uayzP&#10;+4tV8D7qcbMUr8PufNpefw6rj++dQKUeH6bNC7CAU/gzww0/okMRmY7uQsazVsFMpGksExQskuVt&#10;ip6VFBLYMZ5S+SSBFzn/X6P4BQAA//8DAFBLAQItABQABgAIAAAAIQC2gziS/gAAAOEBAAATAAAA&#10;AAAAAAAAAAAAAAAAAABbQ29udGVudF9UeXBlc10ueG1sUEsBAi0AFAAGAAgAAAAhADj9If/WAAAA&#10;lAEAAAsAAAAAAAAAAAAAAAAALwEAAF9yZWxzLy5yZWxzUEsBAi0AFAAGAAgAAAAhAJYoE5qVAwAA&#10;ygoAAA4AAAAAAAAAAAAAAAAALgIAAGRycy9lMm9Eb2MueG1sUEsBAi0AFAAGAAgAAAAhAPo9wB3k&#10;AAAADgEAAA8AAAAAAAAAAAAAAAAA7wUAAGRycy9kb3ducmV2LnhtbFBLBQYAAAAABAAEAPMAAAAA&#10;BwAAAAA=&#10;">
                <v:rect id="Rectangle 199" o:spid="_x0000_s1043" style="position:absolute;left:-9147;top:27350;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4f81bd [3204]" stroked="f" strokeweight="2pt">
                  <v:textbox>
                    <w:txbxContent>
                      <w:p w:rsidR="00893FBB" w:rsidRDefault="00893FBB">
                        <w:pPr>
                          <w:jc w:val="center"/>
                          <w:rPr>
                            <w:rFonts w:asciiTheme="majorHAnsi" w:eastAsiaTheme="majorEastAsia" w:hAnsiTheme="majorHAnsi" w:cstheme="majorBidi"/>
                            <w:color w:val="FFFFFF" w:themeColor="background1"/>
                            <w:sz w:val="24"/>
                            <w:szCs w:val="28"/>
                          </w:rPr>
                        </w:pPr>
                      </w:p>
                    </w:txbxContent>
                  </v:textbox>
                </v:rect>
                <v:shape id="Text Box 200" o:spid="_x0000_s1044" type="#_x0000_t202" style="position:absolute;top:2526;width:35674;height:1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cR8UA&#10;AADcAAAADwAAAGRycy9kb3ducmV2LnhtbESPT2vCQBTE74V+h+UJvdWNFVRiNqG0VMylUC0Ub4/s&#10;M4nNvg3ZzR+/vVsoeBxm5jdMkk2mEQN1rrasYDGPQBAXVtdcKvg+fjxvQDiPrLGxTAqu5CBLHx8S&#10;jLUd+YuGgy9FgLCLUUHlfRtL6YqKDLq5bYmDd7adQR9kV0rd4RjgppEvUbSSBmsOCxW29FZR8Xvo&#10;jYKf5WWzc3nUv/fLTy/X65PUu1ypp9n0ugXhafL38H97rxUEIv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NxHxQAAANwAAAAPAAAAAAAAAAAAAAAAAJgCAABkcnMv&#10;ZG93bnJldi54bWxQSwUGAAAAAAQABAD1AAAAigMAAAAA&#10;" filled="f" stroked="f" strokeweight=".5pt">
                  <v:textbox style="mso-fit-shape-to-text:t" inset=",7.2pt,,0">
                    <w:txbxContent>
                      <w:sdt>
                        <w:sdtPr>
                          <w:rPr>
                            <w:caps/>
                            <w:color w:val="4F81BD" w:themeColor="accent1"/>
                            <w:sz w:val="26"/>
                            <w:szCs w:val="26"/>
                          </w:rPr>
                          <w:id w:val="-1756736900"/>
                          <w:temporary/>
                          <w:showingPlcHdr/>
                          <w15:appearance w15:val="hidden"/>
                        </w:sdtPr>
                        <w:sdtContent>
                          <w:p w:rsidR="00893FBB" w:rsidRDefault="00893FBB">
                            <w:pPr>
                              <w:rPr>
                                <w:caps/>
                                <w:color w:val="4F81BD" w:themeColor="accent1"/>
                                <w:sz w:val="26"/>
                                <w:szCs w:val="26"/>
                              </w:rPr>
                            </w:pPr>
                            <w:r>
                              <w:rPr>
                                <w:caps/>
                                <w:color w:val="4F81BD" w:themeColor="accent1"/>
                                <w:sz w:val="26"/>
                                <w:szCs w:val="26"/>
                              </w:rPr>
                              <w:t>[Grab your reader’s attention with a great quote from the document or use this space to emphasize a key point. To place this text box anywhere on the page, just drag it.]</w:t>
                            </w:r>
                          </w:p>
                        </w:sdtContent>
                      </w:sdt>
                    </w:txbxContent>
                  </v:textbox>
                </v:shape>
                <w10:wrap type="square" anchorx="margin" anchory="margin"/>
              </v:group>
            </w:pict>
          </mc:Fallback>
        </mc:AlternateContent>
      </w:r>
      <w:r w:rsidR="001A516A" w:rsidRPr="001A516A">
        <w:rPr>
          <w:noProof/>
          <w:lang w:val="en-IE" w:eastAsia="en-IE"/>
        </w:rPr>
        <w:drawing>
          <wp:inline distT="0" distB="0" distL="0" distR="0" wp14:anchorId="25C1591F" wp14:editId="0584C891">
            <wp:extent cx="4648200" cy="3741420"/>
            <wp:effectExtent l="0" t="0" r="0" b="0"/>
            <wp:docPr id="22" name="Picture 22" descr="http://krasotashtor.ru/wp-content/uploads/2012/03/24.jpg%D0%B2%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rasotashtor.ru/wp-content/uploads/2012/03/24.jpg%D0%B2%D0%B8%D0%B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3741420"/>
                    </a:xfrm>
                    <a:prstGeom prst="rect">
                      <a:avLst/>
                    </a:prstGeom>
                    <a:noFill/>
                    <a:ln>
                      <a:noFill/>
                    </a:ln>
                  </pic:spPr>
                </pic:pic>
              </a:graphicData>
            </a:graphic>
          </wp:inline>
        </w:drawing>
      </w:r>
    </w:p>
    <w:p w:rsidR="00893FBB" w:rsidRDefault="00893FBB" w:rsidP="00947D01">
      <w:r>
        <w:t>The room contains the Contessa, Her bodyguard, a ‘doctor’ and potentially the Ambassador himself. There will be at least 2 Prussian soldiers on guard outside.</w:t>
      </w:r>
    </w:p>
    <w:p w:rsidR="00893FBB" w:rsidRDefault="00893FBB" w:rsidP="00947D01">
      <w:r>
        <w:rPr>
          <w:noProof/>
          <w:lang w:val="en-IE" w:eastAsia="en-IE"/>
        </w:rPr>
        <mc:AlternateContent>
          <mc:Choice Requires="wpg">
            <w:drawing>
              <wp:anchor distT="45720" distB="45720" distL="182880" distR="182880" simplePos="0" relativeHeight="251673600" behindDoc="0" locked="0" layoutInCell="1" allowOverlap="1" wp14:anchorId="46F05CCE" wp14:editId="0E25329D">
                <wp:simplePos x="0" y="0"/>
                <wp:positionH relativeFrom="margin">
                  <wp:posOffset>45720</wp:posOffset>
                </wp:positionH>
                <wp:positionV relativeFrom="margin">
                  <wp:posOffset>4579620</wp:posOffset>
                </wp:positionV>
                <wp:extent cx="3566160" cy="2308860"/>
                <wp:effectExtent l="0" t="0" r="0" b="15240"/>
                <wp:wrapSquare wrapText="bothSides"/>
                <wp:docPr id="27" name="Group 27"/>
                <wp:cNvGraphicFramePr/>
                <a:graphic xmlns:a="http://schemas.openxmlformats.org/drawingml/2006/main">
                  <a:graphicData uri="http://schemas.microsoft.com/office/word/2010/wordprocessingGroup">
                    <wpg:wgp>
                      <wpg:cNvGrpSpPr/>
                      <wpg:grpSpPr>
                        <a:xfrm>
                          <a:off x="0" y="0"/>
                          <a:ext cx="3566160" cy="2308860"/>
                          <a:chOff x="0" y="0"/>
                          <a:chExt cx="3567448" cy="709164"/>
                        </a:xfrm>
                      </wpg:grpSpPr>
                      <wps:wsp>
                        <wps:cNvPr id="28" name="Rectangle 28"/>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FBB" w:rsidRPr="00893FBB" w:rsidRDefault="00893FBB">
                              <w:pPr>
                                <w:jc w:val="center"/>
                                <w:rPr>
                                  <w:rFonts w:asciiTheme="majorHAnsi" w:eastAsiaTheme="majorEastAsia" w:hAnsiTheme="majorHAnsi" w:cstheme="majorBidi"/>
                                  <w:color w:val="FFFFFF" w:themeColor="background1"/>
                                  <w:sz w:val="24"/>
                                  <w:szCs w:val="28"/>
                                  <w:lang w:val="en-IE"/>
                                </w:rPr>
                              </w:pPr>
                              <w:r>
                                <w:rPr>
                                  <w:rFonts w:asciiTheme="majorHAnsi" w:eastAsiaTheme="majorEastAsia" w:hAnsiTheme="majorHAnsi" w:cstheme="majorBidi"/>
                                  <w:color w:val="FFFFFF" w:themeColor="background1"/>
                                  <w:sz w:val="24"/>
                                  <w:szCs w:val="28"/>
                                  <w:lang w:val="en-IE"/>
                                </w:rPr>
                                <w:t>The Contessa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252695"/>
                            <a:ext cx="3567448" cy="4564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FBB" w:rsidRPr="00893FBB" w:rsidRDefault="00893FBB">
                              <w:pPr>
                                <w:rPr>
                                  <w:caps/>
                                  <w:color w:val="4F81BD" w:themeColor="accent1"/>
                                  <w:sz w:val="26"/>
                                  <w:szCs w:val="26"/>
                                  <w:lang w:val="en-IE"/>
                                </w:rPr>
                              </w:pPr>
                              <w:r>
                                <w:rPr>
                                  <w:caps/>
                                  <w:color w:val="4F81BD" w:themeColor="accent1"/>
                                  <w:sz w:val="26"/>
                                  <w:szCs w:val="26"/>
                                  <w:lang w:val="en-IE"/>
                                </w:rPr>
                                <w:t>*important note *The Contessa is to survive this conflict to get to the train.  She is protected by a magical forcefield and will take any opportunity to escape. her guards will die to allow her to escape.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05CCE" id="Group 27" o:spid="_x0000_s1045" style="position:absolute;margin-left:3.6pt;margin-top:360.6pt;width:280.8pt;height:181.8pt;z-index:251673600;mso-wrap-distance-left:14.4pt;mso-wrap-distance-top:3.6pt;mso-wrap-distance-right:14.4pt;mso-wrap-distance-bottom:3.6pt;mso-position-horizontal-relative:margin;mso-position-vertical-relative:margin;mso-width-relative:margin;mso-height-relative:margin" coordsize="35674,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o7cwMAAKsKAAAOAAAAZHJzL2Uyb0RvYy54bWzMVltP2zAYfZ+0/2D5feRCm9KIgBgMNAkB&#10;AqY9G8dpojm2Z7sk7Nfvs52kDKqNMWlbH1JfvpuPv3OS/cO+5eieadNIUeBkJ8aICSrLRqwK/On2&#10;9N0eRsYSURIuBSvwAzP48ODtm/1O5SyVteQl0wiCCJN3qsC1tSqPIkNr1hKzIxUTsFlJ3RILU72K&#10;Sk06iN7yKI3jLOqkLpWWlBkDqydhEx/4+FXFqL2sKsMs4gWG2qx/av+8c8/oYJ/kK01U3dChDPKK&#10;KlrSCEg6hTohlqC1bp6FahuqpZGV3aGyjWRVNZT5M8BpkvjJac60XCt/llXerdQEE0D7BKdXh6UX&#10;91caNWWB0wVGgrRwRz4tgjmA06lVDjZnWt2oKz0srMLMnbevdOv+4SSo97A+TLCy3iIKi7vzLEsy&#10;QJ/CXrob7+3BxANPa7idZ360/rDxXMxm0ELOcxEvk2zmHKMxb+TKm6rpFPSQ2cBk/gymm5oo5tE3&#10;DoIRJqgmwHQNzUXEijOU7gWovN2Ek8kNQPYbIG2Omi7iLJ7/cFSSK23sGZMtcoMCa0jvW47cnxsb&#10;UBlNXFIjeVOeNpz7ieMTO+Ya3RNgAqGUCZsMCX6w5MLZC+k8Q1C3AkCPx/Ej+8CZs+PimlXQPnDL&#10;qS/GE/d5Il9DTUoW8s9j+I3Zx9L8vfqAzrqC/FPs5GexQ5WDvXNlnveTc/xr58nDZ5bCTs5tI6Te&#10;FoBP8FXBfgQpQONQsv1d76mVpGN/3MnyARpJyyBERtHTBm7znBh7RTQoD7AE1NRewqPisiuwHEYY&#10;1VJ/27bu7KHTYRejDpSswObrmmiGEf8ogAPLZDZz0ucns/kihYl+vHP3eEes22MJLZKAbivqh87e&#10;8nFYadl+BtE9cllhiwgKuQtMrR4nxzYoLMg2ZUdH3gzkThF7Lm4UdcEd0K5bb/vPRKuhpS0oxoUc&#10;eUfyJ50dbJ2nkEdrK6vGt72DOuA6XAFogBOuvyEGy1EMbp3YvZc9SpfjXYNmOC1Atod1d2ZoVE+e&#10;n6lCOk+zpWc+9PE2FZzNs1nmc0wq+NvSMLHbERhBk2W788CSaQeCByUI1BgUZlO+H21RgReQbTvF&#10;X+D4tylefhkV8gUU3x2v959TfOD7FooDW19Nb/s/kdu/9+GLyL8yhq8398n1eO7FYPONefAdAAD/&#10;/wMAUEsDBBQABgAIAAAAIQCq0TZu3wAAAAoBAAAPAAAAZHJzL2Rvd25yZXYueG1sTI9BS8NAEIXv&#10;gv9hGcGb3aTaGmI2pRT1VARbQbxNk2kSmp0N2W2S/nunJz3NDO/x5nvZarKtGqj3jWMD8SwCRVy4&#10;suHKwNf+7SEB5QNyia1jMnAhD6v89ibDtHQjf9KwC5WSEPYpGqhD6FKtfVGTRT9zHbFoR9dbDHL2&#10;lS57HCXctnoeRUttsWH5UGNHm5qK0+5sDbyPOK4f49dhezpuLj/7xcf3NiZj7u+m9QuoQFP4M8MV&#10;X9AhF6aDO3PpVWvgeS7G64hlEX2xTKTKQYxR8pSAzjP9v0L+CwAA//8DAFBLAQItABQABgAIAAAA&#10;IQC2gziS/gAAAOEBAAATAAAAAAAAAAAAAAAAAAAAAABbQ29udGVudF9UeXBlc10ueG1sUEsBAi0A&#10;FAAGAAgAAAAhADj9If/WAAAAlAEAAAsAAAAAAAAAAAAAAAAALwEAAF9yZWxzLy5yZWxzUEsBAi0A&#10;FAAGAAgAAAAhAPZQ2jtzAwAAqwoAAA4AAAAAAAAAAAAAAAAALgIAAGRycy9lMm9Eb2MueG1sUEsB&#10;Ai0AFAAGAAgAAAAhAKrRNm7fAAAACgEAAA8AAAAAAAAAAAAAAAAAzQUAAGRycy9kb3ducmV2Lnht&#10;bFBLBQYAAAAABAAEAPMAAADZBgAAAAA=&#10;">
                <v:rect id="Rectangle 28" o:spid="_x0000_s1046"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WK8AA&#10;AADbAAAADwAAAGRycy9kb3ducmV2LnhtbERPz2vCMBS+C/4P4Qm7aaowkc4oKigenYpst0fzbMqa&#10;l9CktvrXL4fBjh/f7+W6t7V4UBMqxwqmkwwEceF0xaWC62U/XoAIEVlj7ZgUPCnAejUcLDHXruNP&#10;epxjKVIIhxwVmBh9LmUoDFkME+eJE3d3jcWYYFNK3WCXwm0tZ1k2lxYrTg0GPe0MFT/n1irwh+vp&#10;+262vps/b++Hvmy/XlWr1Nuo33yAiNTHf/Gf+6gVzNLY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PWK8AAAADbAAAADwAAAAAAAAAAAAAAAACYAgAAZHJzL2Rvd25y&#10;ZXYueG1sUEsFBgAAAAAEAAQA9QAAAIUDAAAAAA==&#10;" fillcolor="#4f81bd [3204]" stroked="f" strokeweight="2pt">
                  <v:textbox>
                    <w:txbxContent>
                      <w:p w:rsidR="00893FBB" w:rsidRPr="00893FBB" w:rsidRDefault="00893FBB">
                        <w:pPr>
                          <w:jc w:val="center"/>
                          <w:rPr>
                            <w:rFonts w:asciiTheme="majorHAnsi" w:eastAsiaTheme="majorEastAsia" w:hAnsiTheme="majorHAnsi" w:cstheme="majorBidi"/>
                            <w:color w:val="FFFFFF" w:themeColor="background1"/>
                            <w:sz w:val="24"/>
                            <w:szCs w:val="28"/>
                            <w:lang w:val="en-IE"/>
                          </w:rPr>
                        </w:pPr>
                        <w:r>
                          <w:rPr>
                            <w:rFonts w:asciiTheme="majorHAnsi" w:eastAsiaTheme="majorEastAsia" w:hAnsiTheme="majorHAnsi" w:cstheme="majorBidi"/>
                            <w:color w:val="FFFFFF" w:themeColor="background1"/>
                            <w:sz w:val="24"/>
                            <w:szCs w:val="28"/>
                            <w:lang w:val="en-IE"/>
                          </w:rPr>
                          <w:t>The Contessa</w:t>
                        </w:r>
                      </w:p>
                    </w:txbxContent>
                  </v:textbox>
                </v:rect>
                <v:shape id="Text Box 29" o:spid="_x0000_s1047" type="#_x0000_t202" style="position:absolute;top:2526;width:35674;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7dsQA&#10;AADbAAAADwAAAGRycy9kb3ducmV2LnhtbESP3WrCQBSE7wu+w3IE78xGxf5EVxGhUFCkTUp7e8ge&#10;k2D2bLq71fj2bkHo5TAz3zDLdW9acSbnG8sKJkkKgri0uuFKwWfxOn4G4QOyxtYyKbiSh/Vq8LDE&#10;TNsLf9A5D5WIEPYZKqhD6DIpfVmTQZ/Yjjh6R+sMhihdJbXDS4SbVk7T9FEabDgu1NjRtqbylP8a&#10;Be+7p6JtvsKWZ5gfvvf+59jPUanRsN8sQATqw3/43n7TCqYv8Pcl/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u3bEAAAA2wAAAA8AAAAAAAAAAAAAAAAAmAIAAGRycy9k&#10;b3ducmV2LnhtbFBLBQYAAAAABAAEAPUAAACJAwAAAAA=&#10;" filled="f" stroked="f" strokeweight=".5pt">
                  <v:textbox inset=",7.2pt,,0">
                    <w:txbxContent>
                      <w:p w:rsidR="00893FBB" w:rsidRPr="00893FBB" w:rsidRDefault="00893FBB">
                        <w:pPr>
                          <w:rPr>
                            <w:caps/>
                            <w:color w:val="4F81BD" w:themeColor="accent1"/>
                            <w:sz w:val="26"/>
                            <w:szCs w:val="26"/>
                            <w:lang w:val="en-IE"/>
                          </w:rPr>
                        </w:pPr>
                        <w:r>
                          <w:rPr>
                            <w:caps/>
                            <w:color w:val="4F81BD" w:themeColor="accent1"/>
                            <w:sz w:val="26"/>
                            <w:szCs w:val="26"/>
                            <w:lang w:val="en-IE"/>
                          </w:rPr>
                          <w:t>*important note *The Contessa is to survive this conflict to get to the train.  She is protected by a magical forcefield and will take any opportunity to escape. her guards will die to allow her to escape.</w:t>
                        </w:r>
                      </w:p>
                    </w:txbxContent>
                  </v:textbox>
                </v:shape>
                <w10:wrap type="square" anchorx="margin" anchory="margin"/>
              </v:group>
            </w:pict>
          </mc:Fallback>
        </mc:AlternateContent>
      </w:r>
    </w:p>
    <w:p w:rsidR="00893FBB" w:rsidRDefault="00A003AA" w:rsidP="00947D01">
      <w:r>
        <w:rPr>
          <w:noProof/>
          <w:lang w:val="en-IE" w:eastAsia="en-IE"/>
        </w:rPr>
        <w:lastRenderedPageBreak/>
        <mc:AlternateContent>
          <mc:Choice Requires="wpg">
            <w:drawing>
              <wp:anchor distT="0" distB="0" distL="228600" distR="228600" simplePos="0" relativeHeight="251669504" behindDoc="1" locked="0" layoutInCell="1" allowOverlap="1" wp14:anchorId="6A263A4A" wp14:editId="57972A5C">
                <wp:simplePos x="0" y="0"/>
                <wp:positionH relativeFrom="margin">
                  <wp:posOffset>-297180</wp:posOffset>
                </wp:positionH>
                <wp:positionV relativeFrom="margin">
                  <wp:align>top</wp:align>
                </wp:positionV>
                <wp:extent cx="2705100" cy="8778240"/>
                <wp:effectExtent l="0" t="0" r="0" b="3810"/>
                <wp:wrapSquare wrapText="bothSides"/>
                <wp:docPr id="23" name="Group 23"/>
                <wp:cNvGraphicFramePr/>
                <a:graphic xmlns:a="http://schemas.openxmlformats.org/drawingml/2006/main">
                  <a:graphicData uri="http://schemas.microsoft.com/office/word/2010/wordprocessingGroup">
                    <wpg:wgp>
                      <wpg:cNvGrpSpPr/>
                      <wpg:grpSpPr>
                        <a:xfrm>
                          <a:off x="0" y="0"/>
                          <a:ext cx="2705100" cy="8778240"/>
                          <a:chOff x="0" y="0"/>
                          <a:chExt cx="1828800" cy="8151039"/>
                        </a:xfrm>
                      </wpg:grpSpPr>
                      <wps:wsp>
                        <wps:cNvPr id="24" name="Rectangle 24"/>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3FBB" w:rsidRDefault="00A003AA" w:rsidP="00A003AA">
                              <w:pPr>
                                <w:rPr>
                                  <w:color w:val="FFFFFF" w:themeColor="background1"/>
                                </w:rPr>
                              </w:pPr>
                              <w:r>
                                <w:rPr>
                                  <w:color w:val="FFFFFF" w:themeColor="background1"/>
                                </w:rPr>
                                <w:t>Of primary import are the Contessa’s guards.</w:t>
                              </w:r>
                            </w:p>
                            <w:p w:rsidR="00A003AA" w:rsidRDefault="00A003AA" w:rsidP="00A003AA">
                              <w:pPr>
                                <w:rPr>
                                  <w:color w:val="FFFFFF" w:themeColor="background1"/>
                                </w:rPr>
                              </w:pPr>
                              <w:r>
                                <w:rPr>
                                  <w:color w:val="FFFFFF" w:themeColor="background1"/>
                                </w:rPr>
                                <w:t xml:space="preserve">The Professor is a Necromancer and </w:t>
                              </w:r>
                              <w:proofErr w:type="spellStart"/>
                              <w:r>
                                <w:rPr>
                                  <w:color w:val="FFFFFF" w:themeColor="background1"/>
                                </w:rPr>
                                <w:t>Thaumaturge</w:t>
                              </w:r>
                              <w:proofErr w:type="spellEnd"/>
                              <w:r>
                                <w:rPr>
                                  <w:color w:val="FFFFFF" w:themeColor="background1"/>
                                </w:rPr>
                                <w:t xml:space="preserve"> who is protecting the </w:t>
                              </w:r>
                              <w:proofErr w:type="spellStart"/>
                              <w:r>
                                <w:rPr>
                                  <w:color w:val="FFFFFF" w:themeColor="background1"/>
                                </w:rPr>
                                <w:t>contessa</w:t>
                              </w:r>
                              <w:proofErr w:type="spellEnd"/>
                              <w:r>
                                <w:rPr>
                                  <w:color w:val="FFFFFF" w:themeColor="background1"/>
                                </w:rPr>
                                <w:t xml:space="preserve"> and himself with a magical field. In this encounter they cannot be harmed.</w:t>
                              </w:r>
                            </w:p>
                            <w:p w:rsidR="00A003AA" w:rsidRDefault="00A003AA" w:rsidP="00A003AA">
                              <w:pPr>
                                <w:rPr>
                                  <w:color w:val="FFFFFF" w:themeColor="background1"/>
                                </w:rPr>
                              </w:pPr>
                            </w:p>
                            <w:p w:rsidR="00A003AA" w:rsidRDefault="00A003AA" w:rsidP="00A003AA">
                              <w:pPr>
                                <w:rPr>
                                  <w:color w:val="FFFFFF" w:themeColor="background1"/>
                                </w:rPr>
                              </w:pPr>
                              <w:r>
                                <w:rPr>
                                  <w:color w:val="FFFFFF" w:themeColor="background1"/>
                                </w:rPr>
                                <w:t>The bodyguard is a silent figure in a Prussian uniform with its face covered. It will respond to danger very quickly and interpose itself between harm and the Contessa.</w:t>
                              </w:r>
                            </w:p>
                            <w:p w:rsidR="00A003AA" w:rsidRPr="00A003AA" w:rsidRDefault="00A003AA" w:rsidP="00A003AA">
                              <w:pPr>
                                <w:rPr>
                                  <w:color w:val="FFFFFF" w:themeColor="background1"/>
                                </w:rPr>
                              </w:pPr>
                              <w:r w:rsidRPr="00A003AA">
                                <w:rPr>
                                  <w:color w:val="FFFFFF" w:themeColor="background1"/>
                                </w:rPr>
                                <w:t xml:space="preserve">(For any skill checks use the mental or physical base + skill + 3d6) initiative for </w:t>
                              </w:r>
                              <w:r>
                                <w:rPr>
                                  <w:color w:val="FFFFFF" w:themeColor="background1"/>
                                </w:rPr>
                                <w:t xml:space="preserve">Bodyguard </w:t>
                              </w:r>
                              <w:r w:rsidRPr="00A003AA">
                                <w:rPr>
                                  <w:color w:val="FFFFFF" w:themeColor="background1"/>
                                </w:rPr>
                                <w:t>is 1</w:t>
                              </w:r>
                              <w:r>
                                <w:rPr>
                                  <w:color w:val="FFFFFF" w:themeColor="background1"/>
                                </w:rPr>
                                <w:t>4</w:t>
                              </w:r>
                              <w:r w:rsidRPr="00A003AA">
                                <w:rPr>
                                  <w:color w:val="FFFFFF" w:themeColor="background1"/>
                                </w:rPr>
                                <w:t xml:space="preserve"> +2d6</w:t>
                              </w:r>
                            </w:p>
                            <w:p w:rsidR="00A003AA" w:rsidRPr="00A003AA" w:rsidRDefault="00A003AA" w:rsidP="00A003AA">
                              <w:pPr>
                                <w:rPr>
                                  <w:color w:val="FFFFFF" w:themeColor="background1"/>
                                </w:rPr>
                              </w:pPr>
                              <w:r>
                                <w:rPr>
                                  <w:color w:val="FFFFFF" w:themeColor="background1"/>
                                </w:rPr>
                                <w:t xml:space="preserve">It has </w:t>
                              </w:r>
                              <w:r w:rsidRPr="00A003AA">
                                <w:rPr>
                                  <w:color w:val="FFFFFF" w:themeColor="background1"/>
                                </w:rPr>
                                <w:t xml:space="preserve">a health of </w:t>
                              </w:r>
                              <w:r>
                                <w:rPr>
                                  <w:color w:val="FFFFFF" w:themeColor="background1"/>
                                </w:rPr>
                                <w:t>8</w:t>
                              </w:r>
                              <w:r w:rsidRPr="00A003AA">
                                <w:rPr>
                                  <w:color w:val="FFFFFF" w:themeColor="background1"/>
                                </w:rPr>
                                <w:t>5</w:t>
                              </w:r>
                              <w:r>
                                <w:rPr>
                                  <w:color w:val="FFFFFF" w:themeColor="background1"/>
                                </w:rPr>
                                <w:t xml:space="preserve"> and 20 </w:t>
                              </w:r>
                              <w:proofErr w:type="spellStart"/>
                              <w:r>
                                <w:rPr>
                                  <w:color w:val="FFFFFF" w:themeColor="background1"/>
                                </w:rPr>
                                <w:t>Armour</w:t>
                              </w:r>
                              <w:proofErr w:type="spellEnd"/>
                              <w:r>
                                <w:rPr>
                                  <w:color w:val="FFFFFF" w:themeColor="background1"/>
                                </w:rPr>
                                <w:t xml:space="preserve"> for the body and 15 for the head. </w:t>
                              </w:r>
                            </w:p>
                            <w:p w:rsidR="00A003AA" w:rsidRDefault="00A003AA" w:rsidP="00A003AA">
                              <w:pPr>
                                <w:rPr>
                                  <w:color w:val="FFFFFF" w:themeColor="background1"/>
                                </w:rPr>
                              </w:pPr>
                              <w:r w:rsidRPr="00A003AA">
                                <w:rPr>
                                  <w:color w:val="FFFFFF" w:themeColor="background1"/>
                                </w:rPr>
                                <w:t>Mental:</w:t>
                              </w:r>
                              <w:r>
                                <w:rPr>
                                  <w:color w:val="FFFFFF" w:themeColor="background1"/>
                                </w:rPr>
                                <w:t>4</w:t>
                              </w:r>
                              <w:r w:rsidRPr="00A003AA">
                                <w:rPr>
                                  <w:color w:val="FFFFFF" w:themeColor="background1"/>
                                </w:rPr>
                                <w:t xml:space="preserve"> Physical :</w:t>
                              </w:r>
                              <w:proofErr w:type="gramStart"/>
                              <w:r>
                                <w:rPr>
                                  <w:color w:val="FFFFFF" w:themeColor="background1"/>
                                </w:rPr>
                                <w:t>9</w:t>
                              </w:r>
                              <w:r w:rsidRPr="00A003AA">
                                <w:rPr>
                                  <w:color w:val="FFFFFF" w:themeColor="background1"/>
                                </w:rPr>
                                <w:t xml:space="preserve">  Skills</w:t>
                              </w:r>
                              <w:proofErr w:type="gramEnd"/>
                              <w:r w:rsidRPr="00A003AA">
                                <w:rPr>
                                  <w:color w:val="FFFFFF" w:themeColor="background1"/>
                                </w:rPr>
                                <w:t>: Perception (</w:t>
                              </w:r>
                              <w:r>
                                <w:rPr>
                                  <w:color w:val="FFFFFF" w:themeColor="background1"/>
                                </w:rPr>
                                <w:t>9</w:t>
                              </w:r>
                              <w:r w:rsidRPr="00A003AA">
                                <w:rPr>
                                  <w:color w:val="FFFFFF" w:themeColor="background1"/>
                                </w:rPr>
                                <w:t>) , Combat: Sabre (1</w:t>
                              </w:r>
                              <w:r>
                                <w:rPr>
                                  <w:color w:val="FFFFFF" w:themeColor="background1"/>
                                </w:rPr>
                                <w:t>5</w:t>
                              </w:r>
                              <w:r w:rsidRPr="00A003AA">
                                <w:rPr>
                                  <w:color w:val="FFFFFF" w:themeColor="background1"/>
                                </w:rPr>
                                <w:t>) 4d6+</w:t>
                              </w:r>
                              <w:r>
                                <w:rPr>
                                  <w:color w:val="FFFFFF" w:themeColor="background1"/>
                                </w:rPr>
                                <w:t>9</w:t>
                              </w:r>
                              <w:r w:rsidRPr="00A003AA">
                                <w:rPr>
                                  <w:color w:val="FFFFFF" w:themeColor="background1"/>
                                </w:rPr>
                                <w:t xml:space="preserve"> Lethal</w:t>
                              </w:r>
                              <w:r>
                                <w:rPr>
                                  <w:color w:val="FFFFFF" w:themeColor="background1"/>
                                </w:rPr>
                                <w:t xml:space="preserve">, Pistol (15) 3d6 Lethal, </w:t>
                              </w:r>
                              <w:proofErr w:type="spellStart"/>
                              <w:r>
                                <w:rPr>
                                  <w:color w:val="FFFFFF" w:themeColor="background1"/>
                                </w:rPr>
                                <w:t>hammerfist</w:t>
                              </w:r>
                              <w:proofErr w:type="spellEnd"/>
                              <w:r>
                                <w:rPr>
                                  <w:color w:val="FFFFFF" w:themeColor="background1"/>
                                </w:rPr>
                                <w:t xml:space="preserve"> (16) 5d6 Stun</w:t>
                              </w:r>
                            </w:p>
                            <w:p w:rsidR="00A003AA" w:rsidRDefault="00A003AA" w:rsidP="00A003AA">
                              <w:pPr>
                                <w:rPr>
                                  <w:color w:val="FFFFFF" w:themeColor="background1"/>
                                </w:rPr>
                              </w:pPr>
                              <w:r>
                                <w:rPr>
                                  <w:color w:val="FFFFFF" w:themeColor="background1"/>
                                </w:rPr>
                                <w:t xml:space="preserve">(The bodyguard is a cunning clockwork automaton. Secreted within its body is a large quantity of explosives. This can be detonated remotely by the Contessa or can be set by penetrating the </w:t>
                              </w:r>
                              <w:proofErr w:type="spellStart"/>
                              <w:r>
                                <w:rPr>
                                  <w:color w:val="FFFFFF" w:themeColor="background1"/>
                                </w:rPr>
                                <w:t>armour</w:t>
                              </w:r>
                              <w:proofErr w:type="spellEnd"/>
                              <w:r>
                                <w:rPr>
                                  <w:color w:val="FFFFFF" w:themeColor="background1"/>
                                </w:rPr>
                                <w:t xml:space="preserve"> of the head.  This can work for the good of the party or against them. If it explodes in combat it deals damage equivalent to 6 sticks of dynamite or 72d6 of damage to an entire room.  Players caught in the blast can roll the Constitution in Dice plus a 2 </w:t>
                              </w:r>
                              <w:r w:rsidR="000E1F97">
                                <w:rPr>
                                  <w:color w:val="FFFFFF" w:themeColor="background1"/>
                                </w:rPr>
                                <w:t>d6</w:t>
                              </w:r>
                              <w:r>
                                <w:rPr>
                                  <w:color w:val="FFFFFF" w:themeColor="background1"/>
                                </w:rPr>
                                <w:t xml:space="preserve"> bonus for describing how they would try to survive against a diff of 30</w:t>
                              </w:r>
                              <w:r w:rsidR="000E1F97">
                                <w:rPr>
                                  <w:color w:val="FFFFFF" w:themeColor="background1"/>
                                </w:rPr>
                                <w:t xml:space="preserve"> for ½ damage</w:t>
                              </w:r>
                              <w:r>
                                <w:rPr>
                                  <w:color w:val="FFFFFF" w:themeColor="background1"/>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6" name="Text Box 2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FBB" w:rsidRDefault="00893FBB">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The contessa’s guards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263A4A" id="Group 23" o:spid="_x0000_s1048" style="position:absolute;margin-left:-23.4pt;margin-top:0;width:213pt;height:691.2pt;z-index:-251646976;mso-wrap-distance-left:18pt;mso-wrap-distance-right:18pt;mso-position-horizontal-relative:margin;mso-position-vertical:top;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juQMAANkOAAAOAAAAZHJzL2Uyb0RvYy54bWzsV9tu3DYQfS+QfyD4HuuyF8mC5cB1aqOA&#10;kRixizxzKeqCSiRLci25X98hJcqOraTGFk0CJPug5WU4wzmcORyevBm6Ft0xpRvBcxwdhRgxTkXR&#10;8CrHf9xevE4x0obwgrSCsxzfM43fnL765aSXGYtFLdqCKQRKuM56mePaGJkFgaY164g+EpJxmCyF&#10;6oiBrqqCQpEetHdtEIfhNuiFKqQSlGkNo2/HSXzq9Jclo+Z9WWpmUJtj2JtxX+W+O/sNTk9IViki&#10;64ZO2yAH7KIjDQejs6q3xBC0V80zVV1DldCiNEdUdIEoy4Yy5wN4E4VPvLlUYi+dL1XWV3KGCaB9&#10;gtPBaum7u2uFmiLH8QojTjo4I2cWQR/A6WWVgcylkjfyWk0D1diz/g6l6uw/eIIGB+v9DCsbDKIw&#10;GCfhJgoBfQpzaZKk8XoCntZwOs/W0fq3aWWUxmk6r4xAy+rY7irwhgO7v3k7vYQg0g846f+G001N&#10;JHPwa4uBx2ntcfoA0UV41TIUr0esnNwMlM40YPZSlD7xNY7TLfj92FWSSaXNJRMdso0cKzDvYo7c&#10;XWkzinoRa1SLtikumrZ1HZtQ7LxV6I5AKhBKGTfRZOATyZZbeS7sylGpHQGgvTuuZe5bZuVa/oGV&#10;ED/2mN1mXOY+N+T2UJOCjfY3Ify8db81d65OoZUuwf6sO/qS7nGXk7xdylziz4vDf188r3CWBTfz&#10;4q7hQi0paGf4ylHegzRCY1HaieIeokaJkXa0pBcNHN0V0eaaKOAZyAngTvMePmUr+hyLqYVRLdTf&#10;S+NWHsIaZjHqgbdyrP/aE8Uwan/nEPDH0RqyCxnXWW+SGDrq8czu8Qzfd+cC4iEClpbUNa28aX2z&#10;VKL7CBR7Zq3CFOEUbOeYGuU752bkUyBpys7OnBiQmyTmit9IapVbVG1o3g4fiZJT/Brgh3fCJxnJ&#10;noTxKGtXcnG2N6JsXIw/4DrhDQlvaeprZP5mIfM3B2T+cZzEiSMyiNUlqkvieJVsfYJ4jvXJ/TP/&#10;l0jsO8x/M+wGd7emPki+OSOMt4ynhCg8TmKo0EZOmC4ddDApmB+PEraeEm5tIv8qBhRv/WFDzWBr&#10;AWQGGLc0CBeVuzy/VBXEKziiqTxa5IZturEl0Xjp/Q/UsKs+UxYguJ+2q814mz6tD/ylO1UiD266&#10;1kK18IJLebkUeMHCr00FxZ8ess+WAjMVONq3oHxzKpgqhYXiYJo5mAe+s+LAPRLg/eTqy+mtZx9o&#10;j/uumHh4kZ7+AwAA//8DAFBLAwQUAAYACAAAACEAiLKKTuAAAAAJAQAADwAAAGRycy9kb3ducmV2&#10;LnhtbEyPT0vDQBTE74LfYXmCt3bzp9YasymlqKci2Ari7TX7moRmd0N2m6Tf3udJj8MMM7/J15Np&#10;xUC9b5xVEM8jEGRLpxtbKfg8vM5WIHxAq7F1lhRcycO6uL3JMdNutB807EMluMT6DBXUIXSZlL6s&#10;yaCfu44seyfXGwws+0rqHkcuN61MomgpDTaWF2rsaFtTed5fjIK3EcdNGr8Mu/Npe/0+PLx/7WJS&#10;6v5u2jyDCDSFvzD84jM6FMx0dBervWgVzBZLRg8K+BHb6eNTAuLIuXSVLEAWufz/oPgBAAD//wMA&#10;UEsBAi0AFAAGAAgAAAAhALaDOJL+AAAA4QEAABMAAAAAAAAAAAAAAAAAAAAAAFtDb250ZW50X1R5&#10;cGVzXS54bWxQSwECLQAUAAYACAAAACEAOP0h/9YAAACUAQAACwAAAAAAAAAAAAAAAAAvAQAAX3Jl&#10;bHMvLnJlbHNQSwECLQAUAAYACAAAACEAgRaPo7kDAADZDgAADgAAAAAAAAAAAAAAAAAuAgAAZHJz&#10;L2Uyb0RvYy54bWxQSwECLQAUAAYACAAAACEAiLKKTuAAAAAJAQAADwAAAAAAAAAAAAAAAAATBgAA&#10;ZHJzL2Rvd25yZXYueG1sUEsFBgAAAAAEAAQA8wAAACAHAAAAAA==&#10;">
                <v:rect id="Rectangle 24" o:spid="_x0000_s104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cLsQA&#10;AADbAAAADwAAAGRycy9kb3ducmV2LnhtbESPQWsCMRSE74L/ITyht5qtqJStUaqg9NjqUtrbY/Pc&#10;LN28hE3WXfvrTaHgcZiZb5jVZrCNuFAbascKnqYZCOLS6ZorBcVp//gMIkRkjY1jUnClAJv1eLTC&#10;XLueP+hyjJVIEA45KjAx+lzKUBqyGKbOEyfv7FqLMcm2krrFPsFtI2dZtpQWa04LBj3tDJU/x84q&#10;8Ifi/ftstr5fXj8Xh6Hqvn7rTqmHyfD6AiLSEO/h//abVjCbw9+X9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3C7EAAAA2wAAAA8AAAAAAAAAAAAAAAAAmAIAAGRycy9k&#10;b3ducmV2LnhtbFBLBQYAAAAABAAEAPUAAACJAwAAAAA=&#10;" fillcolor="#4f81bd [3204]" stroked="f" strokeweight="2pt"/>
                <v:rect id="Rectangle 25" o:spid="_x0000_s1050"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8XcYA&#10;AADbAAAADwAAAGRycy9kb3ducmV2LnhtbESPQWsCMRSE74X+h/AK3jS7gmK3RimlLT0URKvY3l6T&#10;192lm5dtEtf13xtB6HGYmW+Y+bK3jejIh9qxgnyUgSDWztRcKth+vAxnIEJENtg4JgUnCrBc3N7M&#10;sTDuyGvqNrEUCcKhQAVVjG0hZdAVWQwj1xIn78d5izFJX0rj8ZjgtpHjLJtKizWnhQpbeqpI/24O&#10;VsH3q9d/q137tTWH+3z/2b0/56VWanDXPz6AiNTH//C1/WYUjCdw+ZJ+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d8XcYAAADbAAAADwAAAAAAAAAAAAAAAACYAgAAZHJz&#10;L2Rvd25yZXYueG1sUEsFBgAAAAAEAAQA9QAAAIsDAAAAAA==&#10;" fillcolor="#4f81bd [3204]" stroked="f" strokeweight="2pt">
                  <v:textbox inset=",14.4pt,8.64pt,18pt">
                    <w:txbxContent>
                      <w:p w:rsidR="00893FBB" w:rsidRDefault="00A003AA" w:rsidP="00A003AA">
                        <w:pPr>
                          <w:rPr>
                            <w:color w:val="FFFFFF" w:themeColor="background1"/>
                          </w:rPr>
                        </w:pPr>
                        <w:r>
                          <w:rPr>
                            <w:color w:val="FFFFFF" w:themeColor="background1"/>
                          </w:rPr>
                          <w:t>Of primary import are the Contessa’s guards.</w:t>
                        </w:r>
                      </w:p>
                      <w:p w:rsidR="00A003AA" w:rsidRDefault="00A003AA" w:rsidP="00A003AA">
                        <w:pPr>
                          <w:rPr>
                            <w:color w:val="FFFFFF" w:themeColor="background1"/>
                          </w:rPr>
                        </w:pPr>
                        <w:r>
                          <w:rPr>
                            <w:color w:val="FFFFFF" w:themeColor="background1"/>
                          </w:rPr>
                          <w:t>The Professor is a Necromancer and Thaumaturge who is protecting the contessa and himself with a magical field. In this encounter they cannot be harmed.</w:t>
                        </w:r>
                      </w:p>
                      <w:p w:rsidR="00A003AA" w:rsidRDefault="00A003AA" w:rsidP="00A003AA">
                        <w:pPr>
                          <w:rPr>
                            <w:color w:val="FFFFFF" w:themeColor="background1"/>
                          </w:rPr>
                        </w:pPr>
                      </w:p>
                      <w:p w:rsidR="00A003AA" w:rsidRDefault="00A003AA" w:rsidP="00A003AA">
                        <w:pPr>
                          <w:rPr>
                            <w:color w:val="FFFFFF" w:themeColor="background1"/>
                          </w:rPr>
                        </w:pPr>
                        <w:r>
                          <w:rPr>
                            <w:color w:val="FFFFFF" w:themeColor="background1"/>
                          </w:rPr>
                          <w:t>The bodyguard is a silent figure in a Prussian uniform with its face covered. It will respond to danger very quickly and interpose itself between harm and the Contessa.</w:t>
                        </w:r>
                      </w:p>
                      <w:p w:rsidR="00A003AA" w:rsidRPr="00A003AA" w:rsidRDefault="00A003AA" w:rsidP="00A003AA">
                        <w:pPr>
                          <w:rPr>
                            <w:color w:val="FFFFFF" w:themeColor="background1"/>
                          </w:rPr>
                        </w:pPr>
                        <w:r w:rsidRPr="00A003AA">
                          <w:rPr>
                            <w:color w:val="FFFFFF" w:themeColor="background1"/>
                          </w:rPr>
                          <w:t xml:space="preserve">(For any skill checks use the mental or physical base + skill + 3d6) initiative for </w:t>
                        </w:r>
                        <w:r>
                          <w:rPr>
                            <w:color w:val="FFFFFF" w:themeColor="background1"/>
                          </w:rPr>
                          <w:t xml:space="preserve">Bodyguard </w:t>
                        </w:r>
                        <w:r w:rsidRPr="00A003AA">
                          <w:rPr>
                            <w:color w:val="FFFFFF" w:themeColor="background1"/>
                          </w:rPr>
                          <w:t>is 1</w:t>
                        </w:r>
                        <w:r>
                          <w:rPr>
                            <w:color w:val="FFFFFF" w:themeColor="background1"/>
                          </w:rPr>
                          <w:t>4</w:t>
                        </w:r>
                        <w:r w:rsidRPr="00A003AA">
                          <w:rPr>
                            <w:color w:val="FFFFFF" w:themeColor="background1"/>
                          </w:rPr>
                          <w:t xml:space="preserve"> +2d6</w:t>
                        </w:r>
                      </w:p>
                      <w:p w:rsidR="00A003AA" w:rsidRPr="00A003AA" w:rsidRDefault="00A003AA" w:rsidP="00A003AA">
                        <w:pPr>
                          <w:rPr>
                            <w:color w:val="FFFFFF" w:themeColor="background1"/>
                          </w:rPr>
                        </w:pPr>
                        <w:r>
                          <w:rPr>
                            <w:color w:val="FFFFFF" w:themeColor="background1"/>
                          </w:rPr>
                          <w:t xml:space="preserve">It has </w:t>
                        </w:r>
                        <w:r w:rsidRPr="00A003AA">
                          <w:rPr>
                            <w:color w:val="FFFFFF" w:themeColor="background1"/>
                          </w:rPr>
                          <w:t>a</w:t>
                        </w:r>
                        <w:r w:rsidRPr="00A003AA">
                          <w:rPr>
                            <w:color w:val="FFFFFF" w:themeColor="background1"/>
                          </w:rPr>
                          <w:t xml:space="preserve"> health of </w:t>
                        </w:r>
                        <w:r>
                          <w:rPr>
                            <w:color w:val="FFFFFF" w:themeColor="background1"/>
                          </w:rPr>
                          <w:t>8</w:t>
                        </w:r>
                        <w:r w:rsidRPr="00A003AA">
                          <w:rPr>
                            <w:color w:val="FFFFFF" w:themeColor="background1"/>
                          </w:rPr>
                          <w:t>5</w:t>
                        </w:r>
                        <w:r>
                          <w:rPr>
                            <w:color w:val="FFFFFF" w:themeColor="background1"/>
                          </w:rPr>
                          <w:t xml:space="preserve"> and 20 Armour for the body and 15 for the head. </w:t>
                        </w:r>
                      </w:p>
                      <w:p w:rsidR="00A003AA" w:rsidRDefault="00A003AA" w:rsidP="00A003AA">
                        <w:pPr>
                          <w:rPr>
                            <w:color w:val="FFFFFF" w:themeColor="background1"/>
                          </w:rPr>
                        </w:pPr>
                        <w:r w:rsidRPr="00A003AA">
                          <w:rPr>
                            <w:color w:val="FFFFFF" w:themeColor="background1"/>
                          </w:rPr>
                          <w:t>Mental:</w:t>
                        </w:r>
                        <w:r>
                          <w:rPr>
                            <w:color w:val="FFFFFF" w:themeColor="background1"/>
                          </w:rPr>
                          <w:t>4</w:t>
                        </w:r>
                        <w:r w:rsidRPr="00A003AA">
                          <w:rPr>
                            <w:color w:val="FFFFFF" w:themeColor="background1"/>
                          </w:rPr>
                          <w:t xml:space="preserve"> Physical :</w:t>
                        </w:r>
                        <w:r>
                          <w:rPr>
                            <w:color w:val="FFFFFF" w:themeColor="background1"/>
                          </w:rPr>
                          <w:t>9</w:t>
                        </w:r>
                        <w:r w:rsidRPr="00A003AA">
                          <w:rPr>
                            <w:color w:val="FFFFFF" w:themeColor="background1"/>
                          </w:rPr>
                          <w:t xml:space="preserve">  Skills: Perception (</w:t>
                        </w:r>
                        <w:r>
                          <w:rPr>
                            <w:color w:val="FFFFFF" w:themeColor="background1"/>
                          </w:rPr>
                          <w:t>9</w:t>
                        </w:r>
                        <w:r w:rsidRPr="00A003AA">
                          <w:rPr>
                            <w:color w:val="FFFFFF" w:themeColor="background1"/>
                          </w:rPr>
                          <w:t>) , Combat: Sabre (1</w:t>
                        </w:r>
                        <w:r>
                          <w:rPr>
                            <w:color w:val="FFFFFF" w:themeColor="background1"/>
                          </w:rPr>
                          <w:t>5</w:t>
                        </w:r>
                        <w:r w:rsidRPr="00A003AA">
                          <w:rPr>
                            <w:color w:val="FFFFFF" w:themeColor="background1"/>
                          </w:rPr>
                          <w:t>) 4d6+</w:t>
                        </w:r>
                        <w:r>
                          <w:rPr>
                            <w:color w:val="FFFFFF" w:themeColor="background1"/>
                          </w:rPr>
                          <w:t>9</w:t>
                        </w:r>
                        <w:r w:rsidRPr="00A003AA">
                          <w:rPr>
                            <w:color w:val="FFFFFF" w:themeColor="background1"/>
                          </w:rPr>
                          <w:t xml:space="preserve"> Lethal</w:t>
                        </w:r>
                        <w:r>
                          <w:rPr>
                            <w:color w:val="FFFFFF" w:themeColor="background1"/>
                          </w:rPr>
                          <w:t>, Pistol (15) 3d6 Lethal, hammerfist (16) 5d6 Stun</w:t>
                        </w:r>
                      </w:p>
                      <w:p w:rsidR="00A003AA" w:rsidRDefault="00A003AA" w:rsidP="00A003AA">
                        <w:pPr>
                          <w:rPr>
                            <w:color w:val="FFFFFF" w:themeColor="background1"/>
                          </w:rPr>
                        </w:pPr>
                        <w:r>
                          <w:rPr>
                            <w:color w:val="FFFFFF" w:themeColor="background1"/>
                          </w:rPr>
                          <w:t xml:space="preserve">(The bodyguard is a cunning clockwork automaton. Secreted within its body is a large quantity of explosives. This can be detonated remotely by the Contessa or can be set by penetrating the armour of the head.  This can work for the good of the party or against them. If it explodes in combat it deals damage equivalent to 6 sticks of dynamite or 72d6 of damage to an entire room.  Players caught in the blast can roll the Constitution in Dice plus a 2 </w:t>
                        </w:r>
                        <w:r w:rsidR="000E1F97">
                          <w:rPr>
                            <w:color w:val="FFFFFF" w:themeColor="background1"/>
                          </w:rPr>
                          <w:t>d6</w:t>
                        </w:r>
                        <w:r>
                          <w:rPr>
                            <w:color w:val="FFFFFF" w:themeColor="background1"/>
                          </w:rPr>
                          <w:t xml:space="preserve"> bonus for describing how they would try to survive against a diff of 30</w:t>
                        </w:r>
                        <w:r w:rsidR="000E1F97">
                          <w:rPr>
                            <w:color w:val="FFFFFF" w:themeColor="background1"/>
                          </w:rPr>
                          <w:t xml:space="preserve"> for ½ damage</w:t>
                        </w:r>
                        <w:r>
                          <w:rPr>
                            <w:color w:val="FFFFFF" w:themeColor="background1"/>
                          </w:rPr>
                          <w:t>.)</w:t>
                        </w:r>
                      </w:p>
                    </w:txbxContent>
                  </v:textbox>
                </v:rect>
                <v:shape id="Text Box 26" o:spid="_x0000_s1051"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fFMEA&#10;AADbAAAADwAAAGRycy9kb3ducmV2LnhtbESPwWrDMBBE74X8g9hAb43sgE1xo5jSkDTXurn0tlhb&#10;29RaGWmTuH9fBQI9DjPzhtnUsxvVhUIcPBvIVxko4tbbgTsDp8/90zOoKMgWR89k4Jci1NvFwwYr&#10;66/8QZdGOpUgHCs00ItMldax7clhXPmJOHnfPjiUJEOnbcBrgrtRr7Os1A4HTgs9TvTWU/vTnJ0B&#10;OcT8WJzkvQxfxa6wjaZA2pjH5fz6Akpolv/wvX20BtYl3L6kH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HXxTBAAAA2wAAAA8AAAAAAAAAAAAAAAAAmAIAAGRycy9kb3du&#10;cmV2LnhtbFBLBQYAAAAABAAEAPUAAACGAwAAAAA=&#10;" fillcolor="white [3212]" stroked="f" strokeweight=".5pt">
                  <v:textbox inset=",7.2pt,,7.2pt">
                    <w:txbxContent>
                      <w:p w:rsidR="00893FBB" w:rsidRDefault="00893FBB">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The contessa’s guards</w:t>
                        </w:r>
                      </w:p>
                    </w:txbxContent>
                  </v:textbox>
                </v:shape>
                <w10:wrap type="square" anchorx="margin" anchory="margin"/>
              </v:group>
            </w:pict>
          </mc:Fallback>
        </mc:AlternateContent>
      </w:r>
      <w:r w:rsidR="00893FBB">
        <w:rPr>
          <w:noProof/>
          <w:lang w:val="en-IE" w:eastAsia="en-IE"/>
        </w:rPr>
        <w:drawing>
          <wp:inline distT="0" distB="0" distL="0" distR="0" wp14:anchorId="77A8AEFD" wp14:editId="1D4E15DA">
            <wp:extent cx="2484304" cy="3436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jpg"/>
                    <pic:cNvPicPr/>
                  </pic:nvPicPr>
                  <pic:blipFill>
                    <a:blip r:embed="rId15">
                      <a:extLst>
                        <a:ext uri="{28A0092B-C50C-407E-A947-70E740481C1C}">
                          <a14:useLocalDpi xmlns:a14="http://schemas.microsoft.com/office/drawing/2010/main" val="0"/>
                        </a:ext>
                      </a:extLst>
                    </a:blip>
                    <a:stretch>
                      <a:fillRect/>
                    </a:stretch>
                  </pic:blipFill>
                  <pic:spPr>
                    <a:xfrm flipH="1">
                      <a:off x="0" y="0"/>
                      <a:ext cx="2489078" cy="3443225"/>
                    </a:xfrm>
                    <a:prstGeom prst="rect">
                      <a:avLst/>
                    </a:prstGeom>
                  </pic:spPr>
                </pic:pic>
              </a:graphicData>
            </a:graphic>
          </wp:inline>
        </w:drawing>
      </w:r>
    </w:p>
    <w:p w:rsidR="00893FBB" w:rsidRDefault="00893FBB" w:rsidP="00947D01">
      <w:r>
        <w:t xml:space="preserve">Professor Von </w:t>
      </w:r>
      <w:proofErr w:type="spellStart"/>
      <w:proofErr w:type="gramStart"/>
      <w:r w:rsidRPr="00893FBB">
        <w:t>Schoepke</w:t>
      </w:r>
      <w:proofErr w:type="spellEnd"/>
      <w:r w:rsidRPr="00893FBB">
        <w:t xml:space="preserve"> </w:t>
      </w:r>
      <w:r>
        <w:t>,</w:t>
      </w:r>
      <w:proofErr w:type="gramEnd"/>
      <w:r>
        <w:t xml:space="preserve"> the Contessa’s ‘Doctor’</w:t>
      </w:r>
    </w:p>
    <w:p w:rsidR="00893FBB" w:rsidRDefault="00893FBB" w:rsidP="00947D01">
      <w:r>
        <w:rPr>
          <w:noProof/>
          <w:lang w:val="en-IE" w:eastAsia="en-IE"/>
        </w:rPr>
        <w:drawing>
          <wp:inline distT="0" distB="0" distL="0" distR="0">
            <wp:extent cx="1986280" cy="2979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ll13.jpg"/>
                    <pic:cNvPicPr/>
                  </pic:nvPicPr>
                  <pic:blipFill>
                    <a:blip r:embed="rId16">
                      <a:extLst>
                        <a:ext uri="{28A0092B-C50C-407E-A947-70E740481C1C}">
                          <a14:useLocalDpi xmlns:a14="http://schemas.microsoft.com/office/drawing/2010/main" val="0"/>
                        </a:ext>
                      </a:extLst>
                    </a:blip>
                    <a:stretch>
                      <a:fillRect/>
                    </a:stretch>
                  </pic:blipFill>
                  <pic:spPr>
                    <a:xfrm>
                      <a:off x="0" y="0"/>
                      <a:ext cx="1986280" cy="2979420"/>
                    </a:xfrm>
                    <a:prstGeom prst="rect">
                      <a:avLst/>
                    </a:prstGeom>
                  </pic:spPr>
                </pic:pic>
              </a:graphicData>
            </a:graphic>
          </wp:inline>
        </w:drawing>
      </w:r>
    </w:p>
    <w:p w:rsidR="00893FBB" w:rsidRDefault="00893FBB" w:rsidP="00947D01">
      <w:r>
        <w:t xml:space="preserve">The </w:t>
      </w:r>
      <w:proofErr w:type="gramStart"/>
      <w:r>
        <w:t>Contessa’s  Bodyguard</w:t>
      </w:r>
      <w:proofErr w:type="gramEnd"/>
    </w:p>
    <w:p w:rsidR="00893FBB" w:rsidRDefault="00893FBB" w:rsidP="00947D01"/>
    <w:p w:rsidR="00893FBB" w:rsidRDefault="00893FBB" w:rsidP="00947D01"/>
    <w:p w:rsidR="00893FBB" w:rsidRDefault="00893FBB" w:rsidP="00947D01"/>
    <w:p w:rsidR="003E03A9" w:rsidRDefault="003E03A9" w:rsidP="000E666B">
      <w:pPr>
        <w:pStyle w:val="Heading1"/>
      </w:pPr>
      <w:bookmarkStart w:id="28" w:name="_Toc400925958"/>
      <w:r w:rsidRPr="00947D01">
        <w:lastRenderedPageBreak/>
        <w:t xml:space="preserve">Scene 5: </w:t>
      </w:r>
      <w:r w:rsidR="00947D01" w:rsidRPr="00947D01">
        <w:t>Truths, Lies and Weapons of Mass Destruction</w:t>
      </w:r>
      <w:bookmarkEnd w:id="28"/>
    </w:p>
    <w:p w:rsidR="00B712C4" w:rsidRDefault="00B712C4" w:rsidP="00B712C4"/>
    <w:p w:rsidR="00B712C4" w:rsidRPr="00B712C4" w:rsidRDefault="00B712C4" w:rsidP="00B712C4">
      <w:r w:rsidRPr="00B712C4">
        <w:rPr>
          <w:noProof/>
          <w:lang w:val="en-IE" w:eastAsia="en-IE"/>
        </w:rPr>
        <w:drawing>
          <wp:inline distT="0" distB="0" distL="0" distR="0">
            <wp:extent cx="4366260" cy="2850843"/>
            <wp:effectExtent l="0" t="0" r="0" b="6985"/>
            <wp:docPr id="32" name="Picture 32" descr="http://1.bp.blogspot.com/-ax8VrJ6FhhE/UE0YcRsYI2I/AAAAAAAAKGA/nkyzWit3JMI/s1600/GARE%20DU%20NORD%20Paris%20c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ax8VrJ6FhhE/UE0YcRsYI2I/AAAAAAAAKGA/nkyzWit3JMI/s1600/GARE%20DU%20NORD%20Paris%20cp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8928" cy="2852585"/>
                    </a:xfrm>
                    <a:prstGeom prst="rect">
                      <a:avLst/>
                    </a:prstGeom>
                    <a:noFill/>
                    <a:ln>
                      <a:noFill/>
                    </a:ln>
                  </pic:spPr>
                </pic:pic>
              </a:graphicData>
            </a:graphic>
          </wp:inline>
        </w:drawing>
      </w:r>
    </w:p>
    <w:p w:rsidR="00947D01" w:rsidRDefault="00947D01" w:rsidP="003E03A9"/>
    <w:p w:rsidR="00616D6E" w:rsidRDefault="00B712C4" w:rsidP="00B712C4">
      <w:r>
        <w:t>The party either surviving the embassy or coming directly to the train station arrive shortly before the train is bound to depart for Berlin.  Tickets can be purchased for 1</w:t>
      </w:r>
      <w:r w:rsidRPr="00B712C4">
        <w:rPr>
          <w:vertAlign w:val="superscript"/>
        </w:rPr>
        <w:t>st</w:t>
      </w:r>
      <w:r>
        <w:t xml:space="preserve"> class </w:t>
      </w:r>
      <w:r w:rsidR="00AC0792">
        <w:t>(a</w:t>
      </w:r>
      <w:r>
        <w:t xml:space="preserve"> very nice car at the front of the train, and the most likely location of the Contessa), 2</w:t>
      </w:r>
      <w:r w:rsidRPr="00B712C4">
        <w:rPr>
          <w:vertAlign w:val="superscript"/>
        </w:rPr>
        <w:t>nd</w:t>
      </w:r>
      <w:r>
        <w:t xml:space="preserve"> class (a decent few cars after 1</w:t>
      </w:r>
      <w:r w:rsidRPr="00B712C4">
        <w:rPr>
          <w:vertAlign w:val="superscript"/>
        </w:rPr>
        <w:t>st</w:t>
      </w:r>
      <w:r>
        <w:t xml:space="preserve"> class) and 3</w:t>
      </w:r>
      <w:r w:rsidRPr="00B712C4">
        <w:rPr>
          <w:vertAlign w:val="superscript"/>
        </w:rPr>
        <w:t>rd</w:t>
      </w:r>
      <w:r>
        <w:t xml:space="preserve"> class (giving a space in the cargo car with all the baggage.)  The train station is not heavily guarded but the Contessa does travel with protection.  Let the party decide how they will get on the train and where they will positon themselves.  The final conflict will begin in the 1</w:t>
      </w:r>
      <w:r w:rsidRPr="00B712C4">
        <w:rPr>
          <w:vertAlign w:val="superscript"/>
        </w:rPr>
        <w:t>st</w:t>
      </w:r>
      <w:r>
        <w:t xml:space="preserve"> class carriage. </w:t>
      </w:r>
    </w:p>
    <w:p w:rsidR="00C44163" w:rsidRDefault="00616D6E" w:rsidP="00B712C4">
      <w:r>
        <w:t>Play this as a very action movie type scene. Try to make sure everyone can be involved (and should be involved as the opponents are dangerous). As this is the final battle have fun with it and get the players excited.</w:t>
      </w:r>
    </w:p>
    <w:p w:rsidR="00B712C4" w:rsidRDefault="00B712C4" w:rsidP="00B712C4"/>
    <w:p w:rsidR="003E03A9" w:rsidRDefault="00947D01" w:rsidP="000E666B">
      <w:pPr>
        <w:pStyle w:val="Heading1"/>
      </w:pPr>
      <w:bookmarkStart w:id="29" w:name="_Toc400925959"/>
      <w:r w:rsidRPr="00947D01">
        <w:lastRenderedPageBreak/>
        <w:t>The Final Battle</w:t>
      </w:r>
      <w:bookmarkEnd w:id="29"/>
    </w:p>
    <w:p w:rsidR="00A821A4" w:rsidRDefault="00AC0792" w:rsidP="003E03A9">
      <w:pPr>
        <w:rPr>
          <w:b/>
          <w:sz w:val="40"/>
          <w:szCs w:val="40"/>
          <w:u w:val="single"/>
        </w:rPr>
      </w:pPr>
      <w:r w:rsidRPr="00AC0792">
        <w:rPr>
          <w:b/>
          <w:noProof/>
          <w:sz w:val="40"/>
          <w:szCs w:val="40"/>
          <w:u w:val="single"/>
          <w:lang w:val="en-IE" w:eastAsia="en-IE"/>
        </w:rPr>
        <w:drawing>
          <wp:inline distT="0" distB="0" distL="0" distR="0">
            <wp:extent cx="5943600" cy="4013119"/>
            <wp:effectExtent l="0" t="0" r="0" b="6985"/>
            <wp:docPr id="33" name="Picture 33" descr="http://img.photobucket.com/albums/v75/mmaurino/traininteriorfi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photobucket.com/albums/v75/mmaurino/traininteriorfinis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13119"/>
                    </a:xfrm>
                    <a:prstGeom prst="rect">
                      <a:avLst/>
                    </a:prstGeom>
                    <a:noFill/>
                    <a:ln>
                      <a:noFill/>
                    </a:ln>
                  </pic:spPr>
                </pic:pic>
              </a:graphicData>
            </a:graphic>
          </wp:inline>
        </w:drawing>
      </w:r>
    </w:p>
    <w:p w:rsidR="00AC0792" w:rsidRDefault="003624DD" w:rsidP="003E03A9">
      <w:pPr>
        <w:rPr>
          <w:sz w:val="40"/>
          <w:szCs w:val="40"/>
        </w:rPr>
      </w:pPr>
      <w:r>
        <w:rPr>
          <w:sz w:val="40"/>
          <w:szCs w:val="40"/>
        </w:rPr>
        <w:t>This image looks from the rear of the 1</w:t>
      </w:r>
      <w:r w:rsidRPr="003624DD">
        <w:rPr>
          <w:sz w:val="40"/>
          <w:szCs w:val="40"/>
          <w:vertAlign w:val="superscript"/>
        </w:rPr>
        <w:t>st</w:t>
      </w:r>
      <w:r>
        <w:rPr>
          <w:sz w:val="40"/>
          <w:szCs w:val="40"/>
        </w:rPr>
        <w:t xml:space="preserve"> class car.  Through the door lies the engine.  The Contessa and her group occupy the last four seats at the other end of the car.  The Contessa sits against the right rear window with her bodyguard (another one if the last died in the Embassy</w:t>
      </w:r>
      <w:r w:rsidR="0036610E">
        <w:rPr>
          <w:sz w:val="40"/>
          <w:szCs w:val="40"/>
        </w:rPr>
        <w:t xml:space="preserve">- See statistics in the Embassy chapter. If the explosive is set off it destroys the entire car. Players can be thrown free of it with a successful </w:t>
      </w:r>
      <w:proofErr w:type="spellStart"/>
      <w:r w:rsidR="0036610E">
        <w:rPr>
          <w:sz w:val="40"/>
          <w:szCs w:val="40"/>
        </w:rPr>
        <w:t>agility+dodge</w:t>
      </w:r>
      <w:proofErr w:type="spellEnd"/>
      <w:r w:rsidR="0036610E">
        <w:rPr>
          <w:sz w:val="40"/>
          <w:szCs w:val="40"/>
        </w:rPr>
        <w:t xml:space="preserve"> versus difficulty 30(a good use for any remaining luck) to be blown clear and take ½ damage</w:t>
      </w:r>
      <w:proofErr w:type="gramStart"/>
      <w:r w:rsidR="0036610E">
        <w:rPr>
          <w:sz w:val="40"/>
          <w:szCs w:val="40"/>
        </w:rPr>
        <w:t xml:space="preserve">. </w:t>
      </w:r>
      <w:r>
        <w:rPr>
          <w:sz w:val="40"/>
          <w:szCs w:val="40"/>
        </w:rPr>
        <w:t>)</w:t>
      </w:r>
      <w:proofErr w:type="gramEnd"/>
      <w:r>
        <w:rPr>
          <w:sz w:val="40"/>
          <w:szCs w:val="40"/>
        </w:rPr>
        <w:t xml:space="preserve"> in front of her.  A </w:t>
      </w:r>
      <w:r>
        <w:rPr>
          <w:sz w:val="40"/>
          <w:szCs w:val="40"/>
        </w:rPr>
        <w:lastRenderedPageBreak/>
        <w:t>Prussian Captain</w:t>
      </w:r>
      <w:r w:rsidR="000B5A83">
        <w:rPr>
          <w:sz w:val="40"/>
          <w:szCs w:val="40"/>
        </w:rPr>
        <w:t xml:space="preserve">, A Prussian </w:t>
      </w:r>
      <w:proofErr w:type="spellStart"/>
      <w:r w:rsidR="000B5A83">
        <w:rPr>
          <w:sz w:val="40"/>
          <w:szCs w:val="40"/>
        </w:rPr>
        <w:t>Thaumaturge</w:t>
      </w:r>
      <w:proofErr w:type="spellEnd"/>
      <w:r>
        <w:rPr>
          <w:sz w:val="40"/>
          <w:szCs w:val="40"/>
        </w:rPr>
        <w:t xml:space="preserve"> and </w:t>
      </w:r>
      <w:r w:rsidR="000B5A83">
        <w:rPr>
          <w:sz w:val="40"/>
          <w:szCs w:val="40"/>
        </w:rPr>
        <w:t xml:space="preserve">4 </w:t>
      </w:r>
      <w:r>
        <w:rPr>
          <w:sz w:val="40"/>
          <w:szCs w:val="40"/>
        </w:rPr>
        <w:t>Prussian soldiers accompany her. Also in the car are two civilians (</w:t>
      </w:r>
      <w:r w:rsidR="00E71493">
        <w:rPr>
          <w:sz w:val="40"/>
          <w:szCs w:val="40"/>
        </w:rPr>
        <w:t xml:space="preserve">If the party is finding it too easy </w:t>
      </w:r>
      <w:r>
        <w:rPr>
          <w:sz w:val="40"/>
          <w:szCs w:val="40"/>
        </w:rPr>
        <w:t xml:space="preserve">one </w:t>
      </w:r>
      <w:r w:rsidR="00E71493">
        <w:rPr>
          <w:sz w:val="40"/>
          <w:szCs w:val="40"/>
        </w:rPr>
        <w:t xml:space="preserve">can be </w:t>
      </w:r>
      <w:r>
        <w:rPr>
          <w:sz w:val="40"/>
          <w:szCs w:val="40"/>
        </w:rPr>
        <w:t>the professor from the embassy and a lone female</w:t>
      </w:r>
      <w:r w:rsidR="00E71493">
        <w:rPr>
          <w:sz w:val="40"/>
          <w:szCs w:val="40"/>
        </w:rPr>
        <w:t xml:space="preserve"> who can be an assassin with knives</w:t>
      </w:r>
      <w:r>
        <w:rPr>
          <w:sz w:val="40"/>
          <w:szCs w:val="40"/>
        </w:rPr>
        <w:t>.)</w:t>
      </w:r>
    </w:p>
    <w:p w:rsidR="003C39E3" w:rsidRPr="003624DD" w:rsidRDefault="001E0BE3" w:rsidP="003C39E3">
      <w:pPr>
        <w:rPr>
          <w:rFonts w:ascii="Arial Black" w:hAnsi="Arial Black"/>
          <w:b/>
          <w:sz w:val="24"/>
          <w:szCs w:val="24"/>
        </w:rPr>
      </w:pPr>
      <w:r w:rsidRPr="001E0BE3">
        <w:rPr>
          <w:rFonts w:ascii="Arial Black" w:hAnsi="Arial Black"/>
          <w:noProof/>
          <w:sz w:val="24"/>
          <w:szCs w:val="24"/>
          <w:lang w:val="en-IE" w:eastAsia="en-IE"/>
        </w:rPr>
        <w:lastRenderedPageBreak/>
        <mc:AlternateContent>
          <mc:Choice Requires="wpg">
            <w:drawing>
              <wp:anchor distT="0" distB="0" distL="228600" distR="228600" simplePos="0" relativeHeight="251675648" behindDoc="1" locked="0" layoutInCell="1" allowOverlap="1" wp14:anchorId="1222D805" wp14:editId="5DC5F807">
                <wp:simplePos x="0" y="0"/>
                <wp:positionH relativeFrom="margin">
                  <wp:posOffset>-190500</wp:posOffset>
                </wp:positionH>
                <wp:positionV relativeFrom="margin">
                  <wp:posOffset>2278380</wp:posOffset>
                </wp:positionV>
                <wp:extent cx="6499860" cy="815086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6499860" cy="8150860"/>
                          <a:chOff x="0" y="0"/>
                          <a:chExt cx="1828800" cy="8151039"/>
                        </a:xfrm>
                      </wpg:grpSpPr>
                      <wps:wsp>
                        <wps:cNvPr id="40" name="Rectangle 4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0BE3" w:rsidRPr="001E0BE3" w:rsidRDefault="001E0BE3" w:rsidP="001E0BE3">
                              <w:pPr>
                                <w:rPr>
                                  <w:color w:val="FFFFFF" w:themeColor="background1"/>
                                </w:rPr>
                              </w:pPr>
                              <w:r>
                                <w:rPr>
                                  <w:color w:val="FFFFFF" w:themeColor="background1"/>
                                </w:rPr>
                                <w:t xml:space="preserve">Prussian Captain: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w:t>
                              </w:r>
                              <w:proofErr w:type="gramStart"/>
                              <w:r w:rsidRPr="001E0BE3">
                                <w:rPr>
                                  <w:color w:val="FFFFFF" w:themeColor="background1"/>
                                </w:rPr>
                                <w:t>competence</w:t>
                              </w:r>
                              <w:proofErr w:type="gramEnd"/>
                              <w:r w:rsidRPr="001E0BE3">
                                <w:rPr>
                                  <w:color w:val="FFFFFF" w:themeColor="background1"/>
                                </w:rPr>
                                <w:t>: 10</w:t>
                              </w:r>
                            </w:p>
                            <w:p w:rsidR="001E0BE3" w:rsidRPr="001E0BE3" w:rsidRDefault="001E0BE3" w:rsidP="001E0BE3">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 xml:space="preserve">5/7 </w:t>
                              </w:r>
                              <w:proofErr w:type="spellStart"/>
                              <w:r w:rsidRPr="001E0BE3">
                                <w:rPr>
                                  <w:color w:val="FFFFFF" w:themeColor="background1"/>
                                </w:rPr>
                                <w:t>inc</w:t>
                              </w:r>
                              <w:proofErr w:type="spellEnd"/>
                              <w:r w:rsidRPr="001E0BE3">
                                <w:rPr>
                                  <w:color w:val="FFFFFF" w:themeColor="background1"/>
                                </w:rPr>
                                <w:t xml:space="preserve"> greatcoat</w:t>
                              </w:r>
                            </w:p>
                            <w:p w:rsidR="001E0BE3" w:rsidRPr="001E0BE3" w:rsidRDefault="001E0BE3" w:rsidP="001E0BE3">
                              <w:pPr>
                                <w:rPr>
                                  <w:color w:val="FFFFFF" w:themeColor="background1"/>
                                </w:rPr>
                              </w:pPr>
                              <w:r w:rsidRPr="001E0BE3">
                                <w:rPr>
                                  <w:color w:val="FFFFFF" w:themeColor="background1"/>
                                </w:rPr>
                                <w:t>Skill picks: Perception (10</w:t>
                              </w:r>
                              <w:proofErr w:type="gramStart"/>
                              <w:r w:rsidRPr="001E0BE3">
                                <w:rPr>
                                  <w:color w:val="FFFFFF" w:themeColor="background1"/>
                                </w:rPr>
                                <w:t xml:space="preserve">)  </w:t>
                              </w:r>
                              <w:r>
                                <w:rPr>
                                  <w:color w:val="FFFFFF" w:themeColor="background1"/>
                                </w:rPr>
                                <w:t>,</w:t>
                              </w:r>
                              <w:proofErr w:type="gramEnd"/>
                              <w:r>
                                <w:rPr>
                                  <w:color w:val="FFFFFF" w:themeColor="background1"/>
                                </w:rPr>
                                <w:t xml:space="preserve"> Dodge (10), Intimidate (8)</w:t>
                              </w:r>
                            </w:p>
                            <w:p w:rsidR="001E0BE3" w:rsidRDefault="001E0BE3" w:rsidP="001E0BE3">
                              <w:pPr>
                                <w:rPr>
                                  <w:color w:val="FFFFFF" w:themeColor="background1"/>
                                </w:rPr>
                              </w:pPr>
                              <w:r w:rsidRPr="001E0BE3">
                                <w:rPr>
                                  <w:color w:val="FFFFFF" w:themeColor="background1"/>
                                </w:rPr>
                                <w:t xml:space="preserve">Combat picks: </w:t>
                              </w:r>
                              <w:proofErr w:type="gramStart"/>
                              <w:r>
                                <w:rPr>
                                  <w:color w:val="FFFFFF" w:themeColor="background1"/>
                                </w:rPr>
                                <w:t>Sabre</w:t>
                              </w:r>
                              <w:r w:rsidRPr="001E0BE3">
                                <w:rPr>
                                  <w:color w:val="FFFFFF" w:themeColor="background1"/>
                                </w:rPr>
                                <w:t>(</w:t>
                              </w:r>
                              <w:proofErr w:type="gramEnd"/>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1E0BE3" w:rsidRPr="001E0BE3" w:rsidRDefault="001E0BE3" w:rsidP="001E0BE3">
                              <w:pPr>
                                <w:rPr>
                                  <w:color w:val="FFFFFF" w:themeColor="background1"/>
                                </w:rPr>
                              </w:pPr>
                              <w:r>
                                <w:rPr>
                                  <w:color w:val="FFFFFF" w:themeColor="background1"/>
                                </w:rPr>
                                <w:t xml:space="preserve">Prussian Soldiers with carbines: </w:t>
                              </w:r>
                              <w:r w:rsidRPr="001E0BE3">
                                <w:rPr>
                                  <w:color w:val="FFFFFF" w:themeColor="background1"/>
                                </w:rPr>
                                <w:t xml:space="preserve">Mental competence: 6 Physical </w:t>
                              </w:r>
                              <w:proofErr w:type="gramStart"/>
                              <w:r w:rsidRPr="001E0BE3">
                                <w:rPr>
                                  <w:color w:val="FFFFFF" w:themeColor="background1"/>
                                </w:rPr>
                                <w:t>competence</w:t>
                              </w:r>
                              <w:proofErr w:type="gramEnd"/>
                              <w:r w:rsidRPr="001E0BE3">
                                <w:rPr>
                                  <w:color w:val="FFFFFF" w:themeColor="background1"/>
                                </w:rPr>
                                <w:t>: 1</w:t>
                              </w:r>
                              <w:r>
                                <w:rPr>
                                  <w:color w:val="FFFFFF" w:themeColor="background1"/>
                                </w:rPr>
                                <w:t>0</w:t>
                              </w:r>
                            </w:p>
                            <w:p w:rsidR="001E0BE3" w:rsidRPr="001E0BE3" w:rsidRDefault="001E0BE3" w:rsidP="001E0BE3">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 xml:space="preserve">5/7 </w:t>
                              </w:r>
                              <w:proofErr w:type="spellStart"/>
                              <w:r w:rsidRPr="001E0BE3">
                                <w:rPr>
                                  <w:color w:val="FFFFFF" w:themeColor="background1"/>
                                </w:rPr>
                                <w:t>inc</w:t>
                              </w:r>
                              <w:proofErr w:type="spellEnd"/>
                              <w:r w:rsidRPr="001E0BE3">
                                <w:rPr>
                                  <w:color w:val="FFFFFF" w:themeColor="background1"/>
                                </w:rPr>
                                <w:t xml:space="preserve"> greatcoat</w:t>
                              </w:r>
                            </w:p>
                            <w:p w:rsidR="001E0BE3" w:rsidRPr="001E0BE3" w:rsidRDefault="001E0BE3" w:rsidP="001E0BE3">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1E0BE3" w:rsidRDefault="001E0BE3" w:rsidP="001E0BE3">
                              <w:pPr>
                                <w:rPr>
                                  <w:color w:val="FFFFFF" w:themeColor="background1"/>
                                </w:rPr>
                              </w:pPr>
                              <w:r w:rsidRPr="001E0BE3">
                                <w:rPr>
                                  <w:color w:val="FFFFFF" w:themeColor="background1"/>
                                </w:rPr>
                                <w:t xml:space="preserve">Combat picks: </w:t>
                              </w:r>
                              <w:r>
                                <w:rPr>
                                  <w:color w:val="FFFFFF" w:themeColor="background1"/>
                                </w:rPr>
                                <w:t>Carbine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p w:rsidR="001E0BE3" w:rsidRPr="001E0BE3" w:rsidRDefault="001E0BE3" w:rsidP="001E0BE3">
                              <w:pPr>
                                <w:rPr>
                                  <w:color w:val="FFFFFF" w:themeColor="background1"/>
                                </w:rPr>
                              </w:pPr>
                              <w:r>
                                <w:rPr>
                                  <w:color w:val="FFFFFF" w:themeColor="background1"/>
                                </w:rPr>
                                <w:t xml:space="preserve">Prussian Soldier with Massive Hammer: </w:t>
                              </w:r>
                              <w:r w:rsidRPr="001E0BE3">
                                <w:rPr>
                                  <w:color w:val="FFFFFF" w:themeColor="background1"/>
                                </w:rPr>
                                <w:t xml:space="preserve">Mental competence: </w:t>
                              </w:r>
                              <w:r>
                                <w:rPr>
                                  <w:color w:val="FFFFFF" w:themeColor="background1"/>
                                </w:rPr>
                                <w:t>6</w:t>
                              </w:r>
                              <w:r w:rsidRPr="001E0BE3">
                                <w:rPr>
                                  <w:color w:val="FFFFFF" w:themeColor="background1"/>
                                </w:rPr>
                                <w:t xml:space="preserve"> Physical </w:t>
                              </w:r>
                              <w:proofErr w:type="gramStart"/>
                              <w:r w:rsidRPr="001E0BE3">
                                <w:rPr>
                                  <w:color w:val="FFFFFF" w:themeColor="background1"/>
                                </w:rPr>
                                <w:t>competence</w:t>
                              </w:r>
                              <w:proofErr w:type="gramEnd"/>
                              <w:r w:rsidRPr="001E0BE3">
                                <w:rPr>
                                  <w:color w:val="FFFFFF" w:themeColor="background1"/>
                                </w:rPr>
                                <w:t xml:space="preserve">: </w:t>
                              </w:r>
                              <w:r>
                                <w:rPr>
                                  <w:color w:val="FFFFFF" w:themeColor="background1"/>
                                </w:rPr>
                                <w:t>1</w:t>
                              </w:r>
                              <w:r w:rsidRPr="001E0BE3">
                                <w:rPr>
                                  <w:color w:val="FFFFFF" w:themeColor="background1"/>
                                </w:rPr>
                                <w:t>6</w:t>
                              </w:r>
                            </w:p>
                            <w:p w:rsidR="001E0BE3" w:rsidRPr="001E0BE3" w:rsidRDefault="001E0BE3" w:rsidP="001E0BE3">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5/</w:t>
                              </w:r>
                              <w:r>
                                <w:rPr>
                                  <w:color w:val="FFFFFF" w:themeColor="background1"/>
                                </w:rPr>
                                <w:t>15</w:t>
                              </w:r>
                              <w:r w:rsidRPr="001E0BE3">
                                <w:rPr>
                                  <w:color w:val="FFFFFF" w:themeColor="background1"/>
                                </w:rPr>
                                <w:t xml:space="preserve"> </w:t>
                              </w:r>
                              <w:proofErr w:type="spellStart"/>
                              <w:r w:rsidRPr="001E0BE3">
                                <w:rPr>
                                  <w:color w:val="FFFFFF" w:themeColor="background1"/>
                                </w:rPr>
                                <w:t>inc</w:t>
                              </w:r>
                              <w:proofErr w:type="spellEnd"/>
                              <w:r w:rsidRPr="001E0BE3">
                                <w:rPr>
                                  <w:color w:val="FFFFFF" w:themeColor="background1"/>
                                </w:rPr>
                                <w:t xml:space="preserve"> greatcoat</w:t>
                              </w:r>
                            </w:p>
                            <w:p w:rsidR="001E0BE3" w:rsidRPr="001E0BE3" w:rsidRDefault="001E0BE3" w:rsidP="001E0BE3">
                              <w:pPr>
                                <w:rPr>
                                  <w:color w:val="FFFFFF" w:themeColor="background1"/>
                                </w:rPr>
                              </w:pPr>
                              <w:r w:rsidRPr="001E0BE3">
                                <w:rPr>
                                  <w:color w:val="FFFFFF" w:themeColor="background1"/>
                                </w:rPr>
                                <w:t xml:space="preserve">Skill picks: </w:t>
                              </w:r>
                              <w:r>
                                <w:rPr>
                                  <w:color w:val="FFFFFF" w:themeColor="background1"/>
                                </w:rPr>
                                <w:t xml:space="preserve">Feats of Strength (16) </w:t>
                              </w:r>
                              <w:r w:rsidRPr="001E0BE3">
                                <w:rPr>
                                  <w:color w:val="FFFFFF" w:themeColor="background1"/>
                                </w:rPr>
                                <w:t xml:space="preserve"> </w:t>
                              </w:r>
                            </w:p>
                            <w:p w:rsidR="001E0BE3" w:rsidRDefault="001E0BE3" w:rsidP="001E0BE3">
                              <w:pPr>
                                <w:rPr>
                                  <w:color w:val="FFFFFF" w:themeColor="background1"/>
                                </w:rPr>
                              </w:pPr>
                              <w:r w:rsidRPr="001E0BE3">
                                <w:rPr>
                                  <w:color w:val="FFFFFF" w:themeColor="background1"/>
                                </w:rPr>
                                <w:t xml:space="preserve">Combat picks: </w:t>
                              </w:r>
                              <w:r>
                                <w:rPr>
                                  <w:color w:val="FFFFFF" w:themeColor="background1"/>
                                </w:rPr>
                                <w:t>Massive Warhammer (16) for 6d+12 stun</w:t>
                              </w:r>
                            </w:p>
                            <w:p w:rsidR="001E0BE3" w:rsidRPr="001E0BE3" w:rsidRDefault="001E0BE3" w:rsidP="001E0BE3">
                              <w:pPr>
                                <w:rPr>
                                  <w:color w:val="FFFFFF" w:themeColor="background1"/>
                                </w:rPr>
                              </w:pPr>
                              <w:r>
                                <w:rPr>
                                  <w:color w:val="FFFFFF" w:themeColor="background1"/>
                                </w:rPr>
                                <w:t xml:space="preserve">Prussian </w:t>
                              </w:r>
                              <w:proofErr w:type="spellStart"/>
                              <w:r>
                                <w:rPr>
                                  <w:color w:val="FFFFFF" w:themeColor="background1"/>
                                </w:rPr>
                                <w:t>Thaumatuge</w:t>
                              </w:r>
                              <w:proofErr w:type="spellEnd"/>
                              <w:r>
                                <w:rPr>
                                  <w:color w:val="FFFFFF" w:themeColor="background1"/>
                                </w:rPr>
                                <w:t xml:space="preserve">: </w:t>
                              </w:r>
                              <w:r w:rsidRPr="001E0BE3">
                                <w:rPr>
                                  <w:color w:val="FFFFFF" w:themeColor="background1"/>
                                </w:rPr>
                                <w:t>Mental competence: 16</w:t>
                              </w:r>
                              <w:r>
                                <w:rPr>
                                  <w:color w:val="FFFFFF" w:themeColor="background1"/>
                                </w:rPr>
                                <w:t xml:space="preserve"> </w:t>
                              </w:r>
                              <w:r w:rsidRPr="001E0BE3">
                                <w:rPr>
                                  <w:color w:val="FFFFFF" w:themeColor="background1"/>
                                </w:rPr>
                                <w:t xml:space="preserve">Physical </w:t>
                              </w:r>
                              <w:proofErr w:type="gramStart"/>
                              <w:r w:rsidRPr="001E0BE3">
                                <w:rPr>
                                  <w:color w:val="FFFFFF" w:themeColor="background1"/>
                                </w:rPr>
                                <w:t>competence</w:t>
                              </w:r>
                              <w:proofErr w:type="gramEnd"/>
                              <w:r w:rsidRPr="001E0BE3">
                                <w:rPr>
                                  <w:color w:val="FFFFFF" w:themeColor="background1"/>
                                </w:rPr>
                                <w:t>: 6</w:t>
                              </w:r>
                            </w:p>
                            <w:p w:rsidR="001E0BE3" w:rsidRPr="001E0BE3" w:rsidRDefault="001E0BE3" w:rsidP="001E0BE3">
                              <w:pPr>
                                <w:rPr>
                                  <w:color w:val="FFFFFF" w:themeColor="background1"/>
                                </w:rPr>
                              </w:pPr>
                              <w:r w:rsidRPr="001E0BE3">
                                <w:rPr>
                                  <w:color w:val="FFFFFF" w:themeColor="background1"/>
                                </w:rPr>
                                <w:t xml:space="preserve">Health: 15/7 </w:t>
                              </w:r>
                              <w:proofErr w:type="spellStart"/>
                              <w:r w:rsidRPr="001E0BE3">
                                <w:rPr>
                                  <w:color w:val="FFFFFF" w:themeColor="background1"/>
                                </w:rPr>
                                <w:t>inc</w:t>
                              </w:r>
                              <w:proofErr w:type="spellEnd"/>
                              <w:r w:rsidRPr="001E0BE3">
                                <w:rPr>
                                  <w:color w:val="FFFFFF" w:themeColor="background1"/>
                                </w:rPr>
                                <w:t xml:space="preserve"> greatcoat</w:t>
                              </w:r>
                            </w:p>
                            <w:p w:rsidR="001E0BE3" w:rsidRPr="001E0BE3" w:rsidRDefault="001E0BE3" w:rsidP="001E0BE3">
                              <w:pPr>
                                <w:rPr>
                                  <w:color w:val="FFFFFF" w:themeColor="background1"/>
                                </w:rPr>
                              </w:pPr>
                              <w:r w:rsidRPr="001E0BE3">
                                <w:rPr>
                                  <w:color w:val="FFFFFF" w:themeColor="background1"/>
                                </w:rPr>
                                <w:t>Skill picks: Thaumaturgy (16), occult (18), chemistry</w:t>
                              </w:r>
                              <w:r>
                                <w:rPr>
                                  <w:color w:val="FFFFFF" w:themeColor="background1"/>
                                </w:rPr>
                                <w:t xml:space="preserve"> </w:t>
                              </w:r>
                              <w:r w:rsidRPr="001E0BE3">
                                <w:rPr>
                                  <w:color w:val="FFFFFF" w:themeColor="background1"/>
                                </w:rPr>
                                <w:t>(16), medicine (14), astronomy (16),</w:t>
                              </w:r>
                            </w:p>
                            <w:p w:rsidR="001E0BE3" w:rsidRDefault="001E0BE3" w:rsidP="001E0BE3">
                              <w:pPr>
                                <w:rPr>
                                  <w:color w:val="FFFFFF" w:themeColor="background1"/>
                                </w:rPr>
                              </w:pPr>
                              <w:r w:rsidRPr="001E0BE3">
                                <w:rPr>
                                  <w:color w:val="FFFFFF" w:themeColor="background1"/>
                                </w:rPr>
                                <w:t>Research (16), linguistics (16)</w:t>
                              </w:r>
                              <w:r>
                                <w:rPr>
                                  <w:color w:val="FFFFFF" w:themeColor="background1"/>
                                </w:rPr>
                                <w:t xml:space="preserve"> </w:t>
                              </w:r>
                            </w:p>
                            <w:p w:rsidR="001E0BE3" w:rsidRDefault="001E0BE3" w:rsidP="001E0BE3">
                              <w:pPr>
                                <w:rPr>
                                  <w:color w:val="FFFFFF" w:themeColor="background1"/>
                                </w:rPr>
                              </w:pPr>
                              <w:r w:rsidRPr="001E0BE3">
                                <w:rPr>
                                  <w:color w:val="FFFFFF" w:themeColor="background1"/>
                                </w:rPr>
                                <w:t>Combat picks: Walking stick (6) for 3d+3 stun, etheric</w:t>
                              </w:r>
                              <w:r>
                                <w:rPr>
                                  <w:color w:val="FFFFFF" w:themeColor="background1"/>
                                </w:rPr>
                                <w:t xml:space="preserve"> </w:t>
                              </w:r>
                              <w:r w:rsidRPr="001E0BE3">
                                <w:rPr>
                                  <w:color w:val="FFFFFF" w:themeColor="background1"/>
                                </w:rPr>
                                <w:t>bolt (16) for 4d lethal, etheric bludgeon</w:t>
                              </w:r>
                              <w:r>
                                <w:rPr>
                                  <w:color w:val="FFFFFF" w:themeColor="background1"/>
                                </w:rPr>
                                <w:t xml:space="preserve"> </w:t>
                              </w:r>
                              <w:r w:rsidRPr="001E0BE3">
                                <w:rPr>
                                  <w:color w:val="FFFFFF" w:themeColor="background1"/>
                                </w:rPr>
                                <w:t>(16) for 4d stun, power of steam (16),</w:t>
                              </w:r>
                              <w:r>
                                <w:rPr>
                                  <w:color w:val="FFFFFF" w:themeColor="background1"/>
                                </w:rPr>
                                <w:t xml:space="preserve"> </w:t>
                              </w:r>
                              <w:r w:rsidRPr="001E0BE3">
                                <w:rPr>
                                  <w:color w:val="FFFFFF" w:themeColor="background1"/>
                                </w:rPr>
                                <w:t>heal (16)</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2" name="Text Box 42"/>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0BE3" w:rsidRDefault="001E0BE3">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guard force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100000</wp14:pctHeight>
                </wp14:sizeRelV>
              </wp:anchor>
            </w:drawing>
          </mc:Choice>
          <mc:Fallback>
            <w:pict>
              <v:group w14:anchorId="1222D805" id="Group 39" o:spid="_x0000_s1052" style="position:absolute;margin-left:-15pt;margin-top:179.4pt;width:511.8pt;height:641.8pt;z-index:-251640832;mso-height-percent:1000;mso-wrap-distance-left:18pt;mso-wrap-distance-right:18pt;mso-position-horizontal-relative:margin;mso-position-vertical-relative:margin;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HXvQMAANsOAAAOAAAAZHJzL2Uyb0RvYy54bWzsV1tv1DgUfkfiP1h+p7l0rlFTVAqtkCqo&#10;aFc8exznIhLb2J4m3V+/x3acKe3AVt0VF8E8ZHw5N3855/PJ0cuha9ENU7oRPMfJQYwR41QUDa9y&#10;/Nf12YsVRtoQXpBWcJbjW6bxy+Pnz456mbFU1KItmEJghOuslzmujZFZFGlas47oAyEZh81SqI4Y&#10;mKoqKhTpwXrXRmkcL6JeqEIqQZnWsPrab+JjZ78sGTXvy1Izg9ocQ2zGPZV7buwzOj4iWaWIrBs6&#10;hkGeEEVHGg5OJ1OviSFoq5oHprqGKqFFaQ6o6CJRlg1l7gxwmiS+d5pzJbbSnaXK+kpOMAG093B6&#10;sln67uZSoabI8eEaI046eEfOLYI5gNPLKgOZcyWv5KUaFyo/s+cdStXZfzgJGhystxOsbDCIwuJi&#10;tl6vFoA+hb1VMo/txAFPa3g7D/Ro/WbUTFbpahXvNJPYRxUFx5GNbwqnl5BEeoeT/m84XdVEMge/&#10;thiMOM0gHI/TB8guwquWIVhz0Di5CSidacDssSh9cdY0BYyc0emoJJNKm3MmOmQHOVbg3uUcubnQ&#10;BvyDaBCxTrVom+KsaVs3sQXFTluFbgiUAqGUcZPYqEHrC8mWW3kurKbftisAdDiOG5nbllm5ln9g&#10;JeQPvObUBeMq96EjF0NNCub9z2P4Be8hNBeLM2ilS/A/2U6+ZdtHOcpbVeYKf1KO/1150nCeBTeT&#10;ctdwofYZaCf4Si8fQPLQWJQ2oriFrFHC046W9KyBV3dBtLkkCngGUgm407yHR9mKPsdiHGFUC/X3&#10;vnUrD2kNuxj1wFs51p+3RDGM2rccEn6dzGyGGjeZzZcpTNTdnc3dHb7tTgXkQwIsLakbWnnThmGp&#10;RPcRKPbEeoUtwin4zjE1KkxOjedTIGnKTk6cGJCbJOaCX0lqjVtUbWpeDx+JkmP+GuCHdyIUGcnu&#10;pbGXtZpcnGyNKBuX4ztcR7yh4C1NfY/KB5QeVL6rIeseGOKxlb9Ol+nS0Svk6j6qW6bp4dKT5J/6&#10;t9zya9a/GTaDu1uTWbgffjgl+GsmcEISr5cptGieFMZbBz2ZFczvxwlp4IRrW8mvxIBmaXjZIyUg&#10;M8C6TWK4qSxVfLMtSA/hFY390V5yWKzmtifyt17ov8LF/z/0BpvqK30BggtqcTj31+n9BiHcumMr&#10;sjumG+1pFx5xK+/vBR6h+L17geJTgOyrvcCOC+YhDX44F4y9wp72YNx5MhH8ZO2B+0yALyjXYY5f&#10;e/YT7e7ctRO7b9LjfwAAAP//AwBQSwMEFAAGAAgAAAAhAAG3Kk3jAAAADAEAAA8AAABkcnMvZG93&#10;bnJldi54bWxMj0FPg0AQhe8m/ofNmHhrF0slBVmaxqRetJpWPXjbsiMQ2VnCLoX66x1PepzMy3vf&#10;l68n24oT9r5xpOBmHoFAKp1pqFLw9rqdrUD4oMno1hEqOKOHdXF5kevMuJH2eDqESnAJ+UwrqEPo&#10;Mil9WaPVfu46JP59ut7qwGdfSdPrkcttKxdRlEirG+KFWnd4X2P5dRisglZuzcaeHz/G55d9mj4M&#10;u6f3751S11fT5g5EwCn8heEXn9GhYKajG8h40SqYxRG7BAXx7YodOJGmcQLiyNFkuViCLHL5X6L4&#10;AQAA//8DAFBLAQItABQABgAIAAAAIQC2gziS/gAAAOEBAAATAAAAAAAAAAAAAAAAAAAAAABbQ29u&#10;dGVudF9UeXBlc10ueG1sUEsBAi0AFAAGAAgAAAAhADj9If/WAAAAlAEAAAsAAAAAAAAAAAAAAAAA&#10;LwEAAF9yZWxzLy5yZWxzUEsBAi0AFAAGAAgAAAAhAB6AYde9AwAA2w4AAA4AAAAAAAAAAAAAAAAA&#10;LgIAAGRycy9lMm9Eb2MueG1sUEsBAi0AFAAGAAgAAAAhAAG3Kk3jAAAADAEAAA8AAAAAAAAAAAAA&#10;AAAAFwYAAGRycy9kb3ducmV2LnhtbFBLBQYAAAAABAAEAPMAAAAnBwAAAAA=&#10;">
                <v:rect id="Rectangle 40" o:spid="_x0000_s1053"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jcEA&#10;AADbAAAADwAAAGRycy9kb3ducmV2LnhtbERPz2vCMBS+D/wfwhN2m6ljE6lGUWHicVMRvT2aZ1Ns&#10;XkKT2upfvxwGO358v+fL3tbiTk2oHCsYjzIQxIXTFZcKjoevtymIEJE11o5JwYMCLBeDlznm2nX8&#10;Q/d9LEUK4ZCjAhOjz6UMhSGLYeQ8ceKurrEYE2xKqRvsUrit5XuWTaTFilODQU8bQ8Vt31oFfnv8&#10;vlzN2neTx+lz25ft+Vm1Sr0O+9UMRKQ+/ov/3Dut4COtT1/S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qP43BAAAA2wAAAA8AAAAAAAAAAAAAAAAAmAIAAGRycy9kb3du&#10;cmV2LnhtbFBLBQYAAAAABAAEAPUAAACGAwAAAAA=&#10;" fillcolor="#4f81bd [3204]" stroked="f" strokeweight="2pt"/>
                <v:rect id="Rectangle 41" o:spid="_x0000_s1054"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f/sYA&#10;AADbAAAADwAAAGRycy9kb3ducmV2LnhtbESPQWsCMRSE74L/IbyCt5rdIqWuRimlLR6EUqu03l6T&#10;193Fzcs2iev6702h4HGYmW+Y+bK3jejIh9qxgnycgSDWztRcKth+vNw+gAgR2WDjmBScKcByMRzM&#10;sTDuxO/UbWIpEoRDgQqqGNtCyqArshjGriVO3o/zFmOSvpTG4ynBbSPvsuxeWqw5LVTY0lNF+rA5&#10;WgXfr17/vu3a/dYcp/nnV7d+zkut1Oimf5yBiNTHa/i/vTIKJjn8fU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Of/sYAAADbAAAADwAAAAAAAAAAAAAAAACYAgAAZHJz&#10;L2Rvd25yZXYueG1sUEsFBgAAAAAEAAQA9QAAAIsDAAAAAA==&#10;" fillcolor="#4f81bd [3204]" stroked="f" strokeweight="2pt">
                  <v:textbox inset=",14.4pt,8.64pt,18pt">
                    <w:txbxContent>
                      <w:p w:rsidR="001E0BE3" w:rsidRPr="001E0BE3" w:rsidRDefault="001E0BE3" w:rsidP="001E0BE3">
                        <w:pPr>
                          <w:rPr>
                            <w:color w:val="FFFFFF" w:themeColor="background1"/>
                          </w:rPr>
                        </w:pPr>
                        <w:r>
                          <w:rPr>
                            <w:color w:val="FFFFFF" w:themeColor="background1"/>
                          </w:rPr>
                          <w:t xml:space="preserve">Prussian Captain:  </w:t>
                        </w:r>
                        <w:r w:rsidRPr="001E0BE3">
                          <w:rPr>
                            <w:color w:val="FFFFFF" w:themeColor="background1"/>
                          </w:rPr>
                          <w:t xml:space="preserve">Mental competence: </w:t>
                        </w:r>
                        <w:r>
                          <w:rPr>
                            <w:color w:val="FFFFFF" w:themeColor="background1"/>
                          </w:rPr>
                          <w:t>10</w:t>
                        </w:r>
                        <w:r w:rsidRPr="001E0BE3">
                          <w:rPr>
                            <w:color w:val="FFFFFF" w:themeColor="background1"/>
                          </w:rPr>
                          <w:t xml:space="preserve"> Physical competence: 10</w:t>
                        </w:r>
                      </w:p>
                      <w:p w:rsidR="001E0BE3" w:rsidRPr="001E0BE3" w:rsidRDefault="001E0BE3" w:rsidP="001E0BE3">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5/7 inc greatcoat</w:t>
                        </w:r>
                      </w:p>
                      <w:p w:rsidR="001E0BE3" w:rsidRPr="001E0BE3" w:rsidRDefault="001E0BE3" w:rsidP="001E0BE3">
                        <w:pPr>
                          <w:rPr>
                            <w:color w:val="FFFFFF" w:themeColor="background1"/>
                          </w:rPr>
                        </w:pPr>
                        <w:r w:rsidRPr="001E0BE3">
                          <w:rPr>
                            <w:color w:val="FFFFFF" w:themeColor="background1"/>
                          </w:rPr>
                          <w:t xml:space="preserve">Skill picks: Perception (10)  </w:t>
                        </w:r>
                        <w:r>
                          <w:rPr>
                            <w:color w:val="FFFFFF" w:themeColor="background1"/>
                          </w:rPr>
                          <w:t>, Dodge (10), Intimidate (8)</w:t>
                        </w:r>
                      </w:p>
                      <w:p w:rsidR="001E0BE3" w:rsidRDefault="001E0BE3" w:rsidP="001E0BE3">
                        <w:pPr>
                          <w:rPr>
                            <w:color w:val="FFFFFF" w:themeColor="background1"/>
                          </w:rPr>
                        </w:pPr>
                        <w:r w:rsidRPr="001E0BE3">
                          <w:rPr>
                            <w:color w:val="FFFFFF" w:themeColor="background1"/>
                          </w:rPr>
                          <w:t xml:space="preserve">Combat picks: </w:t>
                        </w:r>
                        <w:r>
                          <w:rPr>
                            <w:color w:val="FFFFFF" w:themeColor="background1"/>
                          </w:rPr>
                          <w:t>Sabre</w:t>
                        </w:r>
                        <w:r w:rsidRPr="001E0BE3">
                          <w:rPr>
                            <w:color w:val="FFFFFF" w:themeColor="background1"/>
                          </w:rPr>
                          <w:t xml:space="preserve">(16) for </w:t>
                        </w:r>
                        <w:r>
                          <w:rPr>
                            <w:color w:val="FFFFFF" w:themeColor="background1"/>
                          </w:rPr>
                          <w:t>4</w:t>
                        </w:r>
                        <w:r w:rsidRPr="001E0BE3">
                          <w:rPr>
                            <w:color w:val="FFFFFF" w:themeColor="background1"/>
                          </w:rPr>
                          <w:t>d6</w:t>
                        </w:r>
                        <w:r>
                          <w:rPr>
                            <w:color w:val="FFFFFF" w:themeColor="background1"/>
                          </w:rPr>
                          <w:t>+6</w:t>
                        </w:r>
                        <w:r w:rsidRPr="001E0BE3">
                          <w:rPr>
                            <w:color w:val="FFFFFF" w:themeColor="background1"/>
                          </w:rPr>
                          <w:t xml:space="preserve"> lethal</w:t>
                        </w:r>
                        <w:r>
                          <w:rPr>
                            <w:color w:val="FFFFFF" w:themeColor="background1"/>
                          </w:rPr>
                          <w:t>, Pistol (15) 5d6 Lethal</w:t>
                        </w:r>
                      </w:p>
                      <w:p w:rsidR="001E0BE3" w:rsidRPr="001E0BE3" w:rsidRDefault="001E0BE3" w:rsidP="001E0BE3">
                        <w:pPr>
                          <w:rPr>
                            <w:color w:val="FFFFFF" w:themeColor="background1"/>
                          </w:rPr>
                        </w:pPr>
                        <w:r>
                          <w:rPr>
                            <w:color w:val="FFFFFF" w:themeColor="background1"/>
                          </w:rPr>
                          <w:t xml:space="preserve">Prussian Soldiers with carbines: </w:t>
                        </w:r>
                        <w:r w:rsidRPr="001E0BE3">
                          <w:rPr>
                            <w:color w:val="FFFFFF" w:themeColor="background1"/>
                          </w:rPr>
                          <w:t>Mental competence: 6 Physical competence: 1</w:t>
                        </w:r>
                        <w:r>
                          <w:rPr>
                            <w:color w:val="FFFFFF" w:themeColor="background1"/>
                          </w:rPr>
                          <w:t>0</w:t>
                        </w:r>
                      </w:p>
                      <w:p w:rsidR="001E0BE3" w:rsidRPr="001E0BE3" w:rsidRDefault="001E0BE3" w:rsidP="001E0BE3">
                        <w:pPr>
                          <w:rPr>
                            <w:color w:val="FFFFFF" w:themeColor="background1"/>
                          </w:rPr>
                        </w:pPr>
                        <w:r w:rsidRPr="001E0BE3">
                          <w:rPr>
                            <w:color w:val="FFFFFF" w:themeColor="background1"/>
                          </w:rPr>
                          <w:t xml:space="preserve">Health: </w:t>
                        </w:r>
                        <w:r>
                          <w:rPr>
                            <w:color w:val="FFFFFF" w:themeColor="background1"/>
                          </w:rPr>
                          <w:t>3</w:t>
                        </w:r>
                        <w:r w:rsidRPr="001E0BE3">
                          <w:rPr>
                            <w:color w:val="FFFFFF" w:themeColor="background1"/>
                          </w:rPr>
                          <w:t>5/7 inc greatcoat</w:t>
                        </w:r>
                      </w:p>
                      <w:p w:rsidR="001E0BE3" w:rsidRPr="001E0BE3" w:rsidRDefault="001E0BE3" w:rsidP="001E0BE3">
                        <w:pPr>
                          <w:rPr>
                            <w:color w:val="FFFFFF" w:themeColor="background1"/>
                          </w:rPr>
                        </w:pPr>
                        <w:r w:rsidRPr="001E0BE3">
                          <w:rPr>
                            <w:color w:val="FFFFFF" w:themeColor="background1"/>
                          </w:rPr>
                          <w:t xml:space="preserve">Skill picks: </w:t>
                        </w:r>
                        <w:r>
                          <w:rPr>
                            <w:color w:val="FFFFFF" w:themeColor="background1"/>
                          </w:rPr>
                          <w:t>Perception</w:t>
                        </w:r>
                        <w:r w:rsidRPr="001E0BE3">
                          <w:rPr>
                            <w:color w:val="FFFFFF" w:themeColor="background1"/>
                          </w:rPr>
                          <w:t xml:space="preserve"> (1</w:t>
                        </w:r>
                        <w:r>
                          <w:rPr>
                            <w:color w:val="FFFFFF" w:themeColor="background1"/>
                          </w:rPr>
                          <w:t>0</w:t>
                        </w:r>
                        <w:r w:rsidRPr="001E0BE3">
                          <w:rPr>
                            <w:color w:val="FFFFFF" w:themeColor="background1"/>
                          </w:rPr>
                          <w:t xml:space="preserve">)  </w:t>
                        </w:r>
                      </w:p>
                      <w:p w:rsidR="001E0BE3" w:rsidRDefault="001E0BE3" w:rsidP="001E0BE3">
                        <w:pPr>
                          <w:rPr>
                            <w:color w:val="FFFFFF" w:themeColor="background1"/>
                          </w:rPr>
                        </w:pPr>
                        <w:r w:rsidRPr="001E0BE3">
                          <w:rPr>
                            <w:color w:val="FFFFFF" w:themeColor="background1"/>
                          </w:rPr>
                          <w:t xml:space="preserve">Combat picks: </w:t>
                        </w:r>
                        <w:r>
                          <w:rPr>
                            <w:color w:val="FFFFFF" w:themeColor="background1"/>
                          </w:rPr>
                          <w:t>Carbine</w:t>
                        </w:r>
                        <w:r w:rsidRPr="001E0BE3">
                          <w:rPr>
                            <w:color w:val="FFFFFF" w:themeColor="background1"/>
                          </w:rPr>
                          <w:t xml:space="preserve"> (16) for </w:t>
                        </w:r>
                        <w:r>
                          <w:rPr>
                            <w:color w:val="FFFFFF" w:themeColor="background1"/>
                          </w:rPr>
                          <w:t>5</w:t>
                        </w:r>
                        <w:r w:rsidRPr="001E0BE3">
                          <w:rPr>
                            <w:color w:val="FFFFFF" w:themeColor="background1"/>
                          </w:rPr>
                          <w:t>d</w:t>
                        </w:r>
                        <w:r>
                          <w:rPr>
                            <w:color w:val="FFFFFF" w:themeColor="background1"/>
                          </w:rPr>
                          <w:t>6 lethal</w:t>
                        </w:r>
                      </w:p>
                      <w:p w:rsidR="001E0BE3" w:rsidRPr="001E0BE3" w:rsidRDefault="001E0BE3" w:rsidP="001E0BE3">
                        <w:pPr>
                          <w:rPr>
                            <w:color w:val="FFFFFF" w:themeColor="background1"/>
                          </w:rPr>
                        </w:pPr>
                        <w:r>
                          <w:rPr>
                            <w:color w:val="FFFFFF" w:themeColor="background1"/>
                          </w:rPr>
                          <w:t xml:space="preserve">Prussian Soldier with Massive Hammer: </w:t>
                        </w:r>
                        <w:r w:rsidRPr="001E0BE3">
                          <w:rPr>
                            <w:color w:val="FFFFFF" w:themeColor="background1"/>
                          </w:rPr>
                          <w:t xml:space="preserve">Mental competence: </w:t>
                        </w:r>
                        <w:r>
                          <w:rPr>
                            <w:color w:val="FFFFFF" w:themeColor="background1"/>
                          </w:rPr>
                          <w:t>6</w:t>
                        </w:r>
                        <w:r w:rsidRPr="001E0BE3">
                          <w:rPr>
                            <w:color w:val="FFFFFF" w:themeColor="background1"/>
                          </w:rPr>
                          <w:t xml:space="preserve"> Physical competence: </w:t>
                        </w:r>
                        <w:r>
                          <w:rPr>
                            <w:color w:val="FFFFFF" w:themeColor="background1"/>
                          </w:rPr>
                          <w:t>1</w:t>
                        </w:r>
                        <w:r w:rsidRPr="001E0BE3">
                          <w:rPr>
                            <w:color w:val="FFFFFF" w:themeColor="background1"/>
                          </w:rPr>
                          <w:t>6</w:t>
                        </w:r>
                      </w:p>
                      <w:p w:rsidR="001E0BE3" w:rsidRPr="001E0BE3" w:rsidRDefault="001E0BE3" w:rsidP="001E0BE3">
                        <w:pPr>
                          <w:rPr>
                            <w:color w:val="FFFFFF" w:themeColor="background1"/>
                          </w:rPr>
                        </w:pPr>
                        <w:r w:rsidRPr="001E0BE3">
                          <w:rPr>
                            <w:color w:val="FFFFFF" w:themeColor="background1"/>
                          </w:rPr>
                          <w:t xml:space="preserve">Health: </w:t>
                        </w:r>
                        <w:r>
                          <w:rPr>
                            <w:color w:val="FFFFFF" w:themeColor="background1"/>
                          </w:rPr>
                          <w:t>5</w:t>
                        </w:r>
                        <w:r w:rsidRPr="001E0BE3">
                          <w:rPr>
                            <w:color w:val="FFFFFF" w:themeColor="background1"/>
                          </w:rPr>
                          <w:t>5/</w:t>
                        </w:r>
                        <w:r>
                          <w:rPr>
                            <w:color w:val="FFFFFF" w:themeColor="background1"/>
                          </w:rPr>
                          <w:t>15</w:t>
                        </w:r>
                        <w:r w:rsidRPr="001E0BE3">
                          <w:rPr>
                            <w:color w:val="FFFFFF" w:themeColor="background1"/>
                          </w:rPr>
                          <w:t xml:space="preserve"> inc greatcoat</w:t>
                        </w:r>
                      </w:p>
                      <w:p w:rsidR="001E0BE3" w:rsidRPr="001E0BE3" w:rsidRDefault="001E0BE3" w:rsidP="001E0BE3">
                        <w:pPr>
                          <w:rPr>
                            <w:color w:val="FFFFFF" w:themeColor="background1"/>
                          </w:rPr>
                        </w:pPr>
                        <w:r w:rsidRPr="001E0BE3">
                          <w:rPr>
                            <w:color w:val="FFFFFF" w:themeColor="background1"/>
                          </w:rPr>
                          <w:t xml:space="preserve">Skill picks: </w:t>
                        </w:r>
                        <w:r>
                          <w:rPr>
                            <w:color w:val="FFFFFF" w:themeColor="background1"/>
                          </w:rPr>
                          <w:t xml:space="preserve">Feats of Strength (16) </w:t>
                        </w:r>
                        <w:r w:rsidRPr="001E0BE3">
                          <w:rPr>
                            <w:color w:val="FFFFFF" w:themeColor="background1"/>
                          </w:rPr>
                          <w:t xml:space="preserve"> </w:t>
                        </w:r>
                      </w:p>
                      <w:p w:rsidR="001E0BE3" w:rsidRDefault="001E0BE3" w:rsidP="001E0BE3">
                        <w:pPr>
                          <w:rPr>
                            <w:color w:val="FFFFFF" w:themeColor="background1"/>
                          </w:rPr>
                        </w:pPr>
                        <w:r w:rsidRPr="001E0BE3">
                          <w:rPr>
                            <w:color w:val="FFFFFF" w:themeColor="background1"/>
                          </w:rPr>
                          <w:t xml:space="preserve">Combat picks: </w:t>
                        </w:r>
                        <w:r>
                          <w:rPr>
                            <w:color w:val="FFFFFF" w:themeColor="background1"/>
                          </w:rPr>
                          <w:t>Massive Warhammer (16) for 6d+12 stun</w:t>
                        </w:r>
                      </w:p>
                      <w:p w:rsidR="001E0BE3" w:rsidRPr="001E0BE3" w:rsidRDefault="001E0BE3" w:rsidP="001E0BE3">
                        <w:pPr>
                          <w:rPr>
                            <w:color w:val="FFFFFF" w:themeColor="background1"/>
                          </w:rPr>
                        </w:pPr>
                        <w:r>
                          <w:rPr>
                            <w:color w:val="FFFFFF" w:themeColor="background1"/>
                          </w:rPr>
                          <w:t xml:space="preserve">Prussian Thaumatuge: </w:t>
                        </w:r>
                        <w:r w:rsidRPr="001E0BE3">
                          <w:rPr>
                            <w:color w:val="FFFFFF" w:themeColor="background1"/>
                          </w:rPr>
                          <w:t>Mental competence: 16</w:t>
                        </w:r>
                        <w:r>
                          <w:rPr>
                            <w:color w:val="FFFFFF" w:themeColor="background1"/>
                          </w:rPr>
                          <w:t xml:space="preserve"> </w:t>
                        </w:r>
                        <w:r w:rsidRPr="001E0BE3">
                          <w:rPr>
                            <w:color w:val="FFFFFF" w:themeColor="background1"/>
                          </w:rPr>
                          <w:t>Physical competence: 6</w:t>
                        </w:r>
                      </w:p>
                      <w:p w:rsidR="001E0BE3" w:rsidRPr="001E0BE3" w:rsidRDefault="001E0BE3" w:rsidP="001E0BE3">
                        <w:pPr>
                          <w:rPr>
                            <w:color w:val="FFFFFF" w:themeColor="background1"/>
                          </w:rPr>
                        </w:pPr>
                        <w:r w:rsidRPr="001E0BE3">
                          <w:rPr>
                            <w:color w:val="FFFFFF" w:themeColor="background1"/>
                          </w:rPr>
                          <w:t>Health: 15/7 inc greatcoat</w:t>
                        </w:r>
                      </w:p>
                      <w:p w:rsidR="001E0BE3" w:rsidRPr="001E0BE3" w:rsidRDefault="001E0BE3" w:rsidP="001E0BE3">
                        <w:pPr>
                          <w:rPr>
                            <w:color w:val="FFFFFF" w:themeColor="background1"/>
                          </w:rPr>
                        </w:pPr>
                        <w:r w:rsidRPr="001E0BE3">
                          <w:rPr>
                            <w:color w:val="FFFFFF" w:themeColor="background1"/>
                          </w:rPr>
                          <w:t>Skill picks: Thaumaturgy (16), occult (18), chemistry</w:t>
                        </w:r>
                        <w:r>
                          <w:rPr>
                            <w:color w:val="FFFFFF" w:themeColor="background1"/>
                          </w:rPr>
                          <w:t xml:space="preserve"> </w:t>
                        </w:r>
                        <w:r w:rsidRPr="001E0BE3">
                          <w:rPr>
                            <w:color w:val="FFFFFF" w:themeColor="background1"/>
                          </w:rPr>
                          <w:t>(16), medicine (14), astronomy (16),</w:t>
                        </w:r>
                      </w:p>
                      <w:p w:rsidR="001E0BE3" w:rsidRDefault="001E0BE3" w:rsidP="001E0BE3">
                        <w:pPr>
                          <w:rPr>
                            <w:color w:val="FFFFFF" w:themeColor="background1"/>
                          </w:rPr>
                        </w:pPr>
                        <w:r w:rsidRPr="001E0BE3">
                          <w:rPr>
                            <w:color w:val="FFFFFF" w:themeColor="background1"/>
                          </w:rPr>
                          <w:t>Research</w:t>
                        </w:r>
                        <w:r w:rsidRPr="001E0BE3">
                          <w:rPr>
                            <w:color w:val="FFFFFF" w:themeColor="background1"/>
                          </w:rPr>
                          <w:t xml:space="preserve"> (16), linguistics (16)</w:t>
                        </w:r>
                        <w:r>
                          <w:rPr>
                            <w:color w:val="FFFFFF" w:themeColor="background1"/>
                          </w:rPr>
                          <w:t xml:space="preserve"> </w:t>
                        </w:r>
                      </w:p>
                      <w:p w:rsidR="001E0BE3" w:rsidRDefault="001E0BE3" w:rsidP="001E0BE3">
                        <w:pPr>
                          <w:rPr>
                            <w:color w:val="FFFFFF" w:themeColor="background1"/>
                          </w:rPr>
                        </w:pPr>
                        <w:r w:rsidRPr="001E0BE3">
                          <w:rPr>
                            <w:color w:val="FFFFFF" w:themeColor="background1"/>
                          </w:rPr>
                          <w:t>Combat picks: Walking stick (6) for 3d+3 stun, etheric</w:t>
                        </w:r>
                        <w:r>
                          <w:rPr>
                            <w:color w:val="FFFFFF" w:themeColor="background1"/>
                          </w:rPr>
                          <w:t xml:space="preserve"> </w:t>
                        </w:r>
                        <w:r w:rsidRPr="001E0BE3">
                          <w:rPr>
                            <w:color w:val="FFFFFF" w:themeColor="background1"/>
                          </w:rPr>
                          <w:t>bolt (16) for 4d lethal, etheric bludgeon</w:t>
                        </w:r>
                        <w:r>
                          <w:rPr>
                            <w:color w:val="FFFFFF" w:themeColor="background1"/>
                          </w:rPr>
                          <w:t xml:space="preserve"> </w:t>
                        </w:r>
                        <w:r w:rsidRPr="001E0BE3">
                          <w:rPr>
                            <w:color w:val="FFFFFF" w:themeColor="background1"/>
                          </w:rPr>
                          <w:t>(16) for 4d stun, power of steam (16),</w:t>
                        </w:r>
                        <w:r>
                          <w:rPr>
                            <w:color w:val="FFFFFF" w:themeColor="background1"/>
                          </w:rPr>
                          <w:t xml:space="preserve"> </w:t>
                        </w:r>
                        <w:r w:rsidRPr="001E0BE3">
                          <w:rPr>
                            <w:color w:val="FFFFFF" w:themeColor="background1"/>
                          </w:rPr>
                          <w:t>heal (16)</w:t>
                        </w:r>
                      </w:p>
                    </w:txbxContent>
                  </v:textbox>
                </v:rect>
                <v:shape id="Text Box 42" o:spid="_x0000_s1055"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8t8EA&#10;AADbAAAADwAAAGRycy9kb3ducmV2LnhtbESPQWvCQBSE7wX/w/IEb3UTaaRE1yAtbb02euntkX0m&#10;wezbsPuq8d93C4Ueh5n5htlWkxvUlULsPRvIlxko4sbbnlsDp+Pb4zOoKMgWB89k4E4Rqt3sYYul&#10;9Tf+pGstrUoQjiUa6ETGUuvYdOQwLv1InLyzDw4lydBqG/CW4G7Qqyxba4c9p4UOR3rpqLnU386A&#10;vMf8UJzkYx2+itfC1poCaWMW82m/ASU0yX/4r32wBp5W8Psl/QC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jvLfBAAAA2wAAAA8AAAAAAAAAAAAAAAAAmAIAAGRycy9kb3du&#10;cmV2LnhtbFBLBQYAAAAABAAEAPUAAACGAwAAAAA=&#10;" fillcolor="white [3212]" stroked="f" strokeweight=".5pt">
                  <v:textbox inset=",7.2pt,,7.2pt">
                    <w:txbxContent>
                      <w:p w:rsidR="001E0BE3" w:rsidRDefault="001E0BE3">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Prussian guard force</w:t>
                        </w:r>
                      </w:p>
                    </w:txbxContent>
                  </v:textbox>
                </v:shape>
                <w10:wrap type="square" anchorx="margin" anchory="margin"/>
              </v:group>
            </w:pict>
          </mc:Fallback>
        </mc:AlternateContent>
      </w:r>
      <w:r w:rsidR="002C423F">
        <w:rPr>
          <w:rFonts w:ascii="Arial Black" w:hAnsi="Arial Black"/>
          <w:b/>
          <w:noProof/>
          <w:sz w:val="24"/>
          <w:szCs w:val="24"/>
          <w:lang w:val="en-IE" w:eastAsia="en-IE"/>
        </w:rPr>
        <w:drawing>
          <wp:inline distT="0" distB="0" distL="0" distR="0" wp14:anchorId="28A4DE91" wp14:editId="57FB1B58">
            <wp:extent cx="5943600" cy="1833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ain car for gam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833245"/>
                    </a:xfrm>
                    <a:prstGeom prst="rect">
                      <a:avLst/>
                    </a:prstGeom>
                  </pic:spPr>
                </pic:pic>
              </a:graphicData>
            </a:graphic>
          </wp:inline>
        </w:drawing>
      </w:r>
    </w:p>
    <w:p w:rsidR="003C39E3" w:rsidRPr="00551B5D" w:rsidRDefault="003C39E3" w:rsidP="003C39E3">
      <w:pPr>
        <w:rPr>
          <w:rFonts w:ascii="Arial Black" w:hAnsi="Arial Black"/>
          <w:sz w:val="24"/>
          <w:szCs w:val="24"/>
        </w:rPr>
      </w:pPr>
    </w:p>
    <w:p w:rsidR="003A1952" w:rsidRDefault="003A1952" w:rsidP="003C39E3">
      <w:pPr>
        <w:rPr>
          <w:rFonts w:ascii="Arial Black" w:hAnsi="Arial Black"/>
          <w:sz w:val="24"/>
          <w:szCs w:val="24"/>
        </w:rPr>
      </w:pPr>
      <w:r w:rsidRPr="003A1952">
        <w:rPr>
          <w:rFonts w:ascii="Arial Black" w:hAnsi="Arial Black"/>
          <w:noProof/>
          <w:sz w:val="24"/>
          <w:szCs w:val="24"/>
          <w:lang w:val="en-IE" w:eastAsia="en-IE"/>
        </w:rPr>
        <w:lastRenderedPageBreak/>
        <mc:AlternateContent>
          <mc:Choice Requires="wpg">
            <w:drawing>
              <wp:anchor distT="45720" distB="45720" distL="182880" distR="182880" simplePos="0" relativeHeight="251677696" behindDoc="0" locked="0" layoutInCell="1" allowOverlap="1" wp14:anchorId="42507605" wp14:editId="23CC7CFA">
                <wp:simplePos x="0" y="0"/>
                <wp:positionH relativeFrom="margin">
                  <wp:posOffset>190500</wp:posOffset>
                </wp:positionH>
                <wp:positionV relativeFrom="margin">
                  <wp:posOffset>1120140</wp:posOffset>
                </wp:positionV>
                <wp:extent cx="6134100" cy="1636395"/>
                <wp:effectExtent l="0" t="0" r="0" b="1905"/>
                <wp:wrapSquare wrapText="bothSides"/>
                <wp:docPr id="43" name="Group 43"/>
                <wp:cNvGraphicFramePr/>
                <a:graphic xmlns:a="http://schemas.openxmlformats.org/drawingml/2006/main">
                  <a:graphicData uri="http://schemas.microsoft.com/office/word/2010/wordprocessingGroup">
                    <wpg:wgp>
                      <wpg:cNvGrpSpPr/>
                      <wpg:grpSpPr>
                        <a:xfrm>
                          <a:off x="0" y="0"/>
                          <a:ext cx="6134100" cy="1636395"/>
                          <a:chOff x="0" y="0"/>
                          <a:chExt cx="3567448" cy="1636072"/>
                        </a:xfrm>
                      </wpg:grpSpPr>
                      <wps:wsp>
                        <wps:cNvPr id="44" name="Rectangle 4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1952" w:rsidRDefault="003A1952">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0" y="252698"/>
                            <a:ext cx="3567448" cy="1383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1952" w:rsidRDefault="003A1952">
                              <w:pPr>
                                <w:rPr>
                                  <w:caps/>
                                  <w:color w:val="4F81BD" w:themeColor="accent1"/>
                                  <w:sz w:val="26"/>
                                  <w:szCs w:val="26"/>
                                </w:rPr>
                              </w:pPr>
                              <w:r>
                                <w:rPr>
                                  <w:caps/>
                                  <w:color w:val="4F81BD" w:themeColor="accent1"/>
                                  <w:sz w:val="26"/>
                                  <w:szCs w:val="26"/>
                                </w:rPr>
                                <w:t xml:space="preserve">You are received well in prussia. The government </w:t>
                              </w:r>
                              <w:proofErr w:type="gramStart"/>
                              <w:r>
                                <w:rPr>
                                  <w:caps/>
                                  <w:color w:val="4F81BD" w:themeColor="accent1"/>
                                  <w:sz w:val="26"/>
                                  <w:szCs w:val="26"/>
                                </w:rPr>
                                <w:t>there</w:t>
                              </w:r>
                              <w:proofErr w:type="gramEnd"/>
                              <w:r>
                                <w:rPr>
                                  <w:caps/>
                                  <w:color w:val="4F81BD" w:themeColor="accent1"/>
                                  <w:sz w:val="26"/>
                                  <w:szCs w:val="26"/>
                                </w:rPr>
                                <w:t xml:space="preserve"> wines and dines you along with the contessa.  You are given everything that you wanted.  on a trip to the contessa’s castle you train experiences a severe case of biothermic explosion causing severe cases of extreme death in all on board.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07605" id="Group 43" o:spid="_x0000_s1056" style="position:absolute;margin-left:15pt;margin-top:88.2pt;width:483pt;height:128.85pt;z-index:251677696;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GhdQMAAK0KAAAOAAAAZHJzL2Uyb0RvYy54bWzMVl1vnDgUfa+0/8Hy+wYYGCZBIVU2baJK&#10;URs1WfXZMWZAC7ZrewLpr997bSBpMmqjVOruPDD+uF8+vufA8dux78idMLZVsqTJQUyJkFxVrdyW&#10;9O+b8z8PKbGOyYp1SoqS3gtL35788eZ40IVYqUZ1lTAEgkhbDLqkjXO6iCLLG9Eze6C0kLBZK9Mz&#10;B1OzjSrDBojed9EqjvNoUKbSRnFhLay+C5v0xMeva8Hdp7q2wpGupFCb80/jn7f4jE6OWbE1TDct&#10;n8pgr6iiZ62EpEuod8wxsjPts1B9y42yqnYHXPWRquuWC38GOE0SPznNhVE77c+yLYatXmACaJ/g&#10;9Oqw/OPdlSFtVdIspUSyHu7IpyUwB3AGvS3A5sLoa31lpoVtmOF5x9r0+A8nIaOH9X6BVYyOcFjM&#10;kzRLYkCfw16Sp3l6tA7A8wZu55kfb95Pnuk632QZtNDsGW9W6BnNiSOsbyln0NBE9gEn+2s4XTdM&#10;Cw+/RQxmnLIZp8/QXUxuO0GyLGDl7RagbGEBs5ei9N1ZV5s4jz1Iy1FZoY11F0L1BAclNZDe9xy7&#10;u7QuoDKbYFKrurY6b7vOT5BQ4qwz5I4BFRjnQrpkwvI7y06ivVToGYLiCgA9H8eP3H0n0K6Tn0UN&#10;/QPXvPLFeOY+T+RraFglQv51DL85+1yav1cfEK1ryL/ETn4UO1Q52aOr8MRfnOOfOy8ePrOSbnHu&#10;W6nMvgDdAl8d7GeQAjSIkhtvR8+tJJ/741ZV99BIRgUlspqft3Cbl8y6K2ZAeoAmIKfuEzzqTg0l&#10;VdOIkkaZb/vW0R46HXYpGUDKSmq/7pgRlHQfJHDgKMky1D4/ydabFUzM453bxzty158paJEEhFtz&#10;P0R7183D2qj+C6juKWaFLSY55C4pd2aenLkgsaDbXJyeejPQO83cpbzWHIMj0NitN+MXZvTU0g4k&#10;46OaeceKJ50dbNFTqtOdU3Xr2x6hDrhOVwAagMr1O8RgPYvBDardX2okmactZgfNQC0gboR1PDM0&#10;Kq7/UBVW61V+dIim0Md7ZTA9TNONF5zXa8NCb2QwgS7L03WgybIDwYMUBG5MEvNQvx/tkYEXsG0/&#10;x1/g+Ls5Xv0zS+QLOL6Z7/c/5/hE+D0cB7q+mt/u/8Ru/+KHbyL/zpi+3/Cj6/Hcq8HDV+bJvwAA&#10;AP//AwBQSwMEFAAGAAgAAAAhAGI2vlDhAAAACgEAAA8AAABkcnMvZG93bnJldi54bWxMj0FPg0AQ&#10;he8m/ofNmHizC4JokaVpGvXUmNiaGG9bdgqk7Cxht0D/veNJj/Pm5b3vFavZdmLEwbeOFMSLCARS&#10;5UxLtYLP/evdEwgfNBndOUIFF/SwKq+vCp0bN9EHjrtQCw4hn2sFTQh9LqWvGrTaL1yPxL+jG6wO&#10;fA61NIOeONx28j6KMml1S9zQ6B43DVan3dkqeJv0tE7il3F7Om4u3/uH969tjErd3szrZxAB5/Bn&#10;hl98RoeSmQ7uTMaLTkES8ZTA+mOWgmDDcpmxclCQJmkMsizk/wnlDwAAAP//AwBQSwECLQAUAAYA&#10;CAAAACEAtoM4kv4AAADhAQAAEwAAAAAAAAAAAAAAAAAAAAAAW0NvbnRlbnRfVHlwZXNdLnhtbFBL&#10;AQItABQABgAIAAAAIQA4/SH/1gAAAJQBAAALAAAAAAAAAAAAAAAAAC8BAABfcmVscy8ucmVsc1BL&#10;AQItABQABgAIAAAAIQBmogGhdQMAAK0KAAAOAAAAAAAAAAAAAAAAAC4CAABkcnMvZTJvRG9jLnht&#10;bFBLAQItABQABgAIAAAAIQBiNr5Q4QAAAAoBAAAPAAAAAAAAAAAAAAAAAM8FAABkcnMvZG93bnJl&#10;di54bWxQSwUGAAAAAAQABADzAAAA3QYAAAAA&#10;">
                <v:rect id="Rectangle 44" o:spid="_x0000_s105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5jsQA&#10;AADbAAAADwAAAGRycy9kb3ducmV2LnhtbESPQWsCMRSE74L/ITyht5qtqJStUaqg9NjqUtrbY/Pc&#10;LN28hE3WXfvrTaHgcZiZb5jVZrCNuFAbascKnqYZCOLS6ZorBcVp//gMIkRkjY1jUnClAJv1eLTC&#10;XLueP+hyjJVIEA45KjAx+lzKUBqyGKbOEyfv7FqLMcm2krrFPsFtI2dZtpQWa04LBj3tDJU/x84q&#10;8Ifi/ftstr5fXj8Xh6Hqvn7rTqmHyfD6AiLSEO/h//abVjCfw9+X9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OY7EAAAA2wAAAA8AAAAAAAAAAAAAAAAAmAIAAGRycy9k&#10;b3ducmV2LnhtbFBLBQYAAAAABAAEAPUAAACJAwAAAAA=&#10;" fillcolor="#4f81bd [3204]" stroked="f" strokeweight="2pt">
                  <v:textbox>
                    <w:txbxContent>
                      <w:p w:rsidR="003A1952" w:rsidRDefault="003A1952">
                        <w:pPr>
                          <w:jc w:val="center"/>
                          <w:rPr>
                            <w:rFonts w:asciiTheme="majorHAnsi" w:eastAsiaTheme="majorEastAsia" w:hAnsiTheme="majorHAnsi" w:cstheme="majorBidi"/>
                            <w:color w:val="FFFFFF" w:themeColor="background1"/>
                            <w:sz w:val="24"/>
                            <w:szCs w:val="28"/>
                          </w:rPr>
                        </w:pPr>
                      </w:p>
                    </w:txbxContent>
                  </v:textbox>
                </v:rect>
                <v:shape id="Text Box 45" o:spid="_x0000_s1058" type="#_x0000_t202" style="position:absolute;top:2526;width:35674;height:1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U08UA&#10;AADbAAAADwAAAGRycy9kb3ducmV2LnhtbESP3WrCQBSE7wu+w3IE7+rGWn+IboIEhEJLaaPo7SF7&#10;TILZs2l2jenbdwuFXg4z8w2zTQfTiJ46V1tWMJtGIIgLq2suFRwP+8c1COeRNTaWScE3OUiT0cMW&#10;Y23v/El97ksRIOxiVFB538ZSuqIig25qW+LgXWxn0AfZlVJ3eA9w08inKFpKgzWHhQpbyioqrvnN&#10;KPh4XR2a+uQznmP+fn5zX5dhgUpNxsNuA8LT4P/Df+0X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1TTxQAAANsAAAAPAAAAAAAAAAAAAAAAAJgCAABkcnMv&#10;ZG93bnJldi54bWxQSwUGAAAAAAQABAD1AAAAigMAAAAA&#10;" filled="f" stroked="f" strokeweight=".5pt">
                  <v:textbox inset=",7.2pt,,0">
                    <w:txbxContent>
                      <w:p w:rsidR="003A1952" w:rsidRDefault="003A1952">
                        <w:pPr>
                          <w:rPr>
                            <w:caps/>
                            <w:color w:val="4F81BD" w:themeColor="accent1"/>
                            <w:sz w:val="26"/>
                            <w:szCs w:val="26"/>
                          </w:rPr>
                        </w:pPr>
                        <w:r>
                          <w:rPr>
                            <w:caps/>
                            <w:color w:val="4F81BD" w:themeColor="accent1"/>
                            <w:sz w:val="26"/>
                            <w:szCs w:val="26"/>
                          </w:rPr>
                          <w:t xml:space="preserve">You are received well in prussia. The government there wines and dines you along with the contessa.  You are given everything that you wanted.  on a trip to the contessa’s castle you train experiences a severe case of biothermic explosion causing severe cases of extreme death in all on board.  </w:t>
                        </w:r>
                      </w:p>
                    </w:txbxContent>
                  </v:textbox>
                </v:shape>
                <w10:wrap type="square" anchorx="margin" anchory="margin"/>
              </v:group>
            </w:pict>
          </mc:Fallback>
        </mc:AlternateContent>
      </w:r>
      <w:r>
        <w:rPr>
          <w:rFonts w:ascii="Arial Black" w:hAnsi="Arial Black"/>
          <w:sz w:val="24"/>
          <w:szCs w:val="24"/>
        </w:rPr>
        <w:t>The Contessa can be captured and returned to England or can be killed. She will plead for her life and try to charm the Captain and Gabriel.  She will offer large amounts of money and a position in Prussia.  If they take this offer the game ends and with this:</w:t>
      </w:r>
    </w:p>
    <w:p w:rsidR="003A1952" w:rsidRDefault="003A1952" w:rsidP="003C39E3">
      <w:pPr>
        <w:rPr>
          <w:rFonts w:ascii="Arial Black" w:hAnsi="Arial Black"/>
          <w:sz w:val="24"/>
          <w:szCs w:val="24"/>
        </w:rPr>
      </w:pPr>
    </w:p>
    <w:p w:rsidR="003C39E3" w:rsidRPr="00550347" w:rsidRDefault="006C6BFE" w:rsidP="003C39E3">
      <w:pPr>
        <w:rPr>
          <w:rFonts w:ascii="Arial Black" w:hAnsi="Arial Black"/>
          <w:sz w:val="24"/>
          <w:szCs w:val="24"/>
        </w:rPr>
      </w:pPr>
      <w:r w:rsidRPr="006C6BFE">
        <w:rPr>
          <w:rFonts w:ascii="Arial Black" w:hAnsi="Arial Black"/>
          <w:b/>
          <w:noProof/>
          <w:sz w:val="72"/>
          <w:szCs w:val="72"/>
          <w:lang w:val="en-IE" w:eastAsia="en-IE"/>
        </w:rPr>
        <mc:AlternateContent>
          <mc:Choice Requires="wpg">
            <w:drawing>
              <wp:anchor distT="0" distB="0" distL="228600" distR="228600" simplePos="0" relativeHeight="251679744" behindDoc="1" locked="0" layoutInCell="1" allowOverlap="1" wp14:anchorId="00901752" wp14:editId="32DB46A8">
                <wp:simplePos x="0" y="0"/>
                <wp:positionH relativeFrom="margin">
                  <wp:posOffset>1</wp:posOffset>
                </wp:positionH>
                <wp:positionV relativeFrom="margin">
                  <wp:posOffset>4831080</wp:posOffset>
                </wp:positionV>
                <wp:extent cx="5968362" cy="3573780"/>
                <wp:effectExtent l="0" t="0" r="0" b="7620"/>
                <wp:wrapSquare wrapText="bothSides"/>
                <wp:docPr id="46" name="Group 46"/>
                <wp:cNvGraphicFramePr/>
                <a:graphic xmlns:a="http://schemas.openxmlformats.org/drawingml/2006/main">
                  <a:graphicData uri="http://schemas.microsoft.com/office/word/2010/wordprocessingGroup">
                    <wpg:wgp>
                      <wpg:cNvGrpSpPr/>
                      <wpg:grpSpPr>
                        <a:xfrm>
                          <a:off x="0" y="0"/>
                          <a:ext cx="5968362" cy="3573780"/>
                          <a:chOff x="0" y="0"/>
                          <a:chExt cx="1835831" cy="8997128"/>
                        </a:xfrm>
                      </wpg:grpSpPr>
                      <wps:wsp>
                        <wps:cNvPr id="47" name="Rectangle 4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7031" y="2397958"/>
                            <a:ext cx="1828800" cy="65991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D9F" w:rsidRPr="002D7D9F" w:rsidRDefault="002D7D9F" w:rsidP="002D7D9F">
                              <w:pPr>
                                <w:rPr>
                                  <w:color w:val="FFFFFF" w:themeColor="background1"/>
                                </w:rPr>
                              </w:pPr>
                              <w:r w:rsidRPr="002D7D9F">
                                <w:rPr>
                                  <w:color w:val="FFFFFF" w:themeColor="background1"/>
                                </w:rPr>
                                <w:t xml:space="preserve">Professor Von </w:t>
                              </w:r>
                              <w:proofErr w:type="spellStart"/>
                              <w:r w:rsidRPr="002D7D9F">
                                <w:rPr>
                                  <w:color w:val="FFFFFF" w:themeColor="background1"/>
                                </w:rPr>
                                <w:t>Schoepke</w:t>
                              </w:r>
                              <w:proofErr w:type="spellEnd"/>
                              <w:r>
                                <w:rPr>
                                  <w:color w:val="FFFFFF" w:themeColor="background1"/>
                                </w:rPr>
                                <w:t xml:space="preserve">: </w:t>
                              </w:r>
                              <w:r w:rsidRPr="002D7D9F">
                                <w:rPr>
                                  <w:color w:val="FFFFFF" w:themeColor="background1"/>
                                </w:rPr>
                                <w:t xml:space="preserve">Mental competence: 16 Physical </w:t>
                              </w:r>
                              <w:proofErr w:type="gramStart"/>
                              <w:r w:rsidRPr="002D7D9F">
                                <w:rPr>
                                  <w:color w:val="FFFFFF" w:themeColor="background1"/>
                                </w:rPr>
                                <w:t>competence</w:t>
                              </w:r>
                              <w:proofErr w:type="gramEnd"/>
                              <w:r w:rsidRPr="002D7D9F">
                                <w:rPr>
                                  <w:color w:val="FFFFFF" w:themeColor="background1"/>
                                </w:rPr>
                                <w:t>: 6</w:t>
                              </w:r>
                            </w:p>
                            <w:p w:rsidR="002D7D9F" w:rsidRPr="002D7D9F" w:rsidRDefault="002D7D9F" w:rsidP="002D7D9F">
                              <w:pPr>
                                <w:rPr>
                                  <w:color w:val="FFFFFF" w:themeColor="background1"/>
                                </w:rPr>
                              </w:pPr>
                              <w:r w:rsidRPr="002D7D9F">
                                <w:rPr>
                                  <w:color w:val="FFFFFF" w:themeColor="background1"/>
                                </w:rPr>
                                <w:t xml:space="preserve">Health: 15/7 </w:t>
                              </w:r>
                              <w:proofErr w:type="spellStart"/>
                              <w:r w:rsidRPr="002D7D9F">
                                <w:rPr>
                                  <w:color w:val="FFFFFF" w:themeColor="background1"/>
                                </w:rPr>
                                <w:t>inc</w:t>
                              </w:r>
                              <w:proofErr w:type="spellEnd"/>
                              <w:r w:rsidRPr="002D7D9F">
                                <w:rPr>
                                  <w:color w:val="FFFFFF" w:themeColor="background1"/>
                                </w:rPr>
                                <w:t xml:space="preserve"> greatcoat</w:t>
                              </w:r>
                              <w:r>
                                <w:rPr>
                                  <w:color w:val="FFFFFF" w:themeColor="background1"/>
                                </w:rPr>
                                <w:t xml:space="preserve"> /magic protection 25</w:t>
                              </w:r>
                            </w:p>
                            <w:p w:rsidR="002D7D9F" w:rsidRPr="002D7D9F" w:rsidRDefault="002D7D9F" w:rsidP="002D7D9F">
                              <w:pPr>
                                <w:rPr>
                                  <w:color w:val="FFFFFF" w:themeColor="background1"/>
                                </w:rPr>
                              </w:pPr>
                              <w:r w:rsidRPr="002D7D9F">
                                <w:rPr>
                                  <w:color w:val="FFFFFF" w:themeColor="background1"/>
                                </w:rPr>
                                <w:t xml:space="preserve">Skill picks: Thaumaturgy (16), occult (18), </w:t>
                              </w:r>
                              <w:r>
                                <w:rPr>
                                  <w:color w:val="FFFFFF" w:themeColor="background1"/>
                                </w:rPr>
                                <w:t>Necromancy</w:t>
                              </w:r>
                              <w:r w:rsidRPr="002D7D9F">
                                <w:rPr>
                                  <w:color w:val="FFFFFF" w:themeColor="background1"/>
                                </w:rPr>
                                <w:t xml:space="preserve"> (16), medicine (14), astronomy (16),</w:t>
                              </w:r>
                            </w:p>
                            <w:p w:rsidR="006C6BFE" w:rsidRDefault="002D7D9F" w:rsidP="002D7D9F">
                              <w:pPr>
                                <w:rPr>
                                  <w:color w:val="FFFFFF" w:themeColor="background1"/>
                                </w:rPr>
                              </w:pPr>
                              <w:r w:rsidRPr="002D7D9F">
                                <w:rPr>
                                  <w:color w:val="FFFFFF" w:themeColor="background1"/>
                                </w:rPr>
                                <w:t>Combat picks: etheric bolt (1</w:t>
                              </w:r>
                              <w:r>
                                <w:rPr>
                                  <w:color w:val="FFFFFF" w:themeColor="background1"/>
                                </w:rPr>
                                <w:t>8</w:t>
                              </w:r>
                              <w:r w:rsidRPr="002D7D9F">
                                <w:rPr>
                                  <w:color w:val="FFFFFF" w:themeColor="background1"/>
                                </w:rPr>
                                <w:t>) for 4d lethal, etheric bludgeon (1</w:t>
                              </w:r>
                              <w:r>
                                <w:rPr>
                                  <w:color w:val="FFFFFF" w:themeColor="background1"/>
                                </w:rPr>
                                <w:t>8) for 4d stun</w:t>
                              </w:r>
                            </w:p>
                            <w:p w:rsidR="002D7D9F" w:rsidRDefault="002D7D9F" w:rsidP="002D7D9F">
                              <w:pPr>
                                <w:rPr>
                                  <w:color w:val="FFFFFF" w:themeColor="background1"/>
                                </w:rPr>
                              </w:pPr>
                              <w:r>
                                <w:rPr>
                                  <w:color w:val="FFFFFF" w:themeColor="background1"/>
                                </w:rPr>
                                <w:t>*Special power: Can use a single Necromantic burst to raise all dead as Zombie to attack party.</w:t>
                              </w:r>
                            </w:p>
                            <w:p w:rsidR="002D7D9F" w:rsidRDefault="002D7D9F" w:rsidP="002D7D9F">
                              <w:pPr>
                                <w:rPr>
                                  <w:color w:val="FFFFFF" w:themeColor="background1"/>
                                </w:rPr>
                              </w:pPr>
                              <w:r>
                                <w:rPr>
                                  <w:color w:val="FFFFFF" w:themeColor="background1"/>
                                </w:rPr>
                                <w:t>Use physical competence and only attacks are either a bite (12) 2d6 lethal or bash (12) 5d6 stun</w:t>
                              </w:r>
                            </w:p>
                            <w:p w:rsidR="002D7D9F" w:rsidRDefault="002D7D9F" w:rsidP="002D7D9F">
                              <w:pPr>
                                <w:rPr>
                                  <w:color w:val="FFFFFF" w:themeColor="background1"/>
                                </w:rPr>
                              </w:pPr>
                              <w:r>
                                <w:rPr>
                                  <w:color w:val="FFFFFF" w:themeColor="background1"/>
                                </w:rPr>
                                <w:t xml:space="preserve">Health is set at 40 with 5 </w:t>
                              </w:r>
                              <w:proofErr w:type="spellStart"/>
                              <w:r>
                                <w:rPr>
                                  <w:color w:val="FFFFFF" w:themeColor="background1"/>
                                </w:rPr>
                                <w:t>armour</w:t>
                              </w:r>
                              <w:proofErr w:type="spellEnd"/>
                              <w:r>
                                <w:rPr>
                                  <w:color w:val="FFFFFF" w:themeColor="background1"/>
                                </w:rPr>
                                <w:t>.  (only use this if time permits and party is still strong)</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9" name="Text Box 49"/>
                        <wps:cNvSpPr txBox="1"/>
                        <wps:spPr>
                          <a:xfrm>
                            <a:off x="0" y="231820"/>
                            <a:ext cx="1828800" cy="240003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6BFE" w:rsidRDefault="002D7D9F">
                              <w:pPr>
                                <w:pStyle w:val="NoSpacing"/>
                                <w:jc w:val="center"/>
                                <w:rPr>
                                  <w:rFonts w:asciiTheme="majorHAnsi" w:eastAsiaTheme="majorEastAsia" w:hAnsiTheme="majorHAnsi" w:cstheme="majorBidi"/>
                                  <w:caps/>
                                  <w:color w:val="4F81BD" w:themeColor="accent1"/>
                                  <w:sz w:val="28"/>
                                  <w:szCs w:val="28"/>
                                </w:rPr>
                              </w:pPr>
                              <w:r w:rsidRPr="002D7D9F">
                                <w:rPr>
                                  <w:rFonts w:asciiTheme="majorHAnsi" w:eastAsiaTheme="majorEastAsia" w:hAnsiTheme="majorHAnsi" w:cstheme="majorBidi"/>
                                  <w:caps/>
                                  <w:color w:val="4F81BD" w:themeColor="accent1"/>
                                  <w:sz w:val="28"/>
                                  <w:szCs w:val="28"/>
                                </w:rPr>
                                <w:t>Professor Von Schoepke:</w:t>
                              </w:r>
                              <w:r>
                                <w:rPr>
                                  <w:rFonts w:asciiTheme="majorHAnsi" w:eastAsiaTheme="majorEastAsia" w:hAnsiTheme="majorHAnsi" w:cstheme="majorBidi"/>
                                  <w:caps/>
                                  <w:color w:val="4F81BD" w:themeColor="accent1"/>
                                  <w:sz w:val="28"/>
                                  <w:szCs w:val="28"/>
                                </w:rPr>
                                <w:t xml:space="preserve"> IF HE IS INVOVLED IN THE FIGHT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01752" id="Group 46" o:spid="_x0000_s1059" style="position:absolute;margin-left:0;margin-top:380.4pt;width:469.95pt;height:281.4pt;z-index:-251636736;mso-wrap-distance-left:18pt;mso-wrap-distance-right:18pt;mso-position-horizontal-relative:margin;mso-position-vertical-relative:margin;mso-width-relative:margin;mso-height-relative:margin" coordsize="18358,8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DmzgMAAOAOAAAOAAAAZHJzL2Uyb0RvYy54bWzsV1lv2zgQfl9g/wPB94112NaBKEU23QQL&#10;BG3QpOgzTVEHViK1JB0p/fUdUqLsOm4bpEVboPWDzGMO8uPMx+Hpi6Ft0D2TqhY8w/6JhxHjVOQ1&#10;LzP89u7yrxgjpQnPSSM4y/ADU/jF2Z9/nPZdygJRiSZnEoERrtK+y3CldZcuFopWrCXqRHSMw2Qh&#10;ZEs0dGW5yCXpwXrbLALPWy96IfNOCsqUgtGX4yQ+s/aLglH9uigU06jJMKxN26+03435Ls5OSVpK&#10;0lU1nZZBnrGKltQcnM6mXhJN0FbWj0y1NZVCiUKfUNEuRFHUlNk9wG5872A3V1JsO7uXMu3LboYJ&#10;oD3A6dlm6av7G4nqPMPLNUactHBG1i2CPoDTd2UKMleyu+1u5DRQjj2z36GQrfmHnaDBwvoww8oG&#10;jSgMrpJ1HK4DjCjMhasojOIJeFrB6TzSo9U/k6Yfh6s49EfNOEkiP4jNqhbO8cKsb15O30EQqR1O&#10;6utwuq1Ixyz8ymDgcIocTm8guggvG4aW0YiVlZuBUqkCzJ6Kkh8HcexBjBqUgiBeQ3t/qyTtpNJX&#10;TLTINDIswb2NOXJ/rfQo6kSMUyWaOr+sm8Z2TEKxi0aiewKpQChlXPuTg48kG27kuTCao1EzAkC7&#10;7diWfmiYkWv4G1ZA/MAxB3YxNnMfO7JrqEjORv8rD37Ou1uaPVdr0EgX4H+27X/O9rjKSd6oMpv4&#10;s7L3ZeVZw3oWXM/Kbc2FPGagmeErRnkH0giNQWkj8geIGilG2lEdvazh6K6J0jdEAs/AaQN36tfw&#10;KRrRZ1hMLYwqId8fGzfyENYwi1EPvJVh9f+WSIZR8y+HgE/85dIQne0sV1EAHbk/s9mf4dv2QkA8&#10;QIrB6mzTyOvGNQsp2ndAsefGK0wRTsF3hqmWrnOhRz4Fkqbs/NyKAbl1RF/z244a4wZVE5p3wzsi&#10;uyl+NfDDK+GSjKQHYTzKGk0uzrdaFLWN8R2uE96Q8Iamvkfmw102MuRe5ls+Mu6BIb6c+ZFn2Mwk&#10;eJhEycoqQ7zOdLdHAetVkviRSxLHsy7Bf3PAMSL7CTlAD5vB3q/+HCk/nBbGq8bxgu8lEVyraCSG&#10;6eZBz2YG/evxQuJ44c5k8t9iQMvkoCBAeoBxw4VwWxm6+GxpEIRwRFONdJQcgiXcn+HHtdA3LRA2&#10;5SeKAwS31DpcjXfqYZXgrt6pHtnt07aO1AxPuJqPFwRPUPzeZJD/5yD7ZEGwI4M5Pn44GUwFw5Ea&#10;YZp5NhP8ZDWCfSvAM8qWmdOTz7zT9vu2ptg9TM8+AAAA//8DAFBLAwQUAAYACAAAACEAavsOaN8A&#10;AAAJAQAADwAAAGRycy9kb3ducmV2LnhtbEyPQUvDQBCF74L/YRnBm92kwWhiNqUU9VSEtoJ4m2an&#10;SWh2N2S3SfrvHU96HN7jzfcVq9l0YqTBt84qiBcRCLKV062tFXwe3h6eQfiAVmPnLCm4kodVeXtT&#10;YK7dZHc07kMteMT6HBU0IfS5lL5qyKBfuJ4sZyc3GAx8DrXUA048bjq5jKJUGmwtf2iwp01D1Xl/&#10;MQreJ5zWSfw6bs+nzfX78PjxtY1Jqfu7ef0CItAc/srwi8/oUDLT0V2s9qJTwCJBwVMasQDHWZJl&#10;II7cS5ZJCrIs5H+D8gcAAP//AwBQSwECLQAUAAYACAAAACEAtoM4kv4AAADhAQAAEwAAAAAAAAAA&#10;AAAAAAAAAAAAW0NvbnRlbnRfVHlwZXNdLnhtbFBLAQItABQABgAIAAAAIQA4/SH/1gAAAJQBAAAL&#10;AAAAAAAAAAAAAAAAAC8BAABfcmVscy8ucmVsc1BLAQItABQABgAIAAAAIQCHNgDmzgMAAOAOAAAO&#10;AAAAAAAAAAAAAAAAAC4CAABkcnMvZTJvRG9jLnhtbFBLAQItABQABgAIAAAAIQBq+w5o3wAAAAkB&#10;AAAPAAAAAAAAAAAAAAAAACgGAABkcnMvZG93bnJldi54bWxQSwUGAAAAAAQABADzAAAANAcAAAAA&#10;">
                <v:rect id="Rectangle 47" o:spid="_x0000_s1060"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n+cQA&#10;AADbAAAADwAAAGRycy9kb3ducmV2LnhtbESPQWsCMRSE7wX/Q3iCt5q1WC2rUayg9NiqlPb22Dw3&#10;i5uXsMm6a399Uyh4HGbmG2a57m0trtSEyrGCyTgDQVw4XXGp4HTcPb6ACBFZY+2YFNwowHo1eFhi&#10;rl3HH3Q9xFIkCIccFZgYfS5lKAxZDGPniZN3do3FmGRTSt1gl+C2lk9ZNpMWK04LBj1tDRWXQ2sV&#10;+P3p/ftsXn03u30+7/uy/fqpWqVGw36zABGpj/fwf/tNK5jO4e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p/nEAAAA2wAAAA8AAAAAAAAAAAAAAAAAmAIAAGRycy9k&#10;b3ducmV2LnhtbFBLBQYAAAAABAAEAPUAAACJAwAAAAA=&#10;" fillcolor="#4f81bd [3204]" stroked="f" strokeweight="2pt"/>
                <v:rect id="Rectangle 48" o:spid="_x0000_s1061" style="position:absolute;left:70;top:23979;width:18288;height:65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2Y8MA&#10;AADbAAAADwAAAGRycy9kb3ducmV2LnhtbERPz2vCMBS+D/wfwhN2m2llyFaNIsONHYQxp6i3Z/Js&#10;y5qXLom1+++Xg7Djx/d7tuhtIzryoXasIB9lIIi1MzWXCrZfrw9PIEJENtg4JgW/FGAxH9zNsDDu&#10;yp/UbWIpUgiHAhVUMbaFlEFXZDGMXEucuLPzFmOCvpTG4zWF20aOs2wiLdacGips6aUi/b25WAWn&#10;N69/PnbtcWsuz/n+0K1XeamVuh/2yymISH38F9/c70bBYxqbvq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2Y8MAAADbAAAADwAAAAAAAAAAAAAAAACYAgAAZHJzL2Rv&#10;d25yZXYueG1sUEsFBgAAAAAEAAQA9QAAAIgDAAAAAA==&#10;" fillcolor="#4f81bd [3204]" stroked="f" strokeweight="2pt">
                  <v:textbox inset=",14.4pt,8.64pt,18pt">
                    <w:txbxContent>
                      <w:p w:rsidR="002D7D9F" w:rsidRPr="002D7D9F" w:rsidRDefault="002D7D9F" w:rsidP="002D7D9F">
                        <w:pPr>
                          <w:rPr>
                            <w:color w:val="FFFFFF" w:themeColor="background1"/>
                          </w:rPr>
                        </w:pPr>
                        <w:r w:rsidRPr="002D7D9F">
                          <w:rPr>
                            <w:color w:val="FFFFFF" w:themeColor="background1"/>
                          </w:rPr>
                          <w:t>Professor Von Schoepke</w:t>
                        </w:r>
                        <w:r>
                          <w:rPr>
                            <w:color w:val="FFFFFF" w:themeColor="background1"/>
                          </w:rPr>
                          <w:t xml:space="preserve">: </w:t>
                        </w:r>
                        <w:r w:rsidRPr="002D7D9F">
                          <w:rPr>
                            <w:color w:val="FFFFFF" w:themeColor="background1"/>
                          </w:rPr>
                          <w:t>Mental competence: 16 Physical competence: 6</w:t>
                        </w:r>
                      </w:p>
                      <w:p w:rsidR="002D7D9F" w:rsidRPr="002D7D9F" w:rsidRDefault="002D7D9F" w:rsidP="002D7D9F">
                        <w:pPr>
                          <w:rPr>
                            <w:color w:val="FFFFFF" w:themeColor="background1"/>
                          </w:rPr>
                        </w:pPr>
                        <w:r w:rsidRPr="002D7D9F">
                          <w:rPr>
                            <w:color w:val="FFFFFF" w:themeColor="background1"/>
                          </w:rPr>
                          <w:t>Health: 15/7 inc greatcoat</w:t>
                        </w:r>
                        <w:r>
                          <w:rPr>
                            <w:color w:val="FFFFFF" w:themeColor="background1"/>
                          </w:rPr>
                          <w:t xml:space="preserve"> /magic protection 25</w:t>
                        </w:r>
                      </w:p>
                      <w:p w:rsidR="002D7D9F" w:rsidRPr="002D7D9F" w:rsidRDefault="002D7D9F" w:rsidP="002D7D9F">
                        <w:pPr>
                          <w:rPr>
                            <w:color w:val="FFFFFF" w:themeColor="background1"/>
                          </w:rPr>
                        </w:pPr>
                        <w:r w:rsidRPr="002D7D9F">
                          <w:rPr>
                            <w:color w:val="FFFFFF" w:themeColor="background1"/>
                          </w:rPr>
                          <w:t xml:space="preserve">Skill picks: Thaumaturgy (16), occult (18), </w:t>
                        </w:r>
                        <w:r>
                          <w:rPr>
                            <w:color w:val="FFFFFF" w:themeColor="background1"/>
                          </w:rPr>
                          <w:t>Necromancy</w:t>
                        </w:r>
                        <w:r w:rsidRPr="002D7D9F">
                          <w:rPr>
                            <w:color w:val="FFFFFF" w:themeColor="background1"/>
                          </w:rPr>
                          <w:t xml:space="preserve"> (16), medicine (14), astronomy (16),</w:t>
                        </w:r>
                      </w:p>
                      <w:p w:rsidR="006C6BFE" w:rsidRDefault="002D7D9F" w:rsidP="002D7D9F">
                        <w:pPr>
                          <w:rPr>
                            <w:color w:val="FFFFFF" w:themeColor="background1"/>
                          </w:rPr>
                        </w:pPr>
                        <w:r w:rsidRPr="002D7D9F">
                          <w:rPr>
                            <w:color w:val="FFFFFF" w:themeColor="background1"/>
                          </w:rPr>
                          <w:t>Combat picks: etheric bolt (1</w:t>
                        </w:r>
                        <w:r>
                          <w:rPr>
                            <w:color w:val="FFFFFF" w:themeColor="background1"/>
                          </w:rPr>
                          <w:t>8</w:t>
                        </w:r>
                        <w:r w:rsidRPr="002D7D9F">
                          <w:rPr>
                            <w:color w:val="FFFFFF" w:themeColor="background1"/>
                          </w:rPr>
                          <w:t>) for 4d lethal, etheric bludgeon (1</w:t>
                        </w:r>
                        <w:r>
                          <w:rPr>
                            <w:color w:val="FFFFFF" w:themeColor="background1"/>
                          </w:rPr>
                          <w:t>8) for 4d stun</w:t>
                        </w:r>
                      </w:p>
                      <w:p w:rsidR="002D7D9F" w:rsidRDefault="002D7D9F" w:rsidP="002D7D9F">
                        <w:pPr>
                          <w:rPr>
                            <w:color w:val="FFFFFF" w:themeColor="background1"/>
                          </w:rPr>
                        </w:pPr>
                        <w:r>
                          <w:rPr>
                            <w:color w:val="FFFFFF" w:themeColor="background1"/>
                          </w:rPr>
                          <w:t>*Special power: Can use a single Necromantic burst to raise all dead as Zombie to attack party.</w:t>
                        </w:r>
                      </w:p>
                      <w:p w:rsidR="002D7D9F" w:rsidRDefault="002D7D9F" w:rsidP="002D7D9F">
                        <w:pPr>
                          <w:rPr>
                            <w:color w:val="FFFFFF" w:themeColor="background1"/>
                          </w:rPr>
                        </w:pPr>
                        <w:r>
                          <w:rPr>
                            <w:color w:val="FFFFFF" w:themeColor="background1"/>
                          </w:rPr>
                          <w:t>Use physical competence and only attacks are either a bite (12) 2d6 lethal or bash (12) 5d6 stun</w:t>
                        </w:r>
                      </w:p>
                      <w:p w:rsidR="002D7D9F" w:rsidRDefault="002D7D9F" w:rsidP="002D7D9F">
                        <w:pPr>
                          <w:rPr>
                            <w:color w:val="FFFFFF" w:themeColor="background1"/>
                          </w:rPr>
                        </w:pPr>
                        <w:r>
                          <w:rPr>
                            <w:color w:val="FFFFFF" w:themeColor="background1"/>
                          </w:rPr>
                          <w:t>Health is set at 40 with 5 armour.  (only use this if time permits and party is still strong)</w:t>
                        </w:r>
                      </w:p>
                    </w:txbxContent>
                  </v:textbox>
                </v:rect>
                <v:shape id="Text Box 49" o:spid="_x0000_s1062" type="#_x0000_t202" style="position:absolute;top:2318;width:18288;height:2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xsEA&#10;AADbAAAADwAAAGRycy9kb3ducmV2LnhtbESPQWvCQBSE74L/YXlCb7pRGrGpq5SWqtdGL94e2dck&#10;NPs27D41/nu3UOhxmJlvmPV2cJ26UoitZwPzWQaKuPK25drA6fg5XYGKgmyx80wG7hRhuxmP1lhY&#10;f+MvupZSqwThWKCBRqQvtI5VQw7jzPfEyfv2waEkGWptA94S3HV6kWVL7bDltNBgT+8NVT/lxRmQ&#10;XZwf8pPsl+Gcf+S21BRIG/M0Gd5eQQkN8h/+ax+sgecX+P2SfoD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HLsbBAAAA2wAAAA8AAAAAAAAAAAAAAAAAmAIAAGRycy9kb3du&#10;cmV2LnhtbFBLBQYAAAAABAAEAPUAAACGAwAAAAA=&#10;" fillcolor="white [3212]" stroked="f" strokeweight=".5pt">
                  <v:textbox inset=",7.2pt,,7.2pt">
                    <w:txbxContent>
                      <w:p w:rsidR="006C6BFE" w:rsidRDefault="002D7D9F">
                        <w:pPr>
                          <w:pStyle w:val="NoSpacing"/>
                          <w:jc w:val="center"/>
                          <w:rPr>
                            <w:rFonts w:asciiTheme="majorHAnsi" w:eastAsiaTheme="majorEastAsia" w:hAnsiTheme="majorHAnsi" w:cstheme="majorBidi"/>
                            <w:caps/>
                            <w:color w:val="4F81BD" w:themeColor="accent1"/>
                            <w:sz w:val="28"/>
                            <w:szCs w:val="28"/>
                          </w:rPr>
                        </w:pPr>
                        <w:r w:rsidRPr="002D7D9F">
                          <w:rPr>
                            <w:rFonts w:asciiTheme="majorHAnsi" w:eastAsiaTheme="majorEastAsia" w:hAnsiTheme="majorHAnsi" w:cstheme="majorBidi"/>
                            <w:caps/>
                            <w:color w:val="4F81BD" w:themeColor="accent1"/>
                            <w:sz w:val="28"/>
                            <w:szCs w:val="28"/>
                          </w:rPr>
                          <w:t>Professor Von Schoepke:</w:t>
                        </w:r>
                        <w:r>
                          <w:rPr>
                            <w:rFonts w:asciiTheme="majorHAnsi" w:eastAsiaTheme="majorEastAsia" w:hAnsiTheme="majorHAnsi" w:cstheme="majorBidi"/>
                            <w:caps/>
                            <w:color w:val="4F81BD" w:themeColor="accent1"/>
                            <w:sz w:val="28"/>
                            <w:szCs w:val="28"/>
                          </w:rPr>
                          <w:t xml:space="preserve"> IF HE IS INVOVLED IN THE FIGHT</w:t>
                        </w:r>
                      </w:p>
                    </w:txbxContent>
                  </v:textbox>
                </v:shape>
                <w10:wrap type="square" anchorx="margin" anchory="margin"/>
              </v:group>
            </w:pict>
          </mc:Fallback>
        </mc:AlternateContent>
      </w:r>
      <w:r w:rsidR="003A1952">
        <w:rPr>
          <w:rFonts w:ascii="Arial Black" w:hAnsi="Arial Black"/>
          <w:sz w:val="24"/>
          <w:szCs w:val="24"/>
        </w:rPr>
        <w:t xml:space="preserve">She is carrying letters from her lovers in Parliament which if released can be of great harm to the Government. </w:t>
      </w:r>
      <w:r w:rsidR="008F5552">
        <w:rPr>
          <w:rFonts w:ascii="Arial Black" w:hAnsi="Arial Black"/>
          <w:sz w:val="24"/>
          <w:szCs w:val="24"/>
        </w:rPr>
        <w:t xml:space="preserve">The letters can be on the Contessa’s person or can be in her baggage. </w:t>
      </w:r>
      <w:r w:rsidR="003A1952">
        <w:rPr>
          <w:rFonts w:ascii="Arial Black" w:hAnsi="Arial Black"/>
          <w:sz w:val="24"/>
          <w:szCs w:val="24"/>
        </w:rPr>
        <w:t xml:space="preserve">If they are returned with the Contessa or with proof of her death the party will receive payment of another 500£.  </w:t>
      </w:r>
      <w:r w:rsidR="008F5552">
        <w:rPr>
          <w:rFonts w:ascii="Arial Black" w:hAnsi="Arial Black"/>
          <w:sz w:val="24"/>
          <w:szCs w:val="24"/>
        </w:rPr>
        <w:t xml:space="preserve">A smaller payment of 250£ is made if just the papers are recovered.  </w:t>
      </w:r>
    </w:p>
    <w:p w:rsidR="003C39E3" w:rsidRDefault="002D7D9F" w:rsidP="003C39E3">
      <w:pPr>
        <w:rPr>
          <w:rFonts w:ascii="Arial Black" w:hAnsi="Arial Black"/>
          <w:b/>
          <w:sz w:val="72"/>
          <w:szCs w:val="72"/>
        </w:rPr>
      </w:pPr>
      <w:r w:rsidRPr="002D7D9F">
        <w:rPr>
          <w:rFonts w:ascii="Arial Black" w:hAnsi="Arial Black"/>
          <w:b/>
          <w:noProof/>
          <w:sz w:val="72"/>
          <w:szCs w:val="72"/>
          <w:lang w:val="en-IE" w:eastAsia="en-IE"/>
        </w:rPr>
        <w:lastRenderedPageBreak/>
        <mc:AlternateContent>
          <mc:Choice Requires="wpg">
            <w:drawing>
              <wp:anchor distT="0" distB="0" distL="228600" distR="228600" simplePos="0" relativeHeight="251681792" behindDoc="1" locked="0" layoutInCell="1" allowOverlap="1">
                <wp:simplePos x="0" y="0"/>
                <wp:positionH relativeFrom="margin">
                  <wp:align>right</wp:align>
                </wp:positionH>
                <wp:positionV relativeFrom="margin">
                  <wp:align>top</wp:align>
                </wp:positionV>
                <wp:extent cx="5945505" cy="3162300"/>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5945505" cy="3162300"/>
                          <a:chOff x="0" y="0"/>
                          <a:chExt cx="1828800" cy="8151039"/>
                        </a:xfrm>
                      </wpg:grpSpPr>
                      <wps:wsp>
                        <wps:cNvPr id="51" name="Rectangle 51"/>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2278363"/>
                            <a:ext cx="1828800" cy="58726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D9F" w:rsidRDefault="002D7D9F" w:rsidP="002D7D9F">
                              <w:pPr>
                                <w:rPr>
                                  <w:color w:val="FFFFFF" w:themeColor="background1"/>
                                </w:rPr>
                              </w:pPr>
                              <w:r>
                                <w:rPr>
                                  <w:color w:val="FFFFFF" w:themeColor="background1"/>
                                </w:rPr>
                                <w:t xml:space="preserve">Mental </w:t>
                              </w:r>
                              <w:proofErr w:type="gramStart"/>
                              <w:r>
                                <w:rPr>
                                  <w:color w:val="FFFFFF" w:themeColor="background1"/>
                                </w:rPr>
                                <w:t>9  Physical</w:t>
                              </w:r>
                              <w:proofErr w:type="gramEnd"/>
                              <w:r>
                                <w:rPr>
                                  <w:color w:val="FFFFFF" w:themeColor="background1"/>
                                </w:rPr>
                                <w:t xml:space="preserve"> 12</w:t>
                              </w:r>
                            </w:p>
                            <w:p w:rsidR="002D7D9F" w:rsidRPr="002D7D9F" w:rsidRDefault="002D7D9F" w:rsidP="002D7D9F">
                              <w:pPr>
                                <w:rPr>
                                  <w:color w:val="FFFFFF" w:themeColor="background1"/>
                                </w:rPr>
                              </w:pPr>
                              <w:r w:rsidRPr="002D7D9F">
                                <w:rPr>
                                  <w:color w:val="FFFFFF" w:themeColor="background1"/>
                                </w:rPr>
                                <w:t xml:space="preserve">Health: 15/7 </w:t>
                              </w:r>
                              <w:proofErr w:type="spellStart"/>
                              <w:r w:rsidRPr="002D7D9F">
                                <w:rPr>
                                  <w:color w:val="FFFFFF" w:themeColor="background1"/>
                                </w:rPr>
                                <w:t>inc</w:t>
                              </w:r>
                              <w:proofErr w:type="spellEnd"/>
                              <w:r w:rsidRPr="002D7D9F">
                                <w:rPr>
                                  <w:color w:val="FFFFFF" w:themeColor="background1"/>
                                </w:rPr>
                                <w:t xml:space="preserve"> greatcoat /magic protection 25</w:t>
                              </w:r>
                            </w:p>
                            <w:p w:rsidR="002D7D9F" w:rsidRPr="002D7D9F" w:rsidRDefault="002D7D9F" w:rsidP="002D7D9F">
                              <w:pPr>
                                <w:rPr>
                                  <w:color w:val="FFFFFF" w:themeColor="background1"/>
                                </w:rPr>
                              </w:pPr>
                              <w:r w:rsidRPr="002D7D9F">
                                <w:rPr>
                                  <w:color w:val="FFFFFF" w:themeColor="background1"/>
                                </w:rPr>
                                <w:t xml:space="preserve">Skill picks: </w:t>
                              </w:r>
                              <w:r>
                                <w:rPr>
                                  <w:color w:val="FFFFFF" w:themeColor="background1"/>
                                </w:rPr>
                                <w:t>Disguise</w:t>
                              </w:r>
                              <w:r w:rsidRPr="002D7D9F">
                                <w:rPr>
                                  <w:color w:val="FFFFFF" w:themeColor="background1"/>
                                </w:rPr>
                                <w:t xml:space="preserve"> (16), </w:t>
                              </w:r>
                              <w:r>
                                <w:rPr>
                                  <w:color w:val="FFFFFF" w:themeColor="background1"/>
                                </w:rPr>
                                <w:t xml:space="preserve">Hide and Sneak </w:t>
                              </w:r>
                              <w:r w:rsidRPr="002D7D9F">
                                <w:rPr>
                                  <w:color w:val="FFFFFF" w:themeColor="background1"/>
                                </w:rPr>
                                <w:t xml:space="preserve">(18), </w:t>
                              </w:r>
                              <w:r>
                                <w:rPr>
                                  <w:color w:val="FFFFFF" w:themeColor="background1"/>
                                </w:rPr>
                                <w:t xml:space="preserve">Perception </w:t>
                              </w:r>
                              <w:r w:rsidRPr="002D7D9F">
                                <w:rPr>
                                  <w:color w:val="FFFFFF" w:themeColor="background1"/>
                                </w:rPr>
                                <w:t xml:space="preserve">(16), </w:t>
                              </w:r>
                              <w:r>
                                <w:rPr>
                                  <w:color w:val="FFFFFF" w:themeColor="background1"/>
                                </w:rPr>
                                <w:t>Conceal Item</w:t>
                              </w:r>
                              <w:r w:rsidRPr="002D7D9F">
                                <w:rPr>
                                  <w:color w:val="FFFFFF" w:themeColor="background1"/>
                                </w:rPr>
                                <w:t xml:space="preserve"> (14), </w:t>
                              </w:r>
                              <w:r>
                                <w:rPr>
                                  <w:color w:val="FFFFFF" w:themeColor="background1"/>
                                </w:rPr>
                                <w:t>Act</w:t>
                              </w:r>
                              <w:r w:rsidRPr="002D7D9F">
                                <w:rPr>
                                  <w:color w:val="FFFFFF" w:themeColor="background1"/>
                                </w:rPr>
                                <w:t xml:space="preserve"> (16),</w:t>
                              </w:r>
                            </w:p>
                            <w:p w:rsidR="002D7D9F" w:rsidRDefault="002D7D9F" w:rsidP="002D7D9F">
                              <w:pPr>
                                <w:rPr>
                                  <w:color w:val="FFFFFF" w:themeColor="background1"/>
                                </w:rPr>
                              </w:pPr>
                              <w:r w:rsidRPr="002D7D9F">
                                <w:rPr>
                                  <w:color w:val="FFFFFF" w:themeColor="background1"/>
                                </w:rPr>
                                <w:t xml:space="preserve">Combat picks: </w:t>
                              </w:r>
                              <w:r>
                                <w:rPr>
                                  <w:color w:val="FFFFFF" w:themeColor="background1"/>
                                </w:rPr>
                                <w:t>Dagger</w:t>
                              </w:r>
                              <w:r w:rsidRPr="002D7D9F">
                                <w:rPr>
                                  <w:color w:val="FFFFFF" w:themeColor="background1"/>
                                </w:rPr>
                                <w:t xml:space="preserve"> (18) for </w:t>
                              </w:r>
                              <w:r>
                                <w:rPr>
                                  <w:color w:val="FFFFFF" w:themeColor="background1"/>
                                </w:rPr>
                                <w:t>2</w:t>
                              </w:r>
                              <w:r w:rsidRPr="002D7D9F">
                                <w:rPr>
                                  <w:color w:val="FFFFFF" w:themeColor="background1"/>
                                </w:rPr>
                                <w:t>d</w:t>
                              </w:r>
                              <w:r>
                                <w:rPr>
                                  <w:color w:val="FFFFFF" w:themeColor="background1"/>
                                </w:rPr>
                                <w:t>+6</w:t>
                              </w:r>
                              <w:r w:rsidRPr="002D7D9F">
                                <w:rPr>
                                  <w:color w:val="FFFFFF" w:themeColor="background1"/>
                                </w:rPr>
                                <w:t xml:space="preserve"> lethal</w:t>
                              </w:r>
                              <w:r w:rsidR="002C1EB1">
                                <w:rPr>
                                  <w:color w:val="FFFFFF" w:themeColor="background1"/>
                                </w:rPr>
                                <w:t xml:space="preserve"> (+ incapacitating poison-</w:t>
                              </w:r>
                              <w:r w:rsidR="00287923">
                                <w:rPr>
                                  <w:color w:val="FFFFFF" w:themeColor="background1"/>
                                </w:rPr>
                                <w:t>5d damage unless save versus a diff 15 body check)</w:t>
                              </w:r>
                              <w:r w:rsidRPr="002D7D9F">
                                <w:rPr>
                                  <w:color w:val="FFFFFF" w:themeColor="background1"/>
                                </w:rPr>
                                <w:t xml:space="preserve">, </w:t>
                              </w:r>
                              <w:r>
                                <w:rPr>
                                  <w:color w:val="FFFFFF" w:themeColor="background1"/>
                                </w:rPr>
                                <w:t>Thrown Knives</w:t>
                              </w:r>
                              <w:r w:rsidRPr="002D7D9F">
                                <w:rPr>
                                  <w:color w:val="FFFFFF" w:themeColor="background1"/>
                                </w:rPr>
                                <w:t xml:space="preserve"> (18) for </w:t>
                              </w:r>
                              <w:r>
                                <w:rPr>
                                  <w:color w:val="FFFFFF" w:themeColor="background1"/>
                                </w:rPr>
                                <w:t>2</w:t>
                              </w:r>
                              <w:r w:rsidRPr="002D7D9F">
                                <w:rPr>
                                  <w:color w:val="FFFFFF" w:themeColor="background1"/>
                                </w:rPr>
                                <w:t>d</w:t>
                              </w:r>
                              <w:r>
                                <w:rPr>
                                  <w:color w:val="FFFFFF" w:themeColor="background1"/>
                                </w:rPr>
                                <w:t>+3</w:t>
                              </w:r>
                              <w:r w:rsidRPr="002D7D9F">
                                <w:rPr>
                                  <w:color w:val="FFFFFF" w:themeColor="background1"/>
                                </w:rPr>
                                <w:t xml:space="preserve"> </w:t>
                              </w:r>
                              <w:r>
                                <w:rPr>
                                  <w:color w:val="FFFFFF" w:themeColor="background1"/>
                                </w:rPr>
                                <w:t>Lethal, Martial Arts strikes (16) 3d6+9 stun</w:t>
                              </w:r>
                            </w:p>
                            <w:p w:rsidR="002D7D9F" w:rsidRDefault="002D7D9F" w:rsidP="002D7D9F">
                              <w:pPr>
                                <w:rPr>
                                  <w:color w:val="FFFFFF" w:themeColor="background1"/>
                                </w:rPr>
                              </w:pPr>
                              <w:r>
                                <w:rPr>
                                  <w:color w:val="FFFFFF" w:themeColor="background1"/>
                                </w:rPr>
                                <w:t xml:space="preserve">Posing as a fellow passenger she is observing until needed.  </w:t>
                              </w:r>
                              <w:r w:rsidR="002C1EB1">
                                <w:rPr>
                                  <w:color w:val="FFFFFF" w:themeColor="background1"/>
                                </w:rPr>
                                <w:t>Optimum use is to attack players from concealment adding to confusion.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3" name="Text Box 53"/>
                        <wps:cNvSpPr txBox="1"/>
                        <wps:spPr>
                          <a:xfrm>
                            <a:off x="0" y="231821"/>
                            <a:ext cx="1828800" cy="131982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7D9F" w:rsidRDefault="002D7D9F">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female assassin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 o:spid="_x0000_s1063" style="position:absolute;margin-left:416.95pt;margin-top:0;width:468.15pt;height:249pt;z-index:-251634688;mso-wrap-distance-left:18pt;mso-wrap-distance-right:18pt;mso-position-horizontal:right;mso-position-horizontal-relative:margin;mso-position-vertical:top;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72wQMAAN0OAAAOAAAAZHJzL2Uyb0RvYy54bWzsV1lv1DoUfkfiP1h+p9mamUzUFJVCK6QK&#10;Ktornj2Os4jENranSfn1HDvLdJlyq7m6gATzkPFyFvvzOZ+Pj173bYNumNK14BkODnyMGKcir3mZ&#10;4X+uz14lGGlDeE4awVmGb5nGr49fvjjqZMpCUYkmZwqBEa7TTma4MkamnqdpxVqiD4RkHCYLoVpi&#10;oKtKL1ekA+tt44W+v/A6oXKpBGVaw+jbYRIfO/tFwaj5WBSaGdRkGNZm3Fe579p+veMjkpaKyKqm&#10;4zLIHqtoSc3B6WzqLTEEbVT9yFRbUyW0KMwBFa0niqKmzO0BdhP4D3ZzrsRGur2UaVfKGSaA9gFO&#10;e5ulH24uFarzDMcADyctnJFzi6AP4HSyTEHmXMkreanGgXLo2f32hWrtP+wE9Q7W2xlW1htEYTBe&#10;HcaxH2NEYS4KFmHkj8DTCk7nkR6t3o2aQRImCQg7zSSIAz9a2VV5k2PPrm9eTichiPQWJ/3fcLqq&#10;iGQOfm0xmHAKJpw+QXQRXjYMxcGAlZObgdKpBsyei9K9vYZhshhAmrdKUqm0OWeiRbaRYQXuXcyR&#10;mwttBlQmEetUi6bOz+qmcR2bUOy0UeiGQCoQShk3btXg4J5kw608F1ZzMGpHAOhpO65lbhtm5Rr+&#10;iRUQP3DMoVuMy9zHjtwaKpKzwX/sw288yVnDnaszaKUL8D/bDn5ke1jlKG9VmUv8Wdn/d+VZw3kW&#10;3MzKbc2F2mWgmeErBvkJpAEai9Ja5LcQNUoMtKMlPavh6C6INpdEAc9AZAN3mo/wKRrRZViMLYwq&#10;ob7tGrfyENYwi1EHvJVh/XVDFMOoec8h4FfB4aElOtc5jJchdNTdmfXdGb5pTwXEA8Q0rM41rbxp&#10;pmahRPsZKPbEeoUpwin4zjA1auqcmoFPgaQpOzlxYkBukpgLfiWpNW5RtaF53X8mSo7xa4AfPogp&#10;yUj6IIwHWavJxcnGiKJ2Mb7FdcQbEt7S1M/I/HBH5od7ZH4YLpNoEVlNCNZdXBcny3CxXIwZMpHs&#10;lN1/CWAXi/2GBGD6de8uV8hCOOxt7P5CThjumYkUAn+1DKFGG1hhvHbQ3rRg/jxSiCZSuLaZ/Eb0&#10;KHaZbQ8bqgZbDSDTw7glwjEIflgXhBEckRN9ghyCKFgloSOe/6c6WJdPVAYIrqhFBJXhQMv3S4Tp&#10;3h2LEbv/YZ+utaNgeMa9vLsaeIbizyaD/MsE2ZPVwJYM5jj45QXCWC3sKBDGmb2Z4DcrENxDAd5Q&#10;rsYc33v2kXa37wqK7av0+DsAAAD//wMAUEsDBBQABgAIAAAAIQBtsY/g3QAAAAUBAAAPAAAAZHJz&#10;L2Rvd25yZXYueG1sTI9Ba8JAEIXvQv/DMoXedJPGiqbZiEjrSQrVQultzI5JMDsbsmsS/323vbSX&#10;gcd7vPdNth5NI3rqXG1ZQTyLQBAXVtdcKvg4vk6XIJxH1thYJgU3crDO7yYZptoO/E79wZcilLBL&#10;UUHlfZtK6YqKDLqZbYmDd7adQR9kV0rd4RDKTSMfo2ghDdYcFipsaVtRcTlcjYLdgMMmiV/6/eW8&#10;vX0dn94+9zEp9XA/bp5BeBr9Xxh+8AM65IHpZK+snWgUhEf87w3eKlkkIE4K5qtlBDLP5H/6/BsA&#10;AP//AwBQSwECLQAUAAYACAAAACEAtoM4kv4AAADhAQAAEwAAAAAAAAAAAAAAAAAAAAAAW0NvbnRl&#10;bnRfVHlwZXNdLnhtbFBLAQItABQABgAIAAAAIQA4/SH/1gAAAJQBAAALAAAAAAAAAAAAAAAAAC8B&#10;AABfcmVscy8ucmVsc1BLAQItABQABgAIAAAAIQDPcA72wQMAAN0OAAAOAAAAAAAAAAAAAAAAAC4C&#10;AABkcnMvZTJvRG9jLnhtbFBLAQItABQABgAIAAAAIQBtsY/g3QAAAAUBAAAPAAAAAAAAAAAAAAAA&#10;ABsGAABkcnMvZG93bnJldi54bWxQSwUGAAAAAAQABADzAAAAJQcAAAAA&#10;">
                <v:rect id="Rectangle 51" o:spid="_x0000_s1064"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My8QA&#10;AADbAAAADwAAAGRycy9kb3ducmV2LnhtbESPQWvCQBSE74X+h+UVeqsbC0qJboIKSo+tFdHbI/vM&#10;BrNvl+zGxP76bqHQ4zAz3zDLcrStuFEXGscKppMMBHHldMO1gsPX9uUNRIjIGlvHpOBOAcri8WGJ&#10;uXYDf9JtH2uRIBxyVGBi9LmUoTJkMUycJ07exXUWY5JdLXWHQ4LbVr5m2VxabDgtGPS0MVRd971V&#10;4HeHj/PFrP0wvx9nu7HuT99Nr9Tz07hagIg0xv/wX/tdK5hN4fdL+g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MvEAAAA2wAAAA8AAAAAAAAAAAAAAAAAmAIAAGRycy9k&#10;b3ducmV2LnhtbFBLBQYAAAAABAAEAPUAAACJAwAAAAA=&#10;" fillcolor="#4f81bd [3204]" stroked="f" strokeweight="2pt"/>
                <v:rect id="Rectangle 52" o:spid="_x0000_s1065" style="position:absolute;top:22783;width:18288;height:58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XVMYA&#10;AADbAAAADwAAAGRycy9kb3ducmV2LnhtbESPQWsCMRSE74X+h/AK3jS7gmK3RimlLT0URKvY3l6T&#10;192lm5dtEtf13xtB6HGYmW+Y+bK3jejIh9qxgnyUgSDWztRcKth+vAxnIEJENtg4JgUnCrBc3N7M&#10;sTDuyGvqNrEUCcKhQAVVjG0hZdAVWQwj1xIn78d5izFJX0rj8ZjgtpHjLJtKizWnhQpbeqpI/24O&#10;VsH3q9d/q137tTWH+3z/2b0/56VWanDXPz6AiNTH//C1/WYUTMZw+ZJ+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iXVMYAAADbAAAADwAAAAAAAAAAAAAAAACYAgAAZHJz&#10;L2Rvd25yZXYueG1sUEsFBgAAAAAEAAQA9QAAAIsDAAAAAA==&#10;" fillcolor="#4f81bd [3204]" stroked="f" strokeweight="2pt">
                  <v:textbox inset=",14.4pt,8.64pt,18pt">
                    <w:txbxContent>
                      <w:p w:rsidR="002D7D9F" w:rsidRDefault="002D7D9F" w:rsidP="002D7D9F">
                        <w:pPr>
                          <w:rPr>
                            <w:color w:val="FFFFFF" w:themeColor="background1"/>
                          </w:rPr>
                        </w:pPr>
                        <w:r>
                          <w:rPr>
                            <w:color w:val="FFFFFF" w:themeColor="background1"/>
                          </w:rPr>
                          <w:t>Mental 9  Physical 12</w:t>
                        </w:r>
                      </w:p>
                      <w:p w:rsidR="002D7D9F" w:rsidRPr="002D7D9F" w:rsidRDefault="002D7D9F" w:rsidP="002D7D9F">
                        <w:pPr>
                          <w:rPr>
                            <w:color w:val="FFFFFF" w:themeColor="background1"/>
                          </w:rPr>
                        </w:pPr>
                        <w:r w:rsidRPr="002D7D9F">
                          <w:rPr>
                            <w:color w:val="FFFFFF" w:themeColor="background1"/>
                          </w:rPr>
                          <w:t>Health: 15/7 inc greatcoat /magic protection 25</w:t>
                        </w:r>
                      </w:p>
                      <w:p w:rsidR="002D7D9F" w:rsidRPr="002D7D9F" w:rsidRDefault="002D7D9F" w:rsidP="002D7D9F">
                        <w:pPr>
                          <w:rPr>
                            <w:color w:val="FFFFFF" w:themeColor="background1"/>
                          </w:rPr>
                        </w:pPr>
                        <w:r w:rsidRPr="002D7D9F">
                          <w:rPr>
                            <w:color w:val="FFFFFF" w:themeColor="background1"/>
                          </w:rPr>
                          <w:t xml:space="preserve">Skill picks: </w:t>
                        </w:r>
                        <w:r>
                          <w:rPr>
                            <w:color w:val="FFFFFF" w:themeColor="background1"/>
                          </w:rPr>
                          <w:t>Disguise</w:t>
                        </w:r>
                        <w:r w:rsidRPr="002D7D9F">
                          <w:rPr>
                            <w:color w:val="FFFFFF" w:themeColor="background1"/>
                          </w:rPr>
                          <w:t xml:space="preserve"> (16), </w:t>
                        </w:r>
                        <w:r>
                          <w:rPr>
                            <w:color w:val="FFFFFF" w:themeColor="background1"/>
                          </w:rPr>
                          <w:t xml:space="preserve">Hide and Sneak </w:t>
                        </w:r>
                        <w:r w:rsidRPr="002D7D9F">
                          <w:rPr>
                            <w:color w:val="FFFFFF" w:themeColor="background1"/>
                          </w:rPr>
                          <w:t xml:space="preserve">(18), </w:t>
                        </w:r>
                        <w:r>
                          <w:rPr>
                            <w:color w:val="FFFFFF" w:themeColor="background1"/>
                          </w:rPr>
                          <w:t xml:space="preserve">Perception </w:t>
                        </w:r>
                        <w:r w:rsidRPr="002D7D9F">
                          <w:rPr>
                            <w:color w:val="FFFFFF" w:themeColor="background1"/>
                          </w:rPr>
                          <w:t xml:space="preserve">(16), </w:t>
                        </w:r>
                        <w:r>
                          <w:rPr>
                            <w:color w:val="FFFFFF" w:themeColor="background1"/>
                          </w:rPr>
                          <w:t>Conceal Item</w:t>
                        </w:r>
                        <w:r w:rsidRPr="002D7D9F">
                          <w:rPr>
                            <w:color w:val="FFFFFF" w:themeColor="background1"/>
                          </w:rPr>
                          <w:t xml:space="preserve"> (14), </w:t>
                        </w:r>
                        <w:r>
                          <w:rPr>
                            <w:color w:val="FFFFFF" w:themeColor="background1"/>
                          </w:rPr>
                          <w:t>Act</w:t>
                        </w:r>
                        <w:r w:rsidRPr="002D7D9F">
                          <w:rPr>
                            <w:color w:val="FFFFFF" w:themeColor="background1"/>
                          </w:rPr>
                          <w:t xml:space="preserve"> (16),</w:t>
                        </w:r>
                      </w:p>
                      <w:p w:rsidR="002D7D9F" w:rsidRDefault="002D7D9F" w:rsidP="002D7D9F">
                        <w:pPr>
                          <w:rPr>
                            <w:color w:val="FFFFFF" w:themeColor="background1"/>
                          </w:rPr>
                        </w:pPr>
                        <w:r w:rsidRPr="002D7D9F">
                          <w:rPr>
                            <w:color w:val="FFFFFF" w:themeColor="background1"/>
                          </w:rPr>
                          <w:t xml:space="preserve">Combat picks: </w:t>
                        </w:r>
                        <w:r>
                          <w:rPr>
                            <w:color w:val="FFFFFF" w:themeColor="background1"/>
                          </w:rPr>
                          <w:t>Dagger</w:t>
                        </w:r>
                        <w:r w:rsidRPr="002D7D9F">
                          <w:rPr>
                            <w:color w:val="FFFFFF" w:themeColor="background1"/>
                          </w:rPr>
                          <w:t xml:space="preserve"> (18) for </w:t>
                        </w:r>
                        <w:r>
                          <w:rPr>
                            <w:color w:val="FFFFFF" w:themeColor="background1"/>
                          </w:rPr>
                          <w:t>2</w:t>
                        </w:r>
                        <w:r w:rsidRPr="002D7D9F">
                          <w:rPr>
                            <w:color w:val="FFFFFF" w:themeColor="background1"/>
                          </w:rPr>
                          <w:t>d</w:t>
                        </w:r>
                        <w:r>
                          <w:rPr>
                            <w:color w:val="FFFFFF" w:themeColor="background1"/>
                          </w:rPr>
                          <w:t>+6</w:t>
                        </w:r>
                        <w:r w:rsidRPr="002D7D9F">
                          <w:rPr>
                            <w:color w:val="FFFFFF" w:themeColor="background1"/>
                          </w:rPr>
                          <w:t xml:space="preserve"> lethal</w:t>
                        </w:r>
                        <w:r w:rsidR="002C1EB1">
                          <w:rPr>
                            <w:color w:val="FFFFFF" w:themeColor="background1"/>
                          </w:rPr>
                          <w:t xml:space="preserve"> (+ incapacitating poison-</w:t>
                        </w:r>
                        <w:r w:rsidR="00287923">
                          <w:rPr>
                            <w:color w:val="FFFFFF" w:themeColor="background1"/>
                          </w:rPr>
                          <w:t>5d damage unless save versus a diff 15 body check)</w:t>
                        </w:r>
                        <w:r w:rsidRPr="002D7D9F">
                          <w:rPr>
                            <w:color w:val="FFFFFF" w:themeColor="background1"/>
                          </w:rPr>
                          <w:t xml:space="preserve">, </w:t>
                        </w:r>
                        <w:r>
                          <w:rPr>
                            <w:color w:val="FFFFFF" w:themeColor="background1"/>
                          </w:rPr>
                          <w:t>Thrown Knives</w:t>
                        </w:r>
                        <w:r w:rsidRPr="002D7D9F">
                          <w:rPr>
                            <w:color w:val="FFFFFF" w:themeColor="background1"/>
                          </w:rPr>
                          <w:t xml:space="preserve"> (18) for </w:t>
                        </w:r>
                        <w:r>
                          <w:rPr>
                            <w:color w:val="FFFFFF" w:themeColor="background1"/>
                          </w:rPr>
                          <w:t>2</w:t>
                        </w:r>
                        <w:r w:rsidRPr="002D7D9F">
                          <w:rPr>
                            <w:color w:val="FFFFFF" w:themeColor="background1"/>
                          </w:rPr>
                          <w:t>d</w:t>
                        </w:r>
                        <w:r>
                          <w:rPr>
                            <w:color w:val="FFFFFF" w:themeColor="background1"/>
                          </w:rPr>
                          <w:t>+3</w:t>
                        </w:r>
                        <w:r w:rsidRPr="002D7D9F">
                          <w:rPr>
                            <w:color w:val="FFFFFF" w:themeColor="background1"/>
                          </w:rPr>
                          <w:t xml:space="preserve"> </w:t>
                        </w:r>
                        <w:r>
                          <w:rPr>
                            <w:color w:val="FFFFFF" w:themeColor="background1"/>
                          </w:rPr>
                          <w:t>Lethal, Martial Arts strikes (16) 3d6+9 stun</w:t>
                        </w:r>
                      </w:p>
                      <w:p w:rsidR="002D7D9F" w:rsidRDefault="002D7D9F" w:rsidP="002D7D9F">
                        <w:pPr>
                          <w:rPr>
                            <w:color w:val="FFFFFF" w:themeColor="background1"/>
                          </w:rPr>
                        </w:pPr>
                        <w:r>
                          <w:rPr>
                            <w:color w:val="FFFFFF" w:themeColor="background1"/>
                          </w:rPr>
                          <w:t xml:space="preserve">Posing as a fellow passenger she is observing until needed.  </w:t>
                        </w:r>
                        <w:r w:rsidR="002C1EB1">
                          <w:rPr>
                            <w:color w:val="FFFFFF" w:themeColor="background1"/>
                          </w:rPr>
                          <w:t>Optimum use is to attack players from concealment adding to confusion.</w:t>
                        </w:r>
                      </w:p>
                    </w:txbxContent>
                  </v:textbox>
                </v:rect>
                <v:shape id="Text Box 53" o:spid="_x0000_s1066" type="#_x0000_t202" style="position:absolute;top:2318;width:18288;height:13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P8cEA&#10;AADbAAAADwAAAGRycy9kb3ducmV2LnhtbESPQWvCQBSE74L/YXmF3nSTSkRS11AstV4bvfT2yD6T&#10;YPZt2H3V9N93C4Ueh5n5htlWkxvUjULsPRvIlxko4sbbnlsD59PbYgMqCrLFwTMZ+KYI1W4+22Jp&#10;/Z0/6FZLqxKEY4kGOpGx1Do2HTmMSz8SJ+/ig0NJMrTaBrwnuBv0U5attcOe00KHI+07aq71lzMg&#10;h5gfi7O8r8Nn8VrYWlMgbczjw/TyDEpokv/wX/toDRQr+P2SfoD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2j/HBAAAA2wAAAA8AAAAAAAAAAAAAAAAAmAIAAGRycy9kb3du&#10;cmV2LnhtbFBLBQYAAAAABAAEAPUAAACGAwAAAAA=&#10;" fillcolor="white [3212]" stroked="f" strokeweight=".5pt">
                  <v:textbox inset=",7.2pt,,7.2pt">
                    <w:txbxContent>
                      <w:p w:rsidR="002D7D9F" w:rsidRDefault="002D7D9F">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female assassin</w:t>
                        </w:r>
                      </w:p>
                    </w:txbxContent>
                  </v:textbox>
                </v:shape>
                <w10:wrap type="square" anchorx="margin" anchory="margin"/>
              </v:group>
            </w:pict>
          </mc:Fallback>
        </mc:AlternateContent>
      </w:r>
    </w:p>
    <w:p w:rsidR="003C39E3" w:rsidRDefault="003C39E3" w:rsidP="003C39E3">
      <w:pPr>
        <w:rPr>
          <w:rFonts w:ascii="Arial Black" w:hAnsi="Arial Black"/>
          <w:b/>
          <w:sz w:val="72"/>
          <w:szCs w:val="72"/>
        </w:rPr>
      </w:pPr>
    </w:p>
    <w:p w:rsidR="003C39E3" w:rsidRDefault="003C39E3" w:rsidP="003C39E3">
      <w:pPr>
        <w:rPr>
          <w:rFonts w:ascii="Arial Black" w:hAnsi="Arial Black"/>
          <w:b/>
          <w:sz w:val="72"/>
          <w:szCs w:val="72"/>
        </w:rPr>
      </w:pPr>
    </w:p>
    <w:p w:rsidR="003C39E3" w:rsidRDefault="003C39E3" w:rsidP="003C39E3">
      <w:pPr>
        <w:rPr>
          <w:rFonts w:ascii="Arial Black" w:hAnsi="Arial Black"/>
          <w:b/>
          <w:sz w:val="72"/>
          <w:szCs w:val="72"/>
        </w:rPr>
      </w:pPr>
    </w:p>
    <w:sectPr w:rsidR="003C39E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27D" w:rsidRDefault="00EB727D" w:rsidP="009B2CB3">
      <w:pPr>
        <w:spacing w:after="0" w:line="240" w:lineRule="auto"/>
      </w:pPr>
      <w:r>
        <w:separator/>
      </w:r>
    </w:p>
  </w:endnote>
  <w:endnote w:type="continuationSeparator" w:id="0">
    <w:p w:rsidR="00EB727D" w:rsidRDefault="00EB727D" w:rsidP="009B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Morpheus">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046073"/>
      <w:docPartObj>
        <w:docPartGallery w:val="Page Numbers (Bottom of Page)"/>
        <w:docPartUnique/>
      </w:docPartObj>
    </w:sdtPr>
    <w:sdtEndPr>
      <w:rPr>
        <w:noProof/>
      </w:rPr>
    </w:sdtEndPr>
    <w:sdtContent>
      <w:p w:rsidR="000A147D" w:rsidRDefault="000A147D">
        <w:pPr>
          <w:pStyle w:val="Footer"/>
          <w:jc w:val="center"/>
        </w:pPr>
        <w:r>
          <w:fldChar w:fldCharType="begin"/>
        </w:r>
        <w:r>
          <w:instrText xml:space="preserve"> PAGE   \* MERGEFORMAT </w:instrText>
        </w:r>
        <w:r>
          <w:fldChar w:fldCharType="separate"/>
        </w:r>
        <w:r w:rsidR="00595CB9">
          <w:rPr>
            <w:noProof/>
          </w:rPr>
          <w:t>28</w:t>
        </w:r>
        <w:r>
          <w:rPr>
            <w:noProof/>
          </w:rPr>
          <w:fldChar w:fldCharType="end"/>
        </w:r>
      </w:p>
    </w:sdtContent>
  </w:sdt>
  <w:p w:rsidR="000A147D" w:rsidRDefault="000A1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27D" w:rsidRDefault="00EB727D" w:rsidP="009B2CB3">
      <w:pPr>
        <w:spacing w:after="0" w:line="240" w:lineRule="auto"/>
      </w:pPr>
      <w:r>
        <w:separator/>
      </w:r>
    </w:p>
  </w:footnote>
  <w:footnote w:type="continuationSeparator" w:id="0">
    <w:p w:rsidR="00EB727D" w:rsidRDefault="00EB727D" w:rsidP="009B2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47D" w:rsidRDefault="000A1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5750AB"/>
    <w:multiLevelType w:val="hybridMultilevel"/>
    <w:tmpl w:val="C7DE1DA6"/>
    <w:lvl w:ilvl="0" w:tplc="7FB81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A9"/>
    <w:rsid w:val="00067BC7"/>
    <w:rsid w:val="000722A1"/>
    <w:rsid w:val="000A147D"/>
    <w:rsid w:val="000B586B"/>
    <w:rsid w:val="000B5A83"/>
    <w:rsid w:val="000E1F97"/>
    <w:rsid w:val="000E666B"/>
    <w:rsid w:val="001148A1"/>
    <w:rsid w:val="00121869"/>
    <w:rsid w:val="00146DCC"/>
    <w:rsid w:val="00157C2E"/>
    <w:rsid w:val="00175A21"/>
    <w:rsid w:val="001A516A"/>
    <w:rsid w:val="001E0BE3"/>
    <w:rsid w:val="002656B0"/>
    <w:rsid w:val="00275200"/>
    <w:rsid w:val="00287923"/>
    <w:rsid w:val="00294F34"/>
    <w:rsid w:val="002B6FFD"/>
    <w:rsid w:val="002C1EB1"/>
    <w:rsid w:val="002C423F"/>
    <w:rsid w:val="002D7D9F"/>
    <w:rsid w:val="00304494"/>
    <w:rsid w:val="003417C6"/>
    <w:rsid w:val="003624DD"/>
    <w:rsid w:val="00362C05"/>
    <w:rsid w:val="0036610E"/>
    <w:rsid w:val="003A1952"/>
    <w:rsid w:val="003C39E3"/>
    <w:rsid w:val="003E03A9"/>
    <w:rsid w:val="003F6071"/>
    <w:rsid w:val="00426895"/>
    <w:rsid w:val="00484A13"/>
    <w:rsid w:val="004B1285"/>
    <w:rsid w:val="004C084F"/>
    <w:rsid w:val="00550347"/>
    <w:rsid w:val="00551B5D"/>
    <w:rsid w:val="00595CB9"/>
    <w:rsid w:val="005B569E"/>
    <w:rsid w:val="005E04BC"/>
    <w:rsid w:val="005F03F3"/>
    <w:rsid w:val="00603245"/>
    <w:rsid w:val="00616D6E"/>
    <w:rsid w:val="006C6BFE"/>
    <w:rsid w:val="006F2D82"/>
    <w:rsid w:val="0073484A"/>
    <w:rsid w:val="007B4353"/>
    <w:rsid w:val="00810163"/>
    <w:rsid w:val="00876D41"/>
    <w:rsid w:val="00882D89"/>
    <w:rsid w:val="00893FBB"/>
    <w:rsid w:val="008A0E35"/>
    <w:rsid w:val="008A53D5"/>
    <w:rsid w:val="008C2F21"/>
    <w:rsid w:val="008F5552"/>
    <w:rsid w:val="00946D9A"/>
    <w:rsid w:val="00947D01"/>
    <w:rsid w:val="009631D0"/>
    <w:rsid w:val="0097785B"/>
    <w:rsid w:val="009954B4"/>
    <w:rsid w:val="009B2CB3"/>
    <w:rsid w:val="009B582D"/>
    <w:rsid w:val="009E0386"/>
    <w:rsid w:val="009F5029"/>
    <w:rsid w:val="00A003AA"/>
    <w:rsid w:val="00A821A4"/>
    <w:rsid w:val="00AA39FF"/>
    <w:rsid w:val="00AC0792"/>
    <w:rsid w:val="00B127DC"/>
    <w:rsid w:val="00B32E3B"/>
    <w:rsid w:val="00B41E30"/>
    <w:rsid w:val="00B5425E"/>
    <w:rsid w:val="00B62270"/>
    <w:rsid w:val="00B64F5A"/>
    <w:rsid w:val="00B712C4"/>
    <w:rsid w:val="00B75CB2"/>
    <w:rsid w:val="00B859EA"/>
    <w:rsid w:val="00BD7A6D"/>
    <w:rsid w:val="00BE1B81"/>
    <w:rsid w:val="00C31592"/>
    <w:rsid w:val="00C44163"/>
    <w:rsid w:val="00C7193F"/>
    <w:rsid w:val="00CB2367"/>
    <w:rsid w:val="00D0437E"/>
    <w:rsid w:val="00D26C8D"/>
    <w:rsid w:val="00D563E9"/>
    <w:rsid w:val="00DC0488"/>
    <w:rsid w:val="00DE177C"/>
    <w:rsid w:val="00DF1BB3"/>
    <w:rsid w:val="00DF6AD3"/>
    <w:rsid w:val="00E71493"/>
    <w:rsid w:val="00E96F7D"/>
    <w:rsid w:val="00EA2695"/>
    <w:rsid w:val="00EB727D"/>
    <w:rsid w:val="00F138F1"/>
    <w:rsid w:val="00F21A05"/>
    <w:rsid w:val="00F331D2"/>
    <w:rsid w:val="00FE1EB2"/>
    <w:rsid w:val="00FE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271F9"/>
  <w15:docId w15:val="{014D1292-28DD-400C-8E42-8118EB71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66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66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6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9E3"/>
    <w:pPr>
      <w:ind w:left="720"/>
      <w:contextualSpacing/>
    </w:pPr>
  </w:style>
  <w:style w:type="paragraph" w:styleId="NormalWeb">
    <w:name w:val="Normal (Web)"/>
    <w:basedOn w:val="Normal"/>
    <w:uiPriority w:val="99"/>
    <w:semiHidden/>
    <w:unhideWhenUsed/>
    <w:rsid w:val="00A821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CB3"/>
  </w:style>
  <w:style w:type="paragraph" w:styleId="Footer">
    <w:name w:val="footer"/>
    <w:basedOn w:val="Normal"/>
    <w:link w:val="FooterChar"/>
    <w:uiPriority w:val="99"/>
    <w:unhideWhenUsed/>
    <w:rsid w:val="009B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CB3"/>
  </w:style>
  <w:style w:type="character" w:customStyle="1" w:styleId="Heading1Char">
    <w:name w:val="Heading 1 Char"/>
    <w:basedOn w:val="DefaultParagraphFont"/>
    <w:link w:val="Heading1"/>
    <w:uiPriority w:val="9"/>
    <w:rsid w:val="000E666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E666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E666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E666B"/>
    <w:pPr>
      <w:spacing w:line="259" w:lineRule="auto"/>
      <w:outlineLvl w:val="9"/>
    </w:pPr>
  </w:style>
  <w:style w:type="paragraph" w:styleId="TOC1">
    <w:name w:val="toc 1"/>
    <w:basedOn w:val="Normal"/>
    <w:next w:val="Normal"/>
    <w:autoRedefine/>
    <w:uiPriority w:val="39"/>
    <w:unhideWhenUsed/>
    <w:rsid w:val="000E666B"/>
    <w:pPr>
      <w:spacing w:after="100"/>
    </w:pPr>
  </w:style>
  <w:style w:type="paragraph" w:styleId="TOC2">
    <w:name w:val="toc 2"/>
    <w:basedOn w:val="Normal"/>
    <w:next w:val="Normal"/>
    <w:autoRedefine/>
    <w:uiPriority w:val="39"/>
    <w:unhideWhenUsed/>
    <w:rsid w:val="000E666B"/>
    <w:pPr>
      <w:spacing w:after="100"/>
      <w:ind w:left="220"/>
    </w:pPr>
  </w:style>
  <w:style w:type="paragraph" w:styleId="TOC3">
    <w:name w:val="toc 3"/>
    <w:basedOn w:val="Normal"/>
    <w:next w:val="Normal"/>
    <w:autoRedefine/>
    <w:uiPriority w:val="39"/>
    <w:unhideWhenUsed/>
    <w:rsid w:val="000E666B"/>
    <w:pPr>
      <w:spacing w:after="100"/>
      <w:ind w:left="440"/>
    </w:pPr>
  </w:style>
  <w:style w:type="character" w:styleId="Hyperlink">
    <w:name w:val="Hyperlink"/>
    <w:basedOn w:val="DefaultParagraphFont"/>
    <w:uiPriority w:val="99"/>
    <w:unhideWhenUsed/>
    <w:rsid w:val="000E666B"/>
    <w:rPr>
      <w:color w:val="0000FF" w:themeColor="hyperlink"/>
      <w:u w:val="single"/>
    </w:rPr>
  </w:style>
  <w:style w:type="paragraph" w:styleId="NoSpacing">
    <w:name w:val="No Spacing"/>
    <w:link w:val="NoSpacingChar"/>
    <w:uiPriority w:val="1"/>
    <w:qFormat/>
    <w:rsid w:val="00B75CB2"/>
    <w:pPr>
      <w:spacing w:after="0" w:line="240" w:lineRule="auto"/>
    </w:pPr>
    <w:rPr>
      <w:rFonts w:eastAsiaTheme="minorEastAsia"/>
    </w:rPr>
  </w:style>
  <w:style w:type="character" w:customStyle="1" w:styleId="NoSpacingChar">
    <w:name w:val="No Spacing Char"/>
    <w:basedOn w:val="DefaultParagraphFont"/>
    <w:link w:val="NoSpacing"/>
    <w:uiPriority w:val="1"/>
    <w:rsid w:val="00B75CB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22098">
      <w:bodyDiv w:val="1"/>
      <w:marLeft w:val="0"/>
      <w:marRight w:val="0"/>
      <w:marTop w:val="0"/>
      <w:marBottom w:val="0"/>
      <w:divBdr>
        <w:top w:val="none" w:sz="0" w:space="0" w:color="auto"/>
        <w:left w:val="none" w:sz="0" w:space="0" w:color="auto"/>
        <w:bottom w:val="none" w:sz="0" w:space="0" w:color="auto"/>
        <w:right w:val="none" w:sz="0" w:space="0" w:color="auto"/>
      </w:divBdr>
    </w:div>
    <w:div w:id="589118419">
      <w:bodyDiv w:val="1"/>
      <w:marLeft w:val="0"/>
      <w:marRight w:val="0"/>
      <w:marTop w:val="0"/>
      <w:marBottom w:val="0"/>
      <w:divBdr>
        <w:top w:val="none" w:sz="0" w:space="0" w:color="auto"/>
        <w:left w:val="none" w:sz="0" w:space="0" w:color="auto"/>
        <w:bottom w:val="none" w:sz="0" w:space="0" w:color="auto"/>
        <w:right w:val="none" w:sz="0" w:space="0" w:color="auto"/>
      </w:divBdr>
    </w:div>
    <w:div w:id="1123811860">
      <w:bodyDiv w:val="1"/>
      <w:marLeft w:val="0"/>
      <w:marRight w:val="0"/>
      <w:marTop w:val="0"/>
      <w:marBottom w:val="0"/>
      <w:divBdr>
        <w:top w:val="none" w:sz="0" w:space="0" w:color="auto"/>
        <w:left w:val="none" w:sz="0" w:space="0" w:color="auto"/>
        <w:bottom w:val="none" w:sz="0" w:space="0" w:color="auto"/>
        <w:right w:val="none" w:sz="0" w:space="0" w:color="auto"/>
      </w:divBdr>
    </w:div>
    <w:div w:id="1542478341">
      <w:bodyDiv w:val="1"/>
      <w:marLeft w:val="0"/>
      <w:marRight w:val="0"/>
      <w:marTop w:val="0"/>
      <w:marBottom w:val="0"/>
      <w:divBdr>
        <w:top w:val="none" w:sz="0" w:space="0" w:color="auto"/>
        <w:left w:val="none" w:sz="0" w:space="0" w:color="auto"/>
        <w:bottom w:val="none" w:sz="0" w:space="0" w:color="auto"/>
        <w:right w:val="none" w:sz="0" w:space="0" w:color="auto"/>
      </w:divBdr>
    </w:div>
    <w:div w:id="154494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C39F6-438A-4707-B1DE-7EE33047D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5299</Words>
  <Characters>30208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DJMartin</dc:creator>
  <cp:lastModifiedBy>Jason Martin</cp:lastModifiedBy>
  <cp:revision>4</cp:revision>
  <dcterms:created xsi:type="dcterms:W3CDTF">2015-01-18T04:18:00Z</dcterms:created>
  <dcterms:modified xsi:type="dcterms:W3CDTF">2016-06-01T21:23:00Z</dcterms:modified>
</cp:coreProperties>
</file>